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D94785A" w14:textId="77777777" w:rsidR="006B1722" w:rsidRDefault="006B1722" w:rsidP="00A718E0">
      <w:bookmarkStart w:id="0" w:name="OLE_LINK1"/>
      <w:bookmarkStart w:id="1" w:name="OLE_LINK2"/>
    </w:p>
    <w:p w14:paraId="13D9D955" w14:textId="77777777" w:rsidR="00117569" w:rsidRDefault="00117569" w:rsidP="00A718E0"/>
    <w:p w14:paraId="2773540B" w14:textId="77777777" w:rsidR="00117569" w:rsidRDefault="00117569" w:rsidP="00A718E0"/>
    <w:p w14:paraId="0E6BEC63" w14:textId="77777777" w:rsidR="00117569" w:rsidRDefault="00117569" w:rsidP="00A718E0"/>
    <w:p w14:paraId="5D5842E4" w14:textId="77777777" w:rsidR="00AC54EF" w:rsidRPr="00B57DB1" w:rsidRDefault="00AC54EF" w:rsidP="00A718E0"/>
    <w:p w14:paraId="1E0B161F" w14:textId="77777777" w:rsidR="00117569" w:rsidRPr="00B57DB1" w:rsidRDefault="00117569" w:rsidP="00A718E0"/>
    <w:p w14:paraId="2A5C6F51" w14:textId="0D85376D" w:rsidR="006B1722" w:rsidRPr="00B57DB1" w:rsidRDefault="00483628" w:rsidP="00B57DB1">
      <w:pPr>
        <w:jc w:val="center"/>
        <w:rPr>
          <w:b/>
          <w:color w:val="264F90"/>
          <w:sz w:val="44"/>
          <w:szCs w:val="44"/>
        </w:rPr>
      </w:pPr>
      <w:r>
        <w:rPr>
          <w:b/>
          <w:color w:val="264F90"/>
          <w:sz w:val="44"/>
          <w:szCs w:val="44"/>
        </w:rPr>
        <w:t>Bushfire Recovery for Wildlife and Habitat Community Grants Program</w:t>
      </w:r>
    </w:p>
    <w:p w14:paraId="372737EA" w14:textId="77777777" w:rsidR="00AC54EF" w:rsidRDefault="00AC54EF" w:rsidP="00B57DB1">
      <w:pPr>
        <w:jc w:val="center"/>
        <w:rPr>
          <w:b/>
          <w:color w:val="264F90"/>
          <w:sz w:val="44"/>
          <w:szCs w:val="44"/>
        </w:rPr>
      </w:pPr>
    </w:p>
    <w:p w14:paraId="7698DC67" w14:textId="77777777" w:rsidR="006B1722" w:rsidRDefault="006B1722" w:rsidP="00B57DB1">
      <w:pPr>
        <w:jc w:val="center"/>
        <w:rPr>
          <w:b/>
          <w:color w:val="264F90"/>
          <w:sz w:val="44"/>
          <w:szCs w:val="44"/>
        </w:rPr>
      </w:pPr>
      <w:r w:rsidRPr="00B57DB1">
        <w:rPr>
          <w:b/>
          <w:color w:val="264F90"/>
          <w:sz w:val="44"/>
          <w:szCs w:val="44"/>
        </w:rPr>
        <w:t xml:space="preserve">Mapping Tool </w:t>
      </w:r>
      <w:r w:rsidR="00117569" w:rsidRPr="00B57DB1">
        <w:rPr>
          <w:b/>
          <w:color w:val="264F90"/>
          <w:sz w:val="44"/>
          <w:szCs w:val="44"/>
        </w:rPr>
        <w:t>User</w:t>
      </w:r>
      <w:r w:rsidRPr="00B57DB1">
        <w:rPr>
          <w:b/>
          <w:color w:val="264F90"/>
          <w:sz w:val="44"/>
          <w:szCs w:val="44"/>
        </w:rPr>
        <w:t xml:space="preserve"> Guide</w:t>
      </w:r>
    </w:p>
    <w:p w14:paraId="614C57CC" w14:textId="77777777" w:rsidR="00117569" w:rsidRDefault="00117569" w:rsidP="00A718E0"/>
    <w:p w14:paraId="48D11B07" w14:textId="77777777" w:rsidR="00117569" w:rsidRPr="00B57DB1" w:rsidRDefault="00117569" w:rsidP="00A718E0"/>
    <w:p w14:paraId="1906C74B" w14:textId="3048AA0F" w:rsidR="00117569" w:rsidRDefault="002E4B7D" w:rsidP="00B57DB1">
      <w:pPr>
        <w:jc w:val="center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Version: </w:t>
      </w:r>
      <w:r w:rsidR="00483628">
        <w:rPr>
          <w:color w:val="000000" w:themeColor="text1"/>
          <w:sz w:val="24"/>
          <w:szCs w:val="24"/>
        </w:rPr>
        <w:t>October 2020</w:t>
      </w:r>
    </w:p>
    <w:p w14:paraId="3418435E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21DD2CB1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3D0836FA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7F31E2E4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37DA4F5F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4D23C3CE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701B9CEF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6E607AA0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794000B2" w14:textId="77777777" w:rsidR="006B1722" w:rsidRDefault="006B1722" w:rsidP="00A718E0"/>
    <w:p w14:paraId="2767A30D" w14:textId="77777777" w:rsidR="006B1722" w:rsidRDefault="006B1722" w:rsidP="00A718E0">
      <w:pPr>
        <w:sectPr w:rsidR="006B1722" w:rsidSect="00A718E0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6" w:h="16838" w:code="9"/>
          <w:pgMar w:top="1418" w:right="1418" w:bottom="1418" w:left="1701" w:header="709" w:footer="709" w:gutter="0"/>
          <w:cols w:space="706"/>
          <w:formProt w:val="0"/>
          <w:docGrid w:linePitch="360"/>
        </w:sectPr>
      </w:pPr>
    </w:p>
    <w:p w14:paraId="4DE70343" w14:textId="77777777" w:rsidR="00A718E0" w:rsidRDefault="00A718E0" w:rsidP="00A718E0"/>
    <w:p w14:paraId="3274FD81" w14:textId="77777777" w:rsidR="006B1722" w:rsidRDefault="006B1722" w:rsidP="00A718E0">
      <w:pPr>
        <w:sectPr w:rsidR="006B1722" w:rsidSect="006B1722">
          <w:headerReference w:type="default" r:id="rId15"/>
          <w:footerReference w:type="default" r:id="rId16"/>
          <w:pgSz w:w="11906" w:h="16838" w:code="9"/>
          <w:pgMar w:top="1418" w:right="1418" w:bottom="1418" w:left="1701" w:header="709" w:footer="709" w:gutter="0"/>
          <w:cols w:space="706"/>
          <w:formProt w:val="0"/>
          <w:docGrid w:linePitch="360"/>
        </w:sectPr>
      </w:pPr>
    </w:p>
    <w:sdt>
      <w:sdtPr>
        <w:rPr>
          <w:rFonts w:eastAsia="Times New Roman"/>
          <w:bCs w:val="0"/>
          <w:color w:val="auto"/>
          <w:sz w:val="20"/>
          <w:szCs w:val="22"/>
        </w:rPr>
        <w:id w:val="-183211778"/>
        <w:docPartObj>
          <w:docPartGallery w:val="Table of Contents"/>
          <w:docPartUnique/>
        </w:docPartObj>
      </w:sdtPr>
      <w:sdtEndPr>
        <w:rPr>
          <w:b/>
          <w:noProof/>
        </w:rPr>
      </w:sdtEndPr>
      <w:sdtContent>
        <w:p w14:paraId="4D2E0160" w14:textId="77777777" w:rsidR="00EF123D" w:rsidRDefault="00EF123D" w:rsidP="003964CD">
          <w:pPr>
            <w:pStyle w:val="TOCHeading"/>
            <w:jc w:val="center"/>
          </w:pPr>
          <w:r>
            <w:t>Table of Contents</w:t>
          </w:r>
        </w:p>
        <w:p w14:paraId="66CF19B8" w14:textId="77777777" w:rsidR="000E42BA" w:rsidRDefault="00EF123D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lang w:val="en-AU" w:eastAsia="en-AU"/>
            </w:rPr>
          </w:pPr>
          <w:r>
            <w:rPr>
              <w:b w:val="0"/>
              <w:bCs/>
            </w:rPr>
            <w:fldChar w:fldCharType="begin"/>
          </w:r>
          <w:r>
            <w:rPr>
              <w:b w:val="0"/>
              <w:bCs/>
            </w:rPr>
            <w:instrText xml:space="preserve"> TOC \o "1-3" \h \z \u </w:instrText>
          </w:r>
          <w:r>
            <w:rPr>
              <w:b w:val="0"/>
              <w:bCs/>
            </w:rPr>
            <w:fldChar w:fldCharType="separate"/>
          </w:r>
          <w:hyperlink w:anchor="_Toc54248422" w:history="1">
            <w:r w:rsidR="000E42BA" w:rsidRPr="008F23D2">
              <w:rPr>
                <w:rStyle w:val="Hyperlink"/>
              </w:rPr>
              <w:t>Mapping Tool User Guide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_Toc54248422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3</w:t>
            </w:r>
            <w:r w:rsidR="000E42BA">
              <w:rPr>
                <w:webHidden/>
              </w:rPr>
              <w:fldChar w:fldCharType="end"/>
            </w:r>
          </w:hyperlink>
        </w:p>
        <w:p w14:paraId="321AA32D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23" w:history="1">
            <w:r w:rsidR="000E42BA" w:rsidRPr="008F23D2">
              <w:rPr>
                <w:rStyle w:val="Hyperlink"/>
                <w:noProof/>
              </w:rPr>
              <w:t>1.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</w:rPr>
              <w:t>Introduction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_Toc54248423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3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42F2CE70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24" w:history="1">
            <w:r w:rsidR="000E42BA" w:rsidRPr="008F23D2">
              <w:rPr>
                <w:rStyle w:val="Hyperlink"/>
                <w:noProof/>
              </w:rPr>
              <w:t>2.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</w:rPr>
              <w:t>An outline of what you need to do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_Toc54248424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3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77E67766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25" w:history="1">
            <w:r w:rsidR="000E42BA" w:rsidRPr="008F23D2">
              <w:rPr>
                <w:rStyle w:val="Hyperlink"/>
                <w:noProof/>
              </w:rPr>
              <w:t>3.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</w:rPr>
              <w:t>Launching the mapping tool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_Toc54248425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4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5F7F86A7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26" w:history="1">
            <w:r w:rsidR="000E42BA" w:rsidRPr="008F23D2">
              <w:rPr>
                <w:rStyle w:val="Hyperlink"/>
                <w:lang w:eastAsia="en-AU"/>
              </w:rPr>
              <w:t>3.1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lang w:eastAsia="en-AU"/>
              </w:rPr>
              <w:t>Before launching the tool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_Toc54248426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4</w:t>
            </w:r>
            <w:r w:rsidR="000E42BA">
              <w:rPr>
                <w:webHidden/>
              </w:rPr>
              <w:fldChar w:fldCharType="end"/>
            </w:r>
          </w:hyperlink>
        </w:p>
        <w:p w14:paraId="3A5DA596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27" w:history="1">
            <w:r w:rsidR="000E42BA" w:rsidRPr="008F23D2">
              <w:rPr>
                <w:rStyle w:val="Hyperlink"/>
                <w:lang w:eastAsia="en-AU"/>
              </w:rPr>
              <w:t>3.2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lang w:eastAsia="en-AU"/>
              </w:rPr>
              <w:t>Launching the mapping tool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_Toc54248427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4</w:t>
            </w:r>
            <w:r w:rsidR="000E42BA">
              <w:rPr>
                <w:webHidden/>
              </w:rPr>
              <w:fldChar w:fldCharType="end"/>
            </w:r>
          </w:hyperlink>
        </w:p>
        <w:p w14:paraId="35A63B11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28" w:history="1">
            <w:r w:rsidR="000E42BA" w:rsidRPr="008F23D2">
              <w:rPr>
                <w:rStyle w:val="Hyperlink"/>
                <w:noProof/>
              </w:rPr>
              <w:t>4.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</w:rPr>
              <w:t>Navigating the mapping tool screen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_Toc54248428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4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4534D145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29" w:history="1">
            <w:r w:rsidR="000E42BA" w:rsidRPr="008F23D2">
              <w:rPr>
                <w:rStyle w:val="Hyperlink"/>
                <w:noProof/>
              </w:rPr>
              <w:t>5.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</w:rPr>
              <w:t>Mapping - Uploading an existing map file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_Toc54248429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6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164D1298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30" w:history="1">
            <w:r w:rsidR="000E42BA" w:rsidRPr="008F23D2">
              <w:rPr>
                <w:rStyle w:val="Hyperlink"/>
                <w:lang w:eastAsia="en-AU"/>
              </w:rPr>
              <w:t>5.1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lang w:eastAsia="en-AU"/>
              </w:rPr>
              <w:t>Loading Google Earth KML files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_Toc54248430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6</w:t>
            </w:r>
            <w:r w:rsidR="000E42BA">
              <w:rPr>
                <w:webHidden/>
              </w:rPr>
              <w:fldChar w:fldCharType="end"/>
            </w:r>
          </w:hyperlink>
        </w:p>
        <w:p w14:paraId="25CF127C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31" w:history="1">
            <w:r w:rsidR="000E42BA" w:rsidRPr="008F23D2">
              <w:rPr>
                <w:rStyle w:val="Hyperlink"/>
                <w:rFonts w:eastAsiaTheme="majorEastAsia"/>
              </w:rPr>
              <w:t>5.2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rFonts w:eastAsiaTheme="majorEastAsia"/>
              </w:rPr>
              <w:t>Editing a loaded Google Earth KML file polygon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_Toc54248431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7</w:t>
            </w:r>
            <w:r w:rsidR="000E42BA">
              <w:rPr>
                <w:webHidden/>
              </w:rPr>
              <w:fldChar w:fldCharType="end"/>
            </w:r>
          </w:hyperlink>
        </w:p>
        <w:p w14:paraId="1404DA8B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32" w:history="1">
            <w:r w:rsidR="000E42BA" w:rsidRPr="008F23D2">
              <w:rPr>
                <w:rStyle w:val="Hyperlink"/>
                <w:noProof/>
              </w:rPr>
              <w:t>6.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</w:rPr>
              <w:t>Mapping - Creating a new or additional site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_Toc54248432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7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1940C284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33" w:history="1">
            <w:r w:rsidR="000E42BA" w:rsidRPr="008F23D2">
              <w:rPr>
                <w:rStyle w:val="Hyperlink"/>
                <w:rFonts w:eastAsiaTheme="majorEastAsia"/>
              </w:rPr>
              <w:t>6.1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rFonts w:eastAsiaTheme="majorEastAsia"/>
              </w:rPr>
              <w:t>Search for project location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_Toc54248433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7</w:t>
            </w:r>
            <w:r w:rsidR="000E42BA">
              <w:rPr>
                <w:webHidden/>
              </w:rPr>
              <w:fldChar w:fldCharType="end"/>
            </w:r>
          </w:hyperlink>
        </w:p>
        <w:p w14:paraId="64730862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34" w:history="1">
            <w:r w:rsidR="000E42BA" w:rsidRPr="008F23D2">
              <w:rPr>
                <w:rStyle w:val="Hyperlink"/>
              </w:rPr>
              <w:t>6.2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</w:rPr>
              <w:t>Adjust map position and zoom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_Toc54248434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8</w:t>
            </w:r>
            <w:r w:rsidR="000E42BA">
              <w:rPr>
                <w:webHidden/>
              </w:rPr>
              <w:fldChar w:fldCharType="end"/>
            </w:r>
          </w:hyperlink>
        </w:p>
        <w:p w14:paraId="2C158DEA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35" w:history="1">
            <w:r w:rsidR="000E42BA" w:rsidRPr="008F23D2">
              <w:rPr>
                <w:rStyle w:val="Hyperlink"/>
              </w:rPr>
              <w:t>6.3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</w:rPr>
              <w:t>Draw one or more project site areas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_Toc54248435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9</w:t>
            </w:r>
            <w:r w:rsidR="000E42BA">
              <w:rPr>
                <w:webHidden/>
              </w:rPr>
              <w:fldChar w:fldCharType="end"/>
            </w:r>
          </w:hyperlink>
        </w:p>
        <w:p w14:paraId="51F21C94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36" w:history="1">
            <w:r w:rsidR="000E42BA" w:rsidRPr="008F23D2">
              <w:rPr>
                <w:rStyle w:val="Hyperlink"/>
              </w:rPr>
              <w:t>6.4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</w:rPr>
              <w:t>Label your site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_Toc54248436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12</w:t>
            </w:r>
            <w:r w:rsidR="000E42BA">
              <w:rPr>
                <w:webHidden/>
              </w:rPr>
              <w:fldChar w:fldCharType="end"/>
            </w:r>
          </w:hyperlink>
        </w:p>
        <w:p w14:paraId="503F3A0C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37" w:history="1">
            <w:r w:rsidR="000E42BA" w:rsidRPr="008F23D2">
              <w:rPr>
                <w:rStyle w:val="Hyperlink"/>
              </w:rPr>
              <w:t>6.5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</w:rPr>
              <w:t>Link planned activities to the site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_Toc54248437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12</w:t>
            </w:r>
            <w:r w:rsidR="000E42BA">
              <w:rPr>
                <w:webHidden/>
              </w:rPr>
              <w:fldChar w:fldCharType="end"/>
            </w:r>
          </w:hyperlink>
        </w:p>
        <w:p w14:paraId="24A2C7DC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38" w:history="1">
            <w:r w:rsidR="000E42BA" w:rsidRPr="008F23D2">
              <w:rPr>
                <w:rStyle w:val="Hyperlink"/>
              </w:rPr>
              <w:t>6.6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</w:rPr>
              <w:t>Save your mapping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_Toc54248438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14</w:t>
            </w:r>
            <w:r w:rsidR="000E42BA">
              <w:rPr>
                <w:webHidden/>
              </w:rPr>
              <w:fldChar w:fldCharType="end"/>
            </w:r>
          </w:hyperlink>
        </w:p>
        <w:p w14:paraId="13DA132C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39" w:history="1">
            <w:r w:rsidR="000E42BA" w:rsidRPr="008F23D2">
              <w:rPr>
                <w:rStyle w:val="Hyperlink"/>
                <w:noProof/>
              </w:rPr>
              <w:t>7.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</w:rPr>
              <w:t>Editing an existing site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_Toc54248439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14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301E4711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40" w:history="1">
            <w:r w:rsidR="000E42BA" w:rsidRPr="008F23D2">
              <w:rPr>
                <w:rStyle w:val="Hyperlink"/>
              </w:rPr>
              <w:t>7.1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</w:rPr>
              <w:t>Re-positioning the polygon perimeter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_Toc54248440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14</w:t>
            </w:r>
            <w:r w:rsidR="000E42BA">
              <w:rPr>
                <w:webHidden/>
              </w:rPr>
              <w:fldChar w:fldCharType="end"/>
            </w:r>
          </w:hyperlink>
        </w:p>
        <w:p w14:paraId="149926FA" w14:textId="77777777" w:rsidR="000E42BA" w:rsidRDefault="002B1448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54248441" w:history="1">
            <w:r w:rsidR="000E42BA" w:rsidRPr="008F23D2">
              <w:rPr>
                <w:rStyle w:val="Hyperlink"/>
                <w:lang w:eastAsia="en-AU"/>
              </w:rPr>
              <w:t>7.2</w:t>
            </w:r>
            <w:r w:rsidR="000E42BA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</w:rPr>
              <w:t>Editing a project site title and linked activities</w:t>
            </w:r>
            <w:r w:rsidR="000E42BA">
              <w:rPr>
                <w:webHidden/>
              </w:rPr>
              <w:tab/>
            </w:r>
            <w:r w:rsidR="000E42BA">
              <w:rPr>
                <w:webHidden/>
              </w:rPr>
              <w:fldChar w:fldCharType="begin"/>
            </w:r>
            <w:r w:rsidR="000E42BA">
              <w:rPr>
                <w:webHidden/>
              </w:rPr>
              <w:instrText xml:space="preserve"> PAGEREF _Toc54248441 \h </w:instrText>
            </w:r>
            <w:r w:rsidR="000E42BA">
              <w:rPr>
                <w:webHidden/>
              </w:rPr>
            </w:r>
            <w:r w:rsidR="000E42BA">
              <w:rPr>
                <w:webHidden/>
              </w:rPr>
              <w:fldChar w:fldCharType="separate"/>
            </w:r>
            <w:r w:rsidR="000E42BA">
              <w:rPr>
                <w:webHidden/>
              </w:rPr>
              <w:t>15</w:t>
            </w:r>
            <w:r w:rsidR="000E42BA">
              <w:rPr>
                <w:webHidden/>
              </w:rPr>
              <w:fldChar w:fldCharType="end"/>
            </w:r>
          </w:hyperlink>
        </w:p>
        <w:p w14:paraId="52790974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42" w:history="1">
            <w:r w:rsidR="000E42BA" w:rsidRPr="008F23D2">
              <w:rPr>
                <w:rStyle w:val="Hyperlink"/>
                <w:noProof/>
                <w:lang w:eastAsia="en-AU"/>
              </w:rPr>
              <w:t>8.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  <w:lang w:eastAsia="en-AU"/>
              </w:rPr>
              <w:t>Deleting a single project site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_Toc54248442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16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086C8FAB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43" w:history="1">
            <w:r w:rsidR="000E42BA" w:rsidRPr="008F23D2">
              <w:rPr>
                <w:rStyle w:val="Hyperlink"/>
                <w:noProof/>
                <w:lang w:eastAsia="en-AU"/>
              </w:rPr>
              <w:t>9.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  <w:lang w:eastAsia="en-AU"/>
              </w:rPr>
              <w:t>Deleting all project sites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_Toc54248443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17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47D05582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44" w:history="1">
            <w:r w:rsidR="000E42BA" w:rsidRPr="008F23D2">
              <w:rPr>
                <w:rStyle w:val="Hyperlink"/>
                <w:noProof/>
              </w:rPr>
              <w:t>10.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</w:rPr>
              <w:t>Saving your mapping and copying and pasting the map URL (link) into your application form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_Toc54248444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17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1E6D3385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45" w:history="1">
            <w:r w:rsidR="000E42BA" w:rsidRPr="008F23D2">
              <w:rPr>
                <w:rStyle w:val="Hyperlink"/>
                <w:noProof/>
              </w:rPr>
              <w:t>11.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</w:rPr>
              <w:t>Downloading your mapping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_Toc54248445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18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5E5E403E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46" w:history="1">
            <w:r w:rsidR="000E42BA" w:rsidRPr="008F23D2">
              <w:rPr>
                <w:rStyle w:val="Hyperlink"/>
                <w:noProof/>
              </w:rPr>
              <w:t>12.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</w:rPr>
              <w:t>How to return to the application form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_Toc54248446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19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60D37CF0" w14:textId="77777777" w:rsidR="000E42BA" w:rsidRDefault="002B1448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54248447" w:history="1">
            <w:r w:rsidR="000E42BA" w:rsidRPr="008F23D2">
              <w:rPr>
                <w:rStyle w:val="Hyperlink"/>
                <w:noProof/>
              </w:rPr>
              <w:t>13.</w:t>
            </w:r>
            <w:r w:rsidR="000E42BA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0E42BA" w:rsidRPr="008F23D2">
              <w:rPr>
                <w:rStyle w:val="Hyperlink"/>
                <w:noProof/>
              </w:rPr>
              <w:t>Contacts for Help and Information</w:t>
            </w:r>
            <w:r w:rsidR="000E42BA">
              <w:rPr>
                <w:noProof/>
                <w:webHidden/>
              </w:rPr>
              <w:tab/>
            </w:r>
            <w:r w:rsidR="000E42BA">
              <w:rPr>
                <w:noProof/>
                <w:webHidden/>
              </w:rPr>
              <w:fldChar w:fldCharType="begin"/>
            </w:r>
            <w:r w:rsidR="000E42BA">
              <w:rPr>
                <w:noProof/>
                <w:webHidden/>
              </w:rPr>
              <w:instrText xml:space="preserve"> PAGEREF _Toc54248447 \h </w:instrText>
            </w:r>
            <w:r w:rsidR="000E42BA">
              <w:rPr>
                <w:noProof/>
                <w:webHidden/>
              </w:rPr>
            </w:r>
            <w:r w:rsidR="000E42BA">
              <w:rPr>
                <w:noProof/>
                <w:webHidden/>
              </w:rPr>
              <w:fldChar w:fldCharType="separate"/>
            </w:r>
            <w:r w:rsidR="000E42BA">
              <w:rPr>
                <w:noProof/>
                <w:webHidden/>
              </w:rPr>
              <w:t>19</w:t>
            </w:r>
            <w:r w:rsidR="000E42BA">
              <w:rPr>
                <w:noProof/>
                <w:webHidden/>
              </w:rPr>
              <w:fldChar w:fldCharType="end"/>
            </w:r>
          </w:hyperlink>
        </w:p>
        <w:p w14:paraId="19D621D0" w14:textId="77777777" w:rsidR="00EF123D" w:rsidRDefault="00EF123D">
          <w:r>
            <w:rPr>
              <w:b/>
              <w:bCs/>
              <w:noProof/>
            </w:rPr>
            <w:fldChar w:fldCharType="end"/>
          </w:r>
        </w:p>
      </w:sdtContent>
    </w:sdt>
    <w:p w14:paraId="46DBF271" w14:textId="77777777" w:rsidR="00253DBB" w:rsidRDefault="00253DBB" w:rsidP="00FD7768">
      <w:pPr>
        <w:pStyle w:val="Heading1"/>
        <w:sectPr w:rsidR="00253DBB" w:rsidSect="00A718E0">
          <w:headerReference w:type="default" r:id="rId17"/>
          <w:type w:val="continuous"/>
          <w:pgSz w:w="11906" w:h="16838" w:code="9"/>
          <w:pgMar w:top="1418" w:right="1418" w:bottom="1418" w:left="1701" w:header="709" w:footer="709" w:gutter="0"/>
          <w:cols w:space="706"/>
          <w:formProt w:val="0"/>
          <w:docGrid w:linePitch="360"/>
        </w:sectPr>
      </w:pPr>
    </w:p>
    <w:p w14:paraId="7EF0B6A2" w14:textId="77777777" w:rsidR="001406B4" w:rsidRPr="00A37A0D" w:rsidRDefault="001406B4" w:rsidP="00FD7768">
      <w:pPr>
        <w:pStyle w:val="Heading1"/>
      </w:pPr>
      <w:bookmarkStart w:id="2" w:name="_Toc54248422"/>
      <w:r w:rsidRPr="00A37A0D">
        <w:lastRenderedPageBreak/>
        <w:t xml:space="preserve">Mapping </w:t>
      </w:r>
      <w:r w:rsidR="00785B44">
        <w:t>T</w:t>
      </w:r>
      <w:r w:rsidRPr="00A37A0D">
        <w:t xml:space="preserve">ool </w:t>
      </w:r>
      <w:r w:rsidR="00785B44">
        <w:t>User Guide</w:t>
      </w:r>
      <w:bookmarkEnd w:id="2"/>
    </w:p>
    <w:p w14:paraId="739B6008" w14:textId="77777777" w:rsidR="0034177B" w:rsidRPr="00FB7376" w:rsidRDefault="0034177B" w:rsidP="00FB7376">
      <w:pPr>
        <w:pStyle w:val="Heading2"/>
      </w:pPr>
      <w:bookmarkStart w:id="3" w:name="_Ref15642301"/>
      <w:bookmarkStart w:id="4" w:name="_Toc54248423"/>
      <w:bookmarkEnd w:id="0"/>
      <w:bookmarkEnd w:id="1"/>
      <w:r w:rsidRPr="00FB7376">
        <w:t>Introduction</w:t>
      </w:r>
      <w:bookmarkEnd w:id="3"/>
      <w:bookmarkEnd w:id="4"/>
    </w:p>
    <w:p w14:paraId="2AC0046D" w14:textId="74A46A4F" w:rsidR="0065329E" w:rsidRDefault="0034177B" w:rsidP="001406B4">
      <w:pPr>
        <w:rPr>
          <w:lang w:eastAsia="en-AU"/>
        </w:rPr>
      </w:pPr>
      <w:r>
        <w:rPr>
          <w:lang w:eastAsia="en-AU"/>
        </w:rPr>
        <w:t>As part of submitting your</w:t>
      </w:r>
      <w:r w:rsidR="001406B4">
        <w:rPr>
          <w:lang w:eastAsia="en-AU"/>
        </w:rPr>
        <w:t xml:space="preserve"> grant application </w:t>
      </w:r>
      <w:r>
        <w:rPr>
          <w:lang w:eastAsia="en-AU"/>
        </w:rPr>
        <w:t xml:space="preserve">you </w:t>
      </w:r>
      <w:r w:rsidR="001406B4">
        <w:rPr>
          <w:lang w:eastAsia="en-AU"/>
        </w:rPr>
        <w:t>must</w:t>
      </w:r>
      <w:r w:rsidR="005334ED">
        <w:rPr>
          <w:rStyle w:val="FootnoteReference"/>
          <w:lang w:eastAsia="en-AU"/>
        </w:rPr>
        <w:footnoteReference w:id="1"/>
      </w:r>
      <w:r w:rsidR="001406B4">
        <w:rPr>
          <w:lang w:eastAsia="en-AU"/>
        </w:rPr>
        <w:t xml:space="preserve"> include mapping of the location of </w:t>
      </w:r>
      <w:r w:rsidR="004B34D2">
        <w:rPr>
          <w:lang w:eastAsia="en-AU"/>
        </w:rPr>
        <w:t>the</w:t>
      </w:r>
      <w:r w:rsidR="001406B4">
        <w:rPr>
          <w:lang w:eastAsia="en-AU"/>
        </w:rPr>
        <w:t xml:space="preserve"> project site(s)</w:t>
      </w:r>
      <w:r w:rsidR="004B34D2">
        <w:rPr>
          <w:lang w:eastAsia="en-AU"/>
        </w:rPr>
        <w:t xml:space="preserve"> where you propose to </w:t>
      </w:r>
      <w:r w:rsidR="002860AD">
        <w:rPr>
          <w:lang w:eastAsia="en-AU"/>
        </w:rPr>
        <w:t>carry out</w:t>
      </w:r>
      <w:r w:rsidR="004B34D2">
        <w:rPr>
          <w:lang w:eastAsia="en-AU"/>
        </w:rPr>
        <w:t xml:space="preserve"> on-ground </w:t>
      </w:r>
      <w:r w:rsidR="00A27D91">
        <w:rPr>
          <w:lang w:eastAsia="en-AU"/>
        </w:rPr>
        <w:t>activities</w:t>
      </w:r>
      <w:r w:rsidR="001406B4">
        <w:rPr>
          <w:lang w:eastAsia="en-AU"/>
        </w:rPr>
        <w:t xml:space="preserve">. </w:t>
      </w:r>
      <w:r w:rsidR="004D1951">
        <w:rPr>
          <w:lang w:eastAsia="en-AU"/>
        </w:rPr>
        <w:t xml:space="preserve">This </w:t>
      </w:r>
      <w:r w:rsidR="002860AD">
        <w:rPr>
          <w:lang w:eastAsia="en-AU"/>
        </w:rPr>
        <w:t xml:space="preserve">document contains guidance on how to </w:t>
      </w:r>
      <w:r w:rsidR="00A14BDF">
        <w:rPr>
          <w:lang w:eastAsia="en-AU"/>
        </w:rPr>
        <w:t xml:space="preserve">create </w:t>
      </w:r>
      <w:r w:rsidR="004B784A">
        <w:rPr>
          <w:lang w:eastAsia="en-AU"/>
        </w:rPr>
        <w:t>the requi</w:t>
      </w:r>
      <w:r w:rsidR="0028083C">
        <w:rPr>
          <w:lang w:eastAsia="en-AU"/>
        </w:rPr>
        <w:t>r</w:t>
      </w:r>
      <w:r w:rsidR="004B784A">
        <w:rPr>
          <w:lang w:eastAsia="en-AU"/>
        </w:rPr>
        <w:t xml:space="preserve">ed </w:t>
      </w:r>
      <w:r w:rsidR="004D1951">
        <w:rPr>
          <w:lang w:eastAsia="en-AU"/>
        </w:rPr>
        <w:t>map</w:t>
      </w:r>
      <w:r w:rsidR="00785B44">
        <w:rPr>
          <w:lang w:eastAsia="en-AU"/>
        </w:rPr>
        <w:t>.</w:t>
      </w:r>
      <w:r w:rsidR="00192253">
        <w:rPr>
          <w:lang w:eastAsia="en-AU"/>
        </w:rPr>
        <w:t xml:space="preserve"> </w:t>
      </w:r>
      <w:r w:rsidR="0065329E">
        <w:rPr>
          <w:lang w:eastAsia="en-AU"/>
        </w:rPr>
        <w:t xml:space="preserve">Note: If your project contains a </w:t>
      </w:r>
      <w:r w:rsidR="00674A65">
        <w:rPr>
          <w:lang w:eastAsia="en-AU"/>
        </w:rPr>
        <w:t xml:space="preserve">culturally sensitive </w:t>
      </w:r>
      <w:r w:rsidR="0065329E">
        <w:rPr>
          <w:lang w:eastAsia="en-AU"/>
        </w:rPr>
        <w:t>site, you may map an area larger than the site (but that still encompasses the site) to prevent its exact location being revealed.</w:t>
      </w:r>
      <w:r w:rsidR="0035417A">
        <w:rPr>
          <w:lang w:eastAsia="en-AU"/>
        </w:rPr>
        <w:t xml:space="preserve">  </w:t>
      </w:r>
    </w:p>
    <w:p w14:paraId="23768445" w14:textId="77777777" w:rsidR="002776C8" w:rsidRPr="00737E3D" w:rsidRDefault="002776C8" w:rsidP="002776C8">
      <w:p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  <w:rPr>
          <w:b/>
        </w:rPr>
      </w:pPr>
      <w:r w:rsidRPr="00737E3D">
        <w:rPr>
          <w:b/>
        </w:rPr>
        <w:t>Browser Compa</w:t>
      </w:r>
      <w:r>
        <w:rPr>
          <w:b/>
        </w:rPr>
        <w:t>tibility</w:t>
      </w:r>
    </w:p>
    <w:p w14:paraId="14BD0729" w14:textId="77777777" w:rsidR="002776C8" w:rsidRPr="001406B4" w:rsidRDefault="002776C8" w:rsidP="002776C8">
      <w:p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 w:rsidRPr="001406B4">
        <w:t xml:space="preserve">This mapping tool is known to work with the following </w:t>
      </w:r>
      <w:r>
        <w:t xml:space="preserve">web </w:t>
      </w:r>
      <w:r w:rsidRPr="001406B4">
        <w:t>browser</w:t>
      </w:r>
      <w:r w:rsidR="004F05EF">
        <w:t xml:space="preserve"> application</w:t>
      </w:r>
      <w:r w:rsidRPr="001406B4">
        <w:t>s:</w:t>
      </w:r>
    </w:p>
    <w:p w14:paraId="507B9870" w14:textId="77777777" w:rsidR="002776C8" w:rsidRPr="001406B4" w:rsidRDefault="004F05EF" w:rsidP="002776C8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Google </w:t>
      </w:r>
      <w:r w:rsidR="002776C8" w:rsidRPr="001406B4">
        <w:t>Chrome version 36 and above</w:t>
      </w:r>
    </w:p>
    <w:p w14:paraId="3093D3A2" w14:textId="77777777" w:rsidR="002776C8" w:rsidRDefault="0034177B" w:rsidP="002776C8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Mozilla </w:t>
      </w:r>
      <w:r w:rsidR="002776C8" w:rsidRPr="001406B4">
        <w:t>Firefox version 17 and above</w:t>
      </w:r>
      <w:r w:rsidR="004F05EF">
        <w:t>.</w:t>
      </w:r>
    </w:p>
    <w:p w14:paraId="322ACA9D" w14:textId="77777777" w:rsidR="00DF6722" w:rsidRPr="00A54CCE" w:rsidRDefault="002776C8" w:rsidP="00A54CCE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 w:rsidRPr="00A54CCE">
        <w:t xml:space="preserve">Safari </w:t>
      </w:r>
      <w:r w:rsidR="00A54CCE" w:rsidRPr="00A54CCE">
        <w:t>(Mac users)</w:t>
      </w:r>
    </w:p>
    <w:p w14:paraId="2EABBDEE" w14:textId="77777777" w:rsidR="004F05EF" w:rsidRDefault="004F05EF" w:rsidP="00B57DB1">
      <w:pPr>
        <w:pStyle w:val="ListBullet"/>
        <w:numPr>
          <w:ilvl w:val="0"/>
          <w:numId w:val="0"/>
        </w:num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>If you need to download one of the above browsers</w:t>
      </w:r>
      <w:r w:rsidR="00BA0705">
        <w:t xml:space="preserve"> for your desktop computer</w:t>
      </w:r>
      <w:r>
        <w:t>, you can do so at the following sites:</w:t>
      </w:r>
    </w:p>
    <w:p w14:paraId="2088A1F8" w14:textId="77777777" w:rsidR="004F05EF" w:rsidRDefault="004F05EF" w:rsidP="004F05EF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Google Chrome: </w:t>
      </w:r>
      <w:hyperlink r:id="rId18" w:history="1">
        <w:r>
          <w:rPr>
            <w:rStyle w:val="Hyperlink"/>
          </w:rPr>
          <w:t>https://www.google.com/chrome/</w:t>
        </w:r>
      </w:hyperlink>
    </w:p>
    <w:p w14:paraId="669C829E" w14:textId="5DD06CC3" w:rsidR="006D2237" w:rsidRDefault="0034177B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Mozilla </w:t>
      </w:r>
      <w:r w:rsidR="004F05EF">
        <w:t xml:space="preserve">Firefox: </w:t>
      </w:r>
      <w:hyperlink r:id="rId19" w:history="1">
        <w:r w:rsidR="00453A75">
          <w:rPr>
            <w:rStyle w:val="Hyperlink"/>
          </w:rPr>
          <w:t>https://www.mozilla.org/en-US/firefox/new/</w:t>
        </w:r>
      </w:hyperlink>
    </w:p>
    <w:p w14:paraId="5F5E9E8E" w14:textId="77777777" w:rsidR="002776C8" w:rsidRDefault="002776C8" w:rsidP="00C96B19">
      <w:pPr>
        <w:pStyle w:val="ListBullet"/>
        <w:numPr>
          <w:ilvl w:val="0"/>
          <w:numId w:val="0"/>
        </w:num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  <w:spacing w:after="120"/>
      </w:pPr>
      <w:r w:rsidRPr="001406B4">
        <w:t>If you experience any issues</w:t>
      </w:r>
      <w:r w:rsidR="0034177B">
        <w:t>,</w:t>
      </w:r>
      <w:r w:rsidRPr="001406B4">
        <w:t xml:space="preserve"> please ensure that you are using the latest </w:t>
      </w:r>
      <w:r w:rsidR="0034177B">
        <w:t xml:space="preserve">version of your </w:t>
      </w:r>
      <w:r w:rsidRPr="001406B4">
        <w:t>browser.</w:t>
      </w:r>
    </w:p>
    <w:p w14:paraId="4BF585ED" w14:textId="77777777" w:rsidR="0034177B" w:rsidRPr="00B57DB1" w:rsidRDefault="0062618C" w:rsidP="00FB7376">
      <w:pPr>
        <w:pStyle w:val="Heading2"/>
        <w:rPr>
          <w:rStyle w:val="Heading2Char"/>
        </w:rPr>
      </w:pPr>
      <w:bookmarkStart w:id="5" w:name="_Toc54248424"/>
      <w:r>
        <w:rPr>
          <w:rStyle w:val="Heading2Char"/>
        </w:rPr>
        <w:t>An outline of w</w:t>
      </w:r>
      <w:r w:rsidRPr="00B57DB1">
        <w:rPr>
          <w:rStyle w:val="Heading2Char"/>
        </w:rPr>
        <w:t xml:space="preserve">hat </w:t>
      </w:r>
      <w:r w:rsidR="00FE464B">
        <w:rPr>
          <w:rStyle w:val="Heading2Char"/>
        </w:rPr>
        <w:t>you need to do</w:t>
      </w:r>
      <w:bookmarkEnd w:id="5"/>
    </w:p>
    <w:p w14:paraId="251FB4DC" w14:textId="1DD378B9" w:rsidR="004F724C" w:rsidRDefault="003F151C" w:rsidP="001406B4">
      <w:pPr>
        <w:rPr>
          <w:lang w:eastAsia="en-AU"/>
        </w:rPr>
      </w:pPr>
      <w:r>
        <w:rPr>
          <w:lang w:eastAsia="en-AU"/>
        </w:rPr>
        <w:t>This document provides detail</w:t>
      </w:r>
      <w:r w:rsidR="00A27D91">
        <w:rPr>
          <w:lang w:eastAsia="en-AU"/>
        </w:rPr>
        <w:t>ed</w:t>
      </w:r>
      <w:r>
        <w:rPr>
          <w:lang w:eastAsia="en-AU"/>
        </w:rPr>
        <w:t xml:space="preserve"> instructions for </w:t>
      </w:r>
      <w:r w:rsidR="004F724C">
        <w:rPr>
          <w:lang w:eastAsia="en-AU"/>
        </w:rPr>
        <w:t>mapping</w:t>
      </w:r>
      <w:r w:rsidR="0034177B">
        <w:rPr>
          <w:lang w:eastAsia="en-AU"/>
        </w:rPr>
        <w:t xml:space="preserve"> of your project site(s)</w:t>
      </w:r>
      <w:r>
        <w:rPr>
          <w:lang w:eastAsia="en-AU"/>
        </w:rPr>
        <w:t xml:space="preserve">. In summary, </w:t>
      </w:r>
      <w:r w:rsidR="004F724C">
        <w:rPr>
          <w:lang w:eastAsia="en-AU"/>
        </w:rPr>
        <w:t>you will need to:</w:t>
      </w:r>
    </w:p>
    <w:p w14:paraId="4C6A14A4" w14:textId="77777777" w:rsidR="004E6D6F" w:rsidRDefault="0062618C" w:rsidP="00CA16A0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CA16A0">
        <w:rPr>
          <w:b/>
          <w:lang w:eastAsia="en-AU"/>
        </w:rPr>
        <w:t>Check</w:t>
      </w:r>
      <w:r>
        <w:rPr>
          <w:lang w:eastAsia="en-AU"/>
        </w:rPr>
        <w:t xml:space="preserve"> </w:t>
      </w:r>
      <w:r w:rsidR="00114430">
        <w:rPr>
          <w:lang w:eastAsia="en-AU"/>
        </w:rPr>
        <w:t xml:space="preserve">that </w:t>
      </w:r>
      <w:r>
        <w:rPr>
          <w:lang w:eastAsia="en-AU"/>
        </w:rPr>
        <w:t xml:space="preserve">you are using a compatible web browser </w:t>
      </w:r>
      <w:r w:rsidR="007A12DB">
        <w:rPr>
          <w:lang w:eastAsia="en-AU"/>
        </w:rPr>
        <w:t xml:space="preserve">and then </w:t>
      </w:r>
      <w:r w:rsidR="004E6D6F" w:rsidRPr="00CA16A0">
        <w:rPr>
          <w:b/>
          <w:lang w:eastAsia="en-AU"/>
        </w:rPr>
        <w:t>Launch</w:t>
      </w:r>
      <w:r w:rsidR="004E6D6F">
        <w:rPr>
          <w:lang w:eastAsia="en-AU"/>
        </w:rPr>
        <w:t xml:space="preserve"> the mapping tool (</w:t>
      </w:r>
      <w:r w:rsidR="00C96B19">
        <w:rPr>
          <w:lang w:eastAsia="en-AU"/>
        </w:rPr>
        <w:t>Section</w:t>
      </w:r>
      <w:r w:rsidR="004E6D6F">
        <w:rPr>
          <w:lang w:eastAsia="en-AU"/>
        </w:rPr>
        <w:t xml:space="preserve"> </w:t>
      </w:r>
      <w:r w:rsidR="00192253">
        <w:rPr>
          <w:lang w:eastAsia="en-AU"/>
        </w:rPr>
        <w:fldChar w:fldCharType="begin"/>
      </w:r>
      <w:r w:rsidR="00192253">
        <w:rPr>
          <w:lang w:eastAsia="en-AU"/>
        </w:rPr>
        <w:instrText xml:space="preserve"> REF _Ref16165264 \r \h </w:instrText>
      </w:r>
      <w:r w:rsidR="00192253">
        <w:rPr>
          <w:lang w:eastAsia="en-AU"/>
        </w:rPr>
      </w:r>
      <w:r w:rsidR="00192253">
        <w:rPr>
          <w:lang w:eastAsia="en-AU"/>
        </w:rPr>
        <w:fldChar w:fldCharType="separate"/>
      </w:r>
      <w:r w:rsidR="00275D11">
        <w:rPr>
          <w:lang w:eastAsia="en-AU"/>
        </w:rPr>
        <w:t>3</w:t>
      </w:r>
      <w:r w:rsidR="00192253">
        <w:rPr>
          <w:lang w:eastAsia="en-AU"/>
        </w:rPr>
        <w:fldChar w:fldCharType="end"/>
      </w:r>
      <w:r w:rsidR="004E6D6F">
        <w:rPr>
          <w:lang w:eastAsia="en-AU"/>
        </w:rPr>
        <w:t>)</w:t>
      </w:r>
    </w:p>
    <w:p w14:paraId="1CA6C4AD" w14:textId="77777777" w:rsidR="00FD7768" w:rsidRDefault="00FD7768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bookmarkStart w:id="6" w:name="_Ref15976845"/>
      <w:r w:rsidRPr="000D6379">
        <w:rPr>
          <w:b/>
          <w:lang w:eastAsia="en-AU"/>
        </w:rPr>
        <w:t>Familiarise</w:t>
      </w:r>
      <w:r>
        <w:rPr>
          <w:lang w:eastAsia="en-AU"/>
        </w:rPr>
        <w:t xml:space="preserve"> yourself with </w:t>
      </w:r>
      <w:r w:rsidR="00C96B19">
        <w:rPr>
          <w:lang w:eastAsia="en-AU"/>
        </w:rPr>
        <w:t xml:space="preserve">the mapping </w:t>
      </w:r>
      <w:r>
        <w:rPr>
          <w:lang w:eastAsia="en-AU"/>
        </w:rPr>
        <w:t>screen</w:t>
      </w:r>
      <w:r w:rsidR="00114430">
        <w:rPr>
          <w:lang w:eastAsia="en-AU"/>
        </w:rPr>
        <w:t>, tools</w:t>
      </w:r>
      <w:r>
        <w:rPr>
          <w:lang w:eastAsia="en-AU"/>
        </w:rPr>
        <w:t xml:space="preserve"> and functions 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FE464B" w:rsidRPr="00FE464B">
        <w:rPr>
          <w:lang w:eastAsia="en-AU"/>
        </w:rPr>
        <w:fldChar w:fldCharType="begin"/>
      </w:r>
      <w:r w:rsidR="00FE464B" w:rsidRPr="00FE464B">
        <w:rPr>
          <w:lang w:eastAsia="en-AU"/>
        </w:rPr>
        <w:instrText xml:space="preserve"> REF _Ref15976860 \r \h </w:instrText>
      </w:r>
      <w:r w:rsidR="00FE464B">
        <w:rPr>
          <w:lang w:eastAsia="en-AU"/>
        </w:rPr>
        <w:instrText xml:space="preserve"> \* MERGEFORMAT </w:instrText>
      </w:r>
      <w:r w:rsidR="00FE464B" w:rsidRPr="00FE464B">
        <w:rPr>
          <w:lang w:eastAsia="en-AU"/>
        </w:rPr>
      </w:r>
      <w:r w:rsidR="00FE464B" w:rsidRPr="00FE464B">
        <w:rPr>
          <w:lang w:eastAsia="en-AU"/>
        </w:rPr>
        <w:fldChar w:fldCharType="separate"/>
      </w:r>
      <w:r w:rsidR="00FF6912">
        <w:rPr>
          <w:lang w:eastAsia="en-AU"/>
        </w:rPr>
        <w:t>4</w:t>
      </w:r>
      <w:r w:rsidR="00FE464B" w:rsidRPr="00FE464B">
        <w:rPr>
          <w:lang w:eastAsia="en-AU"/>
        </w:rPr>
        <w:fldChar w:fldCharType="end"/>
      </w:r>
      <w:r>
        <w:rPr>
          <w:lang w:eastAsia="en-AU"/>
        </w:rPr>
        <w:t>)</w:t>
      </w:r>
      <w:bookmarkEnd w:id="6"/>
    </w:p>
    <w:p w14:paraId="44D3E64E" w14:textId="77777777" w:rsidR="004E6D6F" w:rsidRDefault="004E6D6F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0D6379">
        <w:rPr>
          <w:b/>
          <w:lang w:eastAsia="en-AU"/>
        </w:rPr>
        <w:t>Add or create project sites</w:t>
      </w:r>
      <w:r>
        <w:rPr>
          <w:lang w:eastAsia="en-AU"/>
        </w:rPr>
        <w:t xml:space="preserve"> by:</w:t>
      </w:r>
    </w:p>
    <w:p w14:paraId="103726CA" w14:textId="77777777" w:rsidR="004E6D6F" w:rsidRDefault="007A12DB" w:rsidP="00383005">
      <w:pPr>
        <w:pStyle w:val="ListParagraph"/>
        <w:numPr>
          <w:ilvl w:val="1"/>
          <w:numId w:val="9"/>
        </w:numPr>
        <w:ind w:hanging="357"/>
        <w:contextualSpacing w:val="0"/>
        <w:rPr>
          <w:lang w:eastAsia="en-AU"/>
        </w:rPr>
      </w:pPr>
      <w:r>
        <w:rPr>
          <w:lang w:eastAsia="en-AU"/>
        </w:rPr>
        <w:t xml:space="preserve">where relevant, </w:t>
      </w:r>
      <w:r w:rsidR="004E6D6F">
        <w:rPr>
          <w:lang w:eastAsia="en-AU"/>
        </w:rPr>
        <w:t xml:space="preserve">uploading </w:t>
      </w:r>
      <w:r>
        <w:rPr>
          <w:lang w:eastAsia="en-AU"/>
        </w:rPr>
        <w:t xml:space="preserve">an </w:t>
      </w:r>
      <w:r w:rsidR="004E6D6F">
        <w:rPr>
          <w:lang w:eastAsia="en-AU"/>
        </w:rPr>
        <w:t xml:space="preserve">existing </w:t>
      </w:r>
      <w:r>
        <w:rPr>
          <w:lang w:eastAsia="en-AU"/>
        </w:rPr>
        <w:t xml:space="preserve">project mapping </w:t>
      </w:r>
      <w:r w:rsidR="004E6D6F">
        <w:rPr>
          <w:lang w:eastAsia="en-AU"/>
        </w:rPr>
        <w:t>file</w:t>
      </w:r>
      <w:r w:rsidR="003A4AA4">
        <w:rPr>
          <w:lang w:eastAsia="en-AU"/>
        </w:rPr>
        <w:t xml:space="preserve"> </w:t>
      </w:r>
      <w:r w:rsidR="004E6D6F">
        <w:rPr>
          <w:lang w:eastAsia="en-AU"/>
        </w:rPr>
        <w:t xml:space="preserve">for </w:t>
      </w:r>
      <w:r w:rsidR="0004074F">
        <w:rPr>
          <w:lang w:eastAsia="en-AU"/>
        </w:rPr>
        <w:t>your</w:t>
      </w:r>
      <w:r w:rsidR="004C49C2">
        <w:rPr>
          <w:lang w:eastAsia="en-AU"/>
        </w:rPr>
        <w:t xml:space="preserve"> project</w:t>
      </w:r>
      <w:r w:rsidR="004E6D6F">
        <w:rPr>
          <w:lang w:eastAsia="en-AU"/>
        </w:rPr>
        <w:t xml:space="preserve"> site</w:t>
      </w:r>
      <w:r w:rsidR="0004074F">
        <w:rPr>
          <w:lang w:eastAsia="en-AU"/>
        </w:rPr>
        <w:t>(</w:t>
      </w:r>
      <w:r w:rsidR="004E6D6F">
        <w:rPr>
          <w:lang w:eastAsia="en-AU"/>
        </w:rPr>
        <w:t>s</w:t>
      </w:r>
      <w:r w:rsidR="0004074F">
        <w:rPr>
          <w:lang w:eastAsia="en-AU"/>
        </w:rPr>
        <w:t>)</w:t>
      </w:r>
      <w:r w:rsidR="004E6D6F">
        <w:rPr>
          <w:lang w:eastAsia="en-AU"/>
        </w:rPr>
        <w:t xml:space="preserve"> </w:t>
      </w:r>
      <w:r w:rsidR="005F160D">
        <w:rPr>
          <w:lang w:eastAsia="en-AU"/>
        </w:rPr>
        <w:t>(</w:t>
      </w:r>
      <w:r w:rsidR="00C96B19">
        <w:rPr>
          <w:lang w:eastAsia="en-AU"/>
        </w:rPr>
        <w:t>Section</w:t>
      </w:r>
      <w:r w:rsidR="005F160D">
        <w:rPr>
          <w:lang w:eastAsia="en-AU"/>
        </w:rPr>
        <w:t xml:space="preserve"> </w:t>
      </w:r>
      <w:r w:rsidR="00FE464B">
        <w:rPr>
          <w:highlight w:val="yellow"/>
          <w:lang w:eastAsia="en-AU"/>
        </w:rPr>
        <w:fldChar w:fldCharType="begin"/>
      </w:r>
      <w:r w:rsidR="00FE464B">
        <w:rPr>
          <w:lang w:eastAsia="en-AU"/>
        </w:rPr>
        <w:instrText xml:space="preserve"> REF _Ref15976885 \r \h </w:instrText>
      </w:r>
      <w:r w:rsidR="00FE464B">
        <w:rPr>
          <w:highlight w:val="yellow"/>
          <w:lang w:eastAsia="en-AU"/>
        </w:rPr>
      </w:r>
      <w:r w:rsidR="00FE464B">
        <w:rPr>
          <w:highlight w:val="yellow"/>
          <w:lang w:eastAsia="en-AU"/>
        </w:rPr>
        <w:fldChar w:fldCharType="separate"/>
      </w:r>
      <w:r w:rsidR="00275D11">
        <w:rPr>
          <w:lang w:eastAsia="en-AU"/>
        </w:rPr>
        <w:t>5</w:t>
      </w:r>
      <w:r w:rsidR="00FE464B">
        <w:rPr>
          <w:highlight w:val="yellow"/>
          <w:lang w:eastAsia="en-AU"/>
        </w:rPr>
        <w:fldChar w:fldCharType="end"/>
      </w:r>
      <w:r w:rsidR="005F160D">
        <w:rPr>
          <w:lang w:eastAsia="en-AU"/>
        </w:rPr>
        <w:t xml:space="preserve">) </w:t>
      </w:r>
      <w:r w:rsidR="004E6D6F">
        <w:rPr>
          <w:lang w:eastAsia="en-AU"/>
        </w:rPr>
        <w:t xml:space="preserve">and/or </w:t>
      </w:r>
    </w:p>
    <w:p w14:paraId="2ED7CECD" w14:textId="77777777" w:rsidR="004E6D6F" w:rsidRDefault="004E6D6F" w:rsidP="00383005">
      <w:pPr>
        <w:pStyle w:val="ListParagraph"/>
        <w:numPr>
          <w:ilvl w:val="1"/>
          <w:numId w:val="9"/>
        </w:numPr>
        <w:ind w:hanging="357"/>
        <w:contextualSpacing w:val="0"/>
        <w:rPr>
          <w:lang w:eastAsia="en-AU"/>
        </w:rPr>
      </w:pPr>
      <w:r>
        <w:rPr>
          <w:lang w:eastAsia="en-AU"/>
        </w:rPr>
        <w:t>creating a new site for each proposed area of work by drawing the perimeter of the site(s)</w:t>
      </w:r>
      <w:r w:rsidR="0027140F">
        <w:rPr>
          <w:lang w:eastAsia="en-AU"/>
        </w:rPr>
        <w:t xml:space="preserve"> to create a site polygon</w:t>
      </w:r>
      <w:r>
        <w:rPr>
          <w:lang w:eastAsia="en-AU"/>
        </w:rPr>
        <w:t xml:space="preserve"> 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FE464B">
        <w:rPr>
          <w:highlight w:val="yellow"/>
          <w:lang w:eastAsia="en-AU"/>
        </w:rPr>
        <w:fldChar w:fldCharType="begin"/>
      </w:r>
      <w:r w:rsidR="00FE464B">
        <w:rPr>
          <w:lang w:eastAsia="en-AU"/>
        </w:rPr>
        <w:instrText xml:space="preserve"> REF _Ref15975306 \r \h </w:instrText>
      </w:r>
      <w:r w:rsidR="00FE464B">
        <w:rPr>
          <w:highlight w:val="yellow"/>
          <w:lang w:eastAsia="en-AU"/>
        </w:rPr>
      </w:r>
      <w:r w:rsidR="00FE464B">
        <w:rPr>
          <w:highlight w:val="yellow"/>
          <w:lang w:eastAsia="en-AU"/>
        </w:rPr>
        <w:fldChar w:fldCharType="separate"/>
      </w:r>
      <w:r w:rsidR="00275D11">
        <w:rPr>
          <w:lang w:eastAsia="en-AU"/>
        </w:rPr>
        <w:t>6</w:t>
      </w:r>
      <w:r w:rsidR="00FE464B">
        <w:rPr>
          <w:highlight w:val="yellow"/>
          <w:lang w:eastAsia="en-AU"/>
        </w:rPr>
        <w:fldChar w:fldCharType="end"/>
      </w:r>
      <w:r>
        <w:rPr>
          <w:lang w:eastAsia="en-AU"/>
        </w:rPr>
        <w:t>)</w:t>
      </w:r>
    </w:p>
    <w:p w14:paraId="282569E3" w14:textId="77777777" w:rsidR="004E6D6F" w:rsidRDefault="000D6379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0D6379">
        <w:rPr>
          <w:b/>
          <w:lang w:eastAsia="en-AU"/>
        </w:rPr>
        <w:t>Name</w:t>
      </w:r>
      <w:r>
        <w:rPr>
          <w:lang w:eastAsia="en-AU"/>
        </w:rPr>
        <w:t xml:space="preserve"> each site 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>
        <w:rPr>
          <w:lang w:eastAsia="en-AU"/>
        </w:rPr>
        <w:fldChar w:fldCharType="begin"/>
      </w:r>
      <w:r>
        <w:rPr>
          <w:lang w:eastAsia="en-AU"/>
        </w:rPr>
        <w:instrText xml:space="preserve"> REF _Ref15989378 \r \h </w:instrText>
      </w:r>
      <w:r>
        <w:rPr>
          <w:lang w:eastAsia="en-AU"/>
        </w:rPr>
      </w:r>
      <w:r>
        <w:rPr>
          <w:lang w:eastAsia="en-AU"/>
        </w:rPr>
        <w:fldChar w:fldCharType="separate"/>
      </w:r>
      <w:r w:rsidR="00275D11">
        <w:rPr>
          <w:lang w:eastAsia="en-AU"/>
        </w:rPr>
        <w:t>6.4</w:t>
      </w:r>
      <w:r>
        <w:rPr>
          <w:lang w:eastAsia="en-AU"/>
        </w:rPr>
        <w:fldChar w:fldCharType="end"/>
      </w:r>
      <w:r>
        <w:rPr>
          <w:lang w:eastAsia="en-AU"/>
        </w:rPr>
        <w:t xml:space="preserve">) and </w:t>
      </w:r>
      <w:r w:rsidRPr="000D6379">
        <w:rPr>
          <w:b/>
          <w:lang w:eastAsia="en-AU"/>
        </w:rPr>
        <w:t>t</w:t>
      </w:r>
      <w:r w:rsidR="004E6D6F" w:rsidRPr="000D6379">
        <w:rPr>
          <w:b/>
          <w:lang w:eastAsia="en-AU"/>
        </w:rPr>
        <w:t>ag</w:t>
      </w:r>
      <w:r w:rsidR="004E6D6F">
        <w:rPr>
          <w:lang w:eastAsia="en-AU"/>
        </w:rPr>
        <w:t xml:space="preserve"> each site with the type(s) of activities planned at the site(s) (</w:t>
      </w:r>
      <w:r w:rsidR="00C96B19">
        <w:rPr>
          <w:lang w:eastAsia="en-AU"/>
        </w:rPr>
        <w:t>Section</w:t>
      </w:r>
      <w:r w:rsidR="004E6D6F">
        <w:rPr>
          <w:lang w:eastAsia="en-AU"/>
        </w:rPr>
        <w:t xml:space="preserve"> </w:t>
      </w:r>
      <w:r>
        <w:rPr>
          <w:highlight w:val="yellow"/>
          <w:lang w:eastAsia="en-AU"/>
        </w:rPr>
        <w:fldChar w:fldCharType="begin"/>
      </w:r>
      <w:r>
        <w:rPr>
          <w:lang w:eastAsia="en-AU"/>
        </w:rPr>
        <w:instrText xml:space="preserve"> REF _Ref15989316 \r \h </w:instrText>
      </w:r>
      <w:r>
        <w:rPr>
          <w:highlight w:val="yellow"/>
          <w:lang w:eastAsia="en-AU"/>
        </w:rPr>
      </w:r>
      <w:r>
        <w:rPr>
          <w:highlight w:val="yellow"/>
          <w:lang w:eastAsia="en-AU"/>
        </w:rPr>
        <w:fldChar w:fldCharType="separate"/>
      </w:r>
      <w:r w:rsidR="00275D11">
        <w:rPr>
          <w:lang w:eastAsia="en-AU"/>
        </w:rPr>
        <w:t>6.5</w:t>
      </w:r>
      <w:r>
        <w:rPr>
          <w:highlight w:val="yellow"/>
          <w:lang w:eastAsia="en-AU"/>
        </w:rPr>
        <w:fldChar w:fldCharType="end"/>
      </w:r>
      <w:r w:rsidR="004E6D6F">
        <w:rPr>
          <w:lang w:eastAsia="en-AU"/>
        </w:rPr>
        <w:t>)</w:t>
      </w:r>
    </w:p>
    <w:p w14:paraId="68AD3363" w14:textId="5290A771" w:rsidR="004F724C" w:rsidRDefault="00585F11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0D6379">
        <w:rPr>
          <w:b/>
          <w:lang w:eastAsia="en-AU"/>
        </w:rPr>
        <w:t>Save</w:t>
      </w:r>
      <w:r>
        <w:rPr>
          <w:lang w:eastAsia="en-AU"/>
        </w:rPr>
        <w:t xml:space="preserve"> your mapping and </w:t>
      </w:r>
      <w:r w:rsidR="007E06D7" w:rsidRPr="00585F11">
        <w:rPr>
          <w:b/>
          <w:lang w:eastAsia="en-AU"/>
        </w:rPr>
        <w:t xml:space="preserve">Copy </w:t>
      </w:r>
      <w:r w:rsidR="007E06D7">
        <w:rPr>
          <w:lang w:eastAsia="en-AU"/>
        </w:rPr>
        <w:t xml:space="preserve">and </w:t>
      </w:r>
      <w:r w:rsidR="007E06D7" w:rsidRPr="00585F11">
        <w:rPr>
          <w:b/>
          <w:lang w:eastAsia="en-AU"/>
        </w:rPr>
        <w:t xml:space="preserve">Paste </w:t>
      </w:r>
      <w:r w:rsidR="007E06D7">
        <w:rPr>
          <w:lang w:eastAsia="en-AU"/>
        </w:rPr>
        <w:t>the URL (link) for your map</w:t>
      </w:r>
      <w:r>
        <w:rPr>
          <w:lang w:eastAsia="en-AU"/>
        </w:rPr>
        <w:t>ping</w:t>
      </w:r>
      <w:r w:rsidR="007E06D7">
        <w:rPr>
          <w:lang w:eastAsia="en-AU"/>
        </w:rPr>
        <w:t xml:space="preserve"> into your application form </w:t>
      </w:r>
      <w:r>
        <w:rPr>
          <w:lang w:eastAsia="en-AU"/>
        </w:rPr>
        <w:t>on</w:t>
      </w:r>
      <w:r w:rsidR="007E06D7">
        <w:rPr>
          <w:lang w:eastAsia="en-AU"/>
        </w:rPr>
        <w:t xml:space="preserve"> the Business Grants Hub Portal</w:t>
      </w:r>
      <w:r>
        <w:rPr>
          <w:lang w:eastAsia="en-AU"/>
        </w:rPr>
        <w:t xml:space="preserve"> (Section </w:t>
      </w:r>
      <w:r>
        <w:rPr>
          <w:lang w:eastAsia="en-AU"/>
        </w:rPr>
        <w:fldChar w:fldCharType="begin"/>
      </w:r>
      <w:r>
        <w:rPr>
          <w:lang w:eastAsia="en-AU"/>
        </w:rPr>
        <w:instrText xml:space="preserve"> REF _Ref54197739 \r \h </w:instrText>
      </w:r>
      <w:r>
        <w:rPr>
          <w:lang w:eastAsia="en-AU"/>
        </w:rPr>
      </w:r>
      <w:r>
        <w:rPr>
          <w:lang w:eastAsia="en-AU"/>
        </w:rPr>
        <w:fldChar w:fldCharType="separate"/>
      </w:r>
      <w:r>
        <w:rPr>
          <w:lang w:eastAsia="en-AU"/>
        </w:rPr>
        <w:t>10</w:t>
      </w:r>
      <w:r>
        <w:rPr>
          <w:lang w:eastAsia="en-AU"/>
        </w:rPr>
        <w:fldChar w:fldCharType="end"/>
      </w:r>
      <w:r>
        <w:rPr>
          <w:lang w:eastAsia="en-AU"/>
        </w:rPr>
        <w:t>)</w:t>
      </w:r>
    </w:p>
    <w:p w14:paraId="5E5F6160" w14:textId="21F4E209" w:rsidR="00585F11" w:rsidRDefault="00585F11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2060C1">
        <w:rPr>
          <w:b/>
          <w:lang w:eastAsia="en-AU"/>
        </w:rPr>
        <w:t>D</w:t>
      </w:r>
      <w:r w:rsidRPr="000D6379">
        <w:rPr>
          <w:b/>
          <w:lang w:eastAsia="en-AU"/>
        </w:rPr>
        <w:t>ownload</w:t>
      </w:r>
      <w:r>
        <w:rPr>
          <w:lang w:eastAsia="en-AU"/>
        </w:rPr>
        <w:t xml:space="preserve"> a copy of your map for your records (Section </w:t>
      </w:r>
      <w:r>
        <w:rPr>
          <w:lang w:eastAsia="en-AU"/>
        </w:rPr>
        <w:fldChar w:fldCharType="begin"/>
      </w:r>
      <w:r>
        <w:rPr>
          <w:lang w:eastAsia="en-AU"/>
        </w:rPr>
        <w:instrText xml:space="preserve"> REF _Ref54197711 \r \h </w:instrText>
      </w:r>
      <w:r>
        <w:rPr>
          <w:lang w:eastAsia="en-AU"/>
        </w:rPr>
      </w:r>
      <w:r>
        <w:rPr>
          <w:lang w:eastAsia="en-AU"/>
        </w:rPr>
        <w:fldChar w:fldCharType="separate"/>
      </w:r>
      <w:r>
        <w:rPr>
          <w:lang w:eastAsia="en-AU"/>
        </w:rPr>
        <w:t>11</w:t>
      </w:r>
      <w:r>
        <w:rPr>
          <w:lang w:eastAsia="en-AU"/>
        </w:rPr>
        <w:fldChar w:fldCharType="end"/>
      </w:r>
      <w:r>
        <w:rPr>
          <w:lang w:eastAsia="en-AU"/>
        </w:rPr>
        <w:t>)</w:t>
      </w:r>
    </w:p>
    <w:p w14:paraId="5799596B" w14:textId="26C8F478" w:rsidR="00C96B19" w:rsidRPr="00911A4B" w:rsidRDefault="00653C2E" w:rsidP="000749FD">
      <w:pPr>
        <w:rPr>
          <w:bCs/>
          <w:iCs/>
          <w:color w:val="FF0000"/>
          <w:lang w:eastAsia="en-AU"/>
        </w:rPr>
      </w:pPr>
      <w:r w:rsidRPr="00B57DB1">
        <w:rPr>
          <w:lang w:eastAsia="en-AU"/>
        </w:rPr>
        <w:lastRenderedPageBreak/>
        <w:t>These steps are outlined in more detail in the following pages.</w:t>
      </w:r>
      <w:r w:rsidR="0056417B">
        <w:rPr>
          <w:lang w:eastAsia="en-AU"/>
        </w:rPr>
        <w:t xml:space="preserve"> Please work through the</w:t>
      </w:r>
      <w:r w:rsidR="00E34CAD">
        <w:rPr>
          <w:lang w:eastAsia="en-AU"/>
        </w:rPr>
        <w:t xml:space="preserve">se </w:t>
      </w:r>
      <w:r w:rsidR="0056417B">
        <w:rPr>
          <w:lang w:eastAsia="en-AU"/>
        </w:rPr>
        <w:t xml:space="preserve">to </w:t>
      </w:r>
      <w:r w:rsidR="00FE75C0">
        <w:rPr>
          <w:lang w:eastAsia="en-AU"/>
        </w:rPr>
        <w:t xml:space="preserve">ensure </w:t>
      </w:r>
      <w:r w:rsidR="0056417B">
        <w:rPr>
          <w:lang w:eastAsia="en-AU"/>
        </w:rPr>
        <w:t xml:space="preserve">your </w:t>
      </w:r>
      <w:r w:rsidR="00FE75C0">
        <w:rPr>
          <w:lang w:eastAsia="en-AU"/>
        </w:rPr>
        <w:t xml:space="preserve">project is successfully </w:t>
      </w:r>
      <w:r w:rsidR="0056417B">
        <w:rPr>
          <w:lang w:eastAsia="en-AU"/>
        </w:rPr>
        <w:t>mapp</w:t>
      </w:r>
      <w:r w:rsidR="00FE75C0">
        <w:rPr>
          <w:lang w:eastAsia="en-AU"/>
        </w:rPr>
        <w:t>ed and saved</w:t>
      </w:r>
      <w:r w:rsidR="0056417B">
        <w:rPr>
          <w:lang w:eastAsia="en-AU"/>
        </w:rPr>
        <w:t>.</w:t>
      </w:r>
      <w:r w:rsidR="00AE3677">
        <w:rPr>
          <w:lang w:eastAsia="en-AU"/>
        </w:rPr>
        <w:t xml:space="preserve"> </w:t>
      </w:r>
      <w:bookmarkStart w:id="7" w:name="_Toc503872420"/>
      <w:bookmarkStart w:id="8" w:name="_Ref15640978"/>
    </w:p>
    <w:p w14:paraId="310852C3" w14:textId="77777777" w:rsidR="001406B4" w:rsidRPr="001406B4" w:rsidRDefault="001406B4" w:rsidP="00FB7376">
      <w:pPr>
        <w:pStyle w:val="Heading2"/>
        <w:rPr>
          <w:rStyle w:val="Heading2Char"/>
        </w:rPr>
      </w:pPr>
      <w:bookmarkStart w:id="9" w:name="_Ref16165264"/>
      <w:bookmarkStart w:id="10" w:name="_Toc54248425"/>
      <w:r w:rsidRPr="001406B4">
        <w:rPr>
          <w:rStyle w:val="Heading2Char"/>
        </w:rPr>
        <w:t>Launching the mapping tool</w:t>
      </w:r>
      <w:bookmarkEnd w:id="7"/>
      <w:bookmarkEnd w:id="8"/>
      <w:bookmarkEnd w:id="9"/>
      <w:bookmarkEnd w:id="10"/>
    </w:p>
    <w:p w14:paraId="275BC41B" w14:textId="77777777" w:rsidR="0020436B" w:rsidRDefault="00E63A89" w:rsidP="00B57DB1">
      <w:pPr>
        <w:pStyle w:val="Heading3"/>
        <w:rPr>
          <w:lang w:eastAsia="en-AU"/>
        </w:rPr>
      </w:pPr>
      <w:bookmarkStart w:id="11" w:name="_Toc54248426"/>
      <w:r>
        <w:rPr>
          <w:lang w:eastAsia="en-AU"/>
        </w:rPr>
        <w:t>Before l</w:t>
      </w:r>
      <w:r w:rsidR="0020436B">
        <w:rPr>
          <w:lang w:eastAsia="en-AU"/>
        </w:rPr>
        <w:t>aunch</w:t>
      </w:r>
      <w:r>
        <w:rPr>
          <w:lang w:eastAsia="en-AU"/>
        </w:rPr>
        <w:t>ing the tool</w:t>
      </w:r>
      <w:bookmarkEnd w:id="11"/>
    </w:p>
    <w:p w14:paraId="067EFB4E" w14:textId="77777777" w:rsidR="0059529E" w:rsidRDefault="0059529E" w:rsidP="0059529E">
      <w:pPr>
        <w:rPr>
          <w:lang w:eastAsia="en-AU"/>
        </w:rPr>
      </w:pPr>
      <w:r>
        <w:rPr>
          <w:lang w:eastAsia="en-AU"/>
        </w:rPr>
        <w:t>Before accessing the mapping tool</w:t>
      </w:r>
      <w:r w:rsidR="00E63A89">
        <w:rPr>
          <w:lang w:eastAsia="en-AU"/>
        </w:rPr>
        <w:t>,</w:t>
      </w:r>
      <w:r>
        <w:rPr>
          <w:lang w:eastAsia="en-AU"/>
        </w:rPr>
        <w:t xml:space="preserve"> make sure your application form is saved. </w:t>
      </w:r>
    </w:p>
    <w:p w14:paraId="507B9B5A" w14:textId="77777777" w:rsidR="0059529E" w:rsidRDefault="0059529E" w:rsidP="0059529E">
      <w:pPr>
        <w:rPr>
          <w:lang w:eastAsia="en-AU"/>
        </w:rPr>
      </w:pPr>
      <w:r>
        <w:rPr>
          <w:lang w:eastAsia="en-AU"/>
        </w:rPr>
        <w:t>If you are working in a web browser that the mapping tool does not support</w:t>
      </w:r>
      <w:r w:rsidR="00E63A89">
        <w:rPr>
          <w:lang w:eastAsia="en-AU"/>
        </w:rPr>
        <w:t xml:space="preserve"> (see </w:t>
      </w:r>
      <w:r w:rsidR="00C96B19">
        <w:rPr>
          <w:lang w:eastAsia="en-AU"/>
        </w:rPr>
        <w:t>Section</w:t>
      </w:r>
      <w:r w:rsidR="00E63A89">
        <w:rPr>
          <w:lang w:eastAsia="en-AU"/>
        </w:rPr>
        <w:t xml:space="preserve"> </w:t>
      </w:r>
      <w:r w:rsidR="00E63A89">
        <w:rPr>
          <w:lang w:eastAsia="en-AU"/>
        </w:rPr>
        <w:fldChar w:fldCharType="begin"/>
      </w:r>
      <w:r w:rsidR="00E63A89">
        <w:rPr>
          <w:lang w:eastAsia="en-AU"/>
        </w:rPr>
        <w:instrText xml:space="preserve"> REF _Ref15642301 \r \h </w:instrText>
      </w:r>
      <w:r w:rsidR="00E63A89">
        <w:rPr>
          <w:lang w:eastAsia="en-AU"/>
        </w:rPr>
      </w:r>
      <w:r w:rsidR="00E63A89">
        <w:rPr>
          <w:lang w:eastAsia="en-AU"/>
        </w:rPr>
        <w:fldChar w:fldCharType="separate"/>
      </w:r>
      <w:r w:rsidR="00275D11">
        <w:rPr>
          <w:lang w:eastAsia="en-AU"/>
        </w:rPr>
        <w:t>1</w:t>
      </w:r>
      <w:r w:rsidR="00E63A89">
        <w:rPr>
          <w:lang w:eastAsia="en-AU"/>
        </w:rPr>
        <w:fldChar w:fldCharType="end"/>
      </w:r>
      <w:r w:rsidR="00E63A89">
        <w:rPr>
          <w:lang w:eastAsia="en-AU"/>
        </w:rPr>
        <w:t>),</w:t>
      </w:r>
      <w:r w:rsidR="002D79D5">
        <w:rPr>
          <w:lang w:eastAsia="en-AU"/>
        </w:rPr>
        <w:t xml:space="preserve"> save and </w:t>
      </w:r>
      <w:r>
        <w:rPr>
          <w:lang w:eastAsia="en-AU"/>
        </w:rPr>
        <w:t xml:space="preserve">close your application form and re-open it in a supported web browser before attempting to access the mapping tool. </w:t>
      </w:r>
    </w:p>
    <w:p w14:paraId="3103B87E" w14:textId="77777777" w:rsidR="0020436B" w:rsidRDefault="0020436B" w:rsidP="00B57DB1">
      <w:pPr>
        <w:pStyle w:val="Heading3"/>
        <w:rPr>
          <w:lang w:eastAsia="en-AU"/>
        </w:rPr>
      </w:pPr>
      <w:bookmarkStart w:id="12" w:name="_Toc54248427"/>
      <w:r>
        <w:rPr>
          <w:lang w:eastAsia="en-AU"/>
        </w:rPr>
        <w:t>Launching the mapping tool</w:t>
      </w:r>
      <w:bookmarkEnd w:id="12"/>
    </w:p>
    <w:p w14:paraId="76C989B8" w14:textId="77777777" w:rsidR="001406B4" w:rsidRDefault="001406B4" w:rsidP="001406B4">
      <w:pPr>
        <w:rPr>
          <w:lang w:eastAsia="en-AU"/>
        </w:rPr>
      </w:pPr>
      <w:r w:rsidRPr="009550E9">
        <w:rPr>
          <w:lang w:eastAsia="en-AU"/>
        </w:rPr>
        <w:t xml:space="preserve">The </w:t>
      </w:r>
      <w:r>
        <w:rPr>
          <w:lang w:eastAsia="en-AU"/>
        </w:rPr>
        <w:t>m</w:t>
      </w:r>
      <w:r w:rsidRPr="009550E9">
        <w:rPr>
          <w:lang w:eastAsia="en-AU"/>
        </w:rPr>
        <w:t xml:space="preserve">apping </w:t>
      </w:r>
      <w:r>
        <w:rPr>
          <w:lang w:eastAsia="en-AU"/>
        </w:rPr>
        <w:t>t</w:t>
      </w:r>
      <w:r w:rsidRPr="009550E9">
        <w:rPr>
          <w:lang w:eastAsia="en-AU"/>
        </w:rPr>
        <w:t>ool</w:t>
      </w:r>
      <w:r w:rsidR="00E63A89">
        <w:rPr>
          <w:lang w:eastAsia="en-AU"/>
        </w:rPr>
        <w:t xml:space="preserve"> can</w:t>
      </w:r>
      <w:r w:rsidR="0059529E">
        <w:rPr>
          <w:lang w:eastAsia="en-AU"/>
        </w:rPr>
        <w:t xml:space="preserve"> </w:t>
      </w:r>
      <w:r w:rsidR="00495D31">
        <w:rPr>
          <w:lang w:eastAsia="en-AU"/>
        </w:rPr>
        <w:t xml:space="preserve">be </w:t>
      </w:r>
      <w:r w:rsidRPr="009550E9">
        <w:rPr>
          <w:lang w:eastAsia="en-AU"/>
        </w:rPr>
        <w:t>launche</w:t>
      </w:r>
      <w:r w:rsidR="00495D31">
        <w:rPr>
          <w:lang w:eastAsia="en-AU"/>
        </w:rPr>
        <w:t>d</w:t>
      </w:r>
      <w:r w:rsidRPr="009550E9">
        <w:rPr>
          <w:lang w:eastAsia="en-AU"/>
        </w:rPr>
        <w:t xml:space="preserve"> </w:t>
      </w:r>
      <w:r w:rsidR="00495D31">
        <w:rPr>
          <w:lang w:eastAsia="en-AU"/>
        </w:rPr>
        <w:t xml:space="preserve">by </w:t>
      </w:r>
      <w:r w:rsidR="00C73EB1">
        <w:rPr>
          <w:lang w:eastAsia="en-AU"/>
        </w:rPr>
        <w:t xml:space="preserve">left </w:t>
      </w:r>
      <w:r w:rsidR="00495D31">
        <w:rPr>
          <w:lang w:eastAsia="en-AU"/>
        </w:rPr>
        <w:t xml:space="preserve">clicking </w:t>
      </w:r>
      <w:r w:rsidR="00C73EB1">
        <w:rPr>
          <w:lang w:eastAsia="en-AU"/>
        </w:rPr>
        <w:t xml:space="preserve">with your mouse </w:t>
      </w:r>
      <w:r w:rsidR="00495D31">
        <w:rPr>
          <w:lang w:eastAsia="en-AU"/>
        </w:rPr>
        <w:t>on the ‘</w:t>
      </w:r>
      <w:r w:rsidR="00495D31" w:rsidRPr="00B57DB1">
        <w:rPr>
          <w:b/>
          <w:lang w:eastAsia="en-AU"/>
        </w:rPr>
        <w:t>mapping tool</w:t>
      </w:r>
      <w:r w:rsidR="00495D31">
        <w:rPr>
          <w:lang w:eastAsia="en-AU"/>
        </w:rPr>
        <w:t xml:space="preserve">’ </w:t>
      </w:r>
      <w:r>
        <w:rPr>
          <w:lang w:eastAsia="en-AU"/>
        </w:rPr>
        <w:t>link in</w:t>
      </w:r>
      <w:r w:rsidRPr="009550E9">
        <w:rPr>
          <w:lang w:eastAsia="en-AU"/>
        </w:rPr>
        <w:t xml:space="preserve"> </w:t>
      </w:r>
      <w:r w:rsidR="00CB1E6C">
        <w:rPr>
          <w:lang w:eastAsia="en-AU"/>
        </w:rPr>
        <w:t xml:space="preserve">the </w:t>
      </w:r>
      <w:r w:rsidR="00C73EB1">
        <w:rPr>
          <w:lang w:eastAsia="en-AU"/>
        </w:rPr>
        <w:t>‘</w:t>
      </w:r>
      <w:r w:rsidR="00495D31">
        <w:rPr>
          <w:lang w:eastAsia="en-AU"/>
        </w:rPr>
        <w:t>p</w:t>
      </w:r>
      <w:r w:rsidR="00CB1E6C">
        <w:rPr>
          <w:lang w:eastAsia="en-AU"/>
        </w:rPr>
        <w:t>roject site address</w:t>
      </w:r>
      <w:r w:rsidR="00C73EB1">
        <w:rPr>
          <w:lang w:eastAsia="en-AU"/>
        </w:rPr>
        <w:t>’</w:t>
      </w:r>
      <w:r w:rsidR="00CB1E6C">
        <w:rPr>
          <w:lang w:eastAsia="en-AU"/>
        </w:rPr>
        <w:t xml:space="preserve"> section of </w:t>
      </w:r>
      <w:r w:rsidR="004E010B">
        <w:rPr>
          <w:lang w:eastAsia="en-AU"/>
        </w:rPr>
        <w:t xml:space="preserve">your online </w:t>
      </w:r>
      <w:r>
        <w:rPr>
          <w:lang w:eastAsia="en-AU"/>
        </w:rPr>
        <w:t xml:space="preserve">application </w:t>
      </w:r>
      <w:r w:rsidR="00CB1E6C">
        <w:rPr>
          <w:lang w:eastAsia="en-AU"/>
        </w:rPr>
        <w:t>form.</w:t>
      </w:r>
      <w:r w:rsidR="00E63A89">
        <w:rPr>
          <w:lang w:eastAsia="en-AU"/>
        </w:rPr>
        <w:t xml:space="preserve"> Once launched, the tool window will open and </w:t>
      </w:r>
      <w:r>
        <w:rPr>
          <w:lang w:eastAsia="en-AU"/>
        </w:rPr>
        <w:t xml:space="preserve">should look similar to </w:t>
      </w:r>
      <w:r w:rsidR="00D23682">
        <w:rPr>
          <w:lang w:eastAsia="en-AU"/>
        </w:rPr>
        <w:fldChar w:fldCharType="begin"/>
      </w:r>
      <w:r w:rsidR="00D23682">
        <w:rPr>
          <w:lang w:eastAsia="en-AU"/>
        </w:rPr>
        <w:instrText xml:space="preserve"> REF _Ref15657987 \h </w:instrText>
      </w:r>
      <w:r w:rsidR="00D23682">
        <w:rPr>
          <w:lang w:eastAsia="en-AU"/>
        </w:rPr>
      </w:r>
      <w:r w:rsidR="00D23682">
        <w:rPr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1</w:t>
      </w:r>
      <w:r w:rsidR="00D23682">
        <w:rPr>
          <w:lang w:eastAsia="en-AU"/>
        </w:rPr>
        <w:fldChar w:fldCharType="end"/>
      </w:r>
      <w:r w:rsidR="00D23682">
        <w:rPr>
          <w:lang w:eastAsia="en-AU"/>
        </w:rPr>
        <w:t xml:space="preserve"> </w:t>
      </w:r>
      <w:r>
        <w:rPr>
          <w:lang w:eastAsia="en-AU"/>
        </w:rPr>
        <w:t xml:space="preserve">below. </w:t>
      </w:r>
    </w:p>
    <w:p w14:paraId="2CB550C8" w14:textId="12748EA4" w:rsidR="00DF097C" w:rsidRPr="00F429B8" w:rsidRDefault="00DF097C" w:rsidP="00B57DB1">
      <w:pPr>
        <w:pStyle w:val="Caption"/>
        <w:rPr>
          <w:lang w:eastAsia="en-AU"/>
        </w:rPr>
      </w:pPr>
      <w:bookmarkStart w:id="13" w:name="_Ref15657987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61F1D">
        <w:rPr>
          <w:noProof/>
        </w:rPr>
        <w:t>1</w:t>
      </w:r>
      <w:r w:rsidR="002B1448">
        <w:rPr>
          <w:noProof/>
        </w:rPr>
        <w:fldChar w:fldCharType="end"/>
      </w:r>
      <w:bookmarkEnd w:id="13"/>
      <w:r w:rsidRPr="00F429B8">
        <w:t>: Initial mapping</w:t>
      </w:r>
      <w:r w:rsidR="00EF123D">
        <w:t xml:space="preserve"> tool </w:t>
      </w:r>
      <w:r w:rsidRPr="00F429B8">
        <w:t>screen</w:t>
      </w:r>
    </w:p>
    <w:p w14:paraId="42E8C2BA" w14:textId="11082966" w:rsidR="001406B4" w:rsidRDefault="000C18C0" w:rsidP="00B57DB1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0430CB03" wp14:editId="7C86F80D">
            <wp:extent cx="5579745" cy="2886075"/>
            <wp:effectExtent l="19050" t="19050" r="20955" b="28575"/>
            <wp:docPr id="7" name="Picture 7" descr="Screenshot showing map of Austr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288607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9529E" w:rsidDel="000C18C0">
        <w:rPr>
          <w:noProof/>
          <w:lang w:eastAsia="en-AU"/>
        </w:rPr>
        <w:t xml:space="preserve"> </w:t>
      </w:r>
    </w:p>
    <w:p w14:paraId="76832AA4" w14:textId="0E23037F" w:rsidR="00995A79" w:rsidRDefault="00995A79" w:rsidP="00995A79">
      <w:pPr>
        <w:rPr>
          <w:lang w:eastAsia="en-AU"/>
        </w:rPr>
      </w:pPr>
      <w:r>
        <w:rPr>
          <w:lang w:eastAsia="en-AU"/>
        </w:rPr>
        <w:t>You do not need to compete all mapping in one session. As long as you save your work as you go</w:t>
      </w:r>
      <w:r w:rsidR="00F1495D">
        <w:rPr>
          <w:lang w:eastAsia="en-AU"/>
        </w:rPr>
        <w:t xml:space="preserve"> by using the </w:t>
      </w:r>
      <w:r w:rsidR="00F1495D">
        <w:rPr>
          <w:noProof/>
          <w:lang w:eastAsia="en-AU"/>
        </w:rPr>
        <w:drawing>
          <wp:inline distT="0" distB="0" distL="0" distR="0" wp14:anchorId="6791F4DD" wp14:editId="656BA2DE">
            <wp:extent cx="890588" cy="257175"/>
            <wp:effectExtent l="0" t="0" r="5080" b="0"/>
            <wp:docPr id="14" name="Picture 14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r="3109" b="13889"/>
                    <a:stretch/>
                  </pic:blipFill>
                  <pic:spPr bwMode="auto">
                    <a:xfrm>
                      <a:off x="0" y="0"/>
                      <a:ext cx="903421" cy="26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495D">
        <w:rPr>
          <w:lang w:eastAsia="en-AU"/>
        </w:rPr>
        <w:t xml:space="preserve"> </w:t>
      </w:r>
      <w:r w:rsidR="004C49C2">
        <w:rPr>
          <w:lang w:eastAsia="en-AU"/>
        </w:rPr>
        <w:t>button at the top right of the mapping tool screen</w:t>
      </w:r>
      <w:r>
        <w:rPr>
          <w:lang w:eastAsia="en-AU"/>
        </w:rPr>
        <w:t xml:space="preserve">, you can return to the tool at any time prior to submitting your application. For instructions on how to return to the application form, refer to Section </w:t>
      </w:r>
      <w:r>
        <w:rPr>
          <w:lang w:eastAsia="en-AU"/>
        </w:rPr>
        <w:fldChar w:fldCharType="begin"/>
      </w:r>
      <w:r>
        <w:rPr>
          <w:lang w:eastAsia="en-AU"/>
        </w:rPr>
        <w:instrText xml:space="preserve"> REF _Ref15998784 \r \h </w:instrText>
      </w:r>
      <w:r>
        <w:rPr>
          <w:lang w:eastAsia="en-AU"/>
        </w:rPr>
      </w:r>
      <w:r>
        <w:rPr>
          <w:lang w:eastAsia="en-AU"/>
        </w:rPr>
        <w:fldChar w:fldCharType="separate"/>
      </w:r>
      <w:r w:rsidR="00FF6912">
        <w:rPr>
          <w:lang w:eastAsia="en-AU"/>
        </w:rPr>
        <w:t>12</w:t>
      </w:r>
      <w:r>
        <w:rPr>
          <w:lang w:eastAsia="en-AU"/>
        </w:rPr>
        <w:fldChar w:fldCharType="end"/>
      </w:r>
      <w:r>
        <w:rPr>
          <w:lang w:eastAsia="en-AU"/>
        </w:rPr>
        <w:t>.</w:t>
      </w:r>
    </w:p>
    <w:p w14:paraId="2107C3F3" w14:textId="77777777" w:rsidR="00756385" w:rsidRPr="00FE464B" w:rsidRDefault="00F1495D" w:rsidP="00B43C79">
      <w:pPr>
        <w:pStyle w:val="Heading2"/>
        <w:rPr>
          <w:rStyle w:val="Heading2Char"/>
        </w:rPr>
      </w:pPr>
      <w:bookmarkStart w:id="14" w:name="_Ref15976860"/>
      <w:bookmarkStart w:id="15" w:name="_Toc54248428"/>
      <w:r>
        <w:rPr>
          <w:rStyle w:val="Heading2Char"/>
        </w:rPr>
        <w:t>Navigating the m</w:t>
      </w:r>
      <w:r w:rsidR="00B43C79" w:rsidRPr="00FE464B">
        <w:rPr>
          <w:rStyle w:val="Heading2Char"/>
        </w:rPr>
        <w:t xml:space="preserve">apping </w:t>
      </w:r>
      <w:r>
        <w:rPr>
          <w:rStyle w:val="Heading2Char"/>
        </w:rPr>
        <w:t>t</w:t>
      </w:r>
      <w:r w:rsidR="00B43C79" w:rsidRPr="00FE464B">
        <w:rPr>
          <w:rStyle w:val="Heading2Char"/>
        </w:rPr>
        <w:t xml:space="preserve">ool </w:t>
      </w:r>
      <w:r w:rsidR="00EF123D">
        <w:rPr>
          <w:rStyle w:val="Heading2Char"/>
        </w:rPr>
        <w:t>s</w:t>
      </w:r>
      <w:r w:rsidR="00B43C79" w:rsidRPr="00FE464B">
        <w:rPr>
          <w:rStyle w:val="Heading2Char"/>
        </w:rPr>
        <w:t>creen</w:t>
      </w:r>
      <w:bookmarkEnd w:id="14"/>
      <w:bookmarkEnd w:id="15"/>
    </w:p>
    <w:p w14:paraId="41F50A2F" w14:textId="77777777" w:rsidR="00F64D2B" w:rsidRDefault="00F64D2B" w:rsidP="00F64D2B">
      <w:pPr>
        <w:rPr>
          <w:lang w:eastAsia="en-AU"/>
        </w:rPr>
      </w:pPr>
      <w:r>
        <w:rPr>
          <w:lang w:eastAsia="en-AU"/>
        </w:rPr>
        <w:t xml:space="preserve">The mapping tool screen contains </w:t>
      </w:r>
      <w:r w:rsidR="00122FD3">
        <w:rPr>
          <w:lang w:eastAsia="en-AU"/>
        </w:rPr>
        <w:t xml:space="preserve">several </w:t>
      </w:r>
      <w:r>
        <w:rPr>
          <w:lang w:eastAsia="en-AU"/>
        </w:rPr>
        <w:t>tools and features. The</w:t>
      </w:r>
      <w:r w:rsidR="00122FD3">
        <w:rPr>
          <w:lang w:eastAsia="en-AU"/>
        </w:rPr>
        <w:t>se</w:t>
      </w:r>
      <w:r>
        <w:rPr>
          <w:lang w:eastAsia="en-AU"/>
        </w:rPr>
        <w:t xml:space="preserve"> are summarised at </w:t>
      </w:r>
      <w:r>
        <w:rPr>
          <w:lang w:eastAsia="en-AU"/>
        </w:rPr>
        <w:fldChar w:fldCharType="begin"/>
      </w:r>
      <w:r>
        <w:rPr>
          <w:lang w:eastAsia="en-AU"/>
        </w:rPr>
        <w:instrText xml:space="preserve"> REF _Ref15966402 \h </w:instrText>
      </w:r>
      <w:r>
        <w:rPr>
          <w:lang w:eastAsia="en-AU"/>
        </w:rPr>
      </w:r>
      <w:r>
        <w:rPr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2</w:t>
      </w:r>
      <w:r>
        <w:rPr>
          <w:lang w:eastAsia="en-AU"/>
        </w:rPr>
        <w:fldChar w:fldCharType="end"/>
      </w:r>
      <w:r>
        <w:rPr>
          <w:lang w:eastAsia="en-AU"/>
        </w:rPr>
        <w:t>. Please familiarise yourself with these before proceeding further.</w:t>
      </w:r>
    </w:p>
    <w:p w14:paraId="70947CCC" w14:textId="77777777" w:rsidR="00F64D2B" w:rsidRPr="00F64D2B" w:rsidRDefault="00F64D2B" w:rsidP="00F64D2B">
      <w:pPr>
        <w:rPr>
          <w:lang w:eastAsia="en-AU"/>
        </w:rPr>
        <w:sectPr w:rsidR="00F64D2B" w:rsidRPr="00F64D2B" w:rsidSect="00E4408E">
          <w:pgSz w:w="11906" w:h="16838" w:code="9"/>
          <w:pgMar w:top="1418" w:right="1418" w:bottom="1135" w:left="1701" w:header="709" w:footer="534" w:gutter="0"/>
          <w:cols w:space="706"/>
          <w:formProt w:val="0"/>
          <w:docGrid w:linePitch="360"/>
        </w:sectPr>
      </w:pPr>
    </w:p>
    <w:p w14:paraId="0B848224" w14:textId="32087ACE" w:rsidR="00B43C79" w:rsidRPr="00B43C79" w:rsidRDefault="00890E5E" w:rsidP="00F64D2B">
      <w:pPr>
        <w:pStyle w:val="Caption"/>
      </w:pPr>
      <w:bookmarkStart w:id="16" w:name="_Ref15966402"/>
      <w:r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84E519F" wp14:editId="6711346B">
                <wp:simplePos x="0" y="0"/>
                <wp:positionH relativeFrom="column">
                  <wp:posOffset>7065818</wp:posOffset>
                </wp:positionH>
                <wp:positionV relativeFrom="paragraph">
                  <wp:posOffset>1740453</wp:posOffset>
                </wp:positionV>
                <wp:extent cx="1494790" cy="433449"/>
                <wp:effectExtent l="0" t="0" r="10160" b="2413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4790" cy="4334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501CE" w14:textId="779E8EEF" w:rsidR="002718E1" w:rsidRPr="0071400C" w:rsidRDefault="002718E1" w:rsidP="00890E5E">
                            <w:pPr>
                              <w:spacing w:before="20" w:after="20" w:line="240" w:lineRule="atLeast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Layers</w:t>
                            </w:r>
                            <w:r>
                              <w:rPr>
                                <w:sz w:val="18"/>
                              </w:rPr>
                              <w:t>– show/hide context layers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4E519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56.35pt;margin-top:137.05pt;width:117.7pt;height:34.15pt;z-index:251787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">
                <v:textbox>
                  <w:txbxContent>
                    <w:p w14:paraId="5EF501CE" w14:textId="779E8EEF" w:rsidR="002718E1" w:rsidRPr="0071400C" w:rsidRDefault="002718E1" w:rsidP="00890E5E">
                      <w:pPr>
                        <w:spacing w:before="20" w:after="20" w:line="240" w:lineRule="atLeast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Layers</w:t>
                      </w:r>
                      <w:r>
                        <w:rPr>
                          <w:sz w:val="18"/>
                        </w:rPr>
                        <w:t>– show/hide context layers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6D53FDA8" wp14:editId="425531B3">
                <wp:simplePos x="0" y="0"/>
                <wp:positionH relativeFrom="margin">
                  <wp:posOffset>65314</wp:posOffset>
                </wp:positionH>
                <wp:positionV relativeFrom="paragraph">
                  <wp:posOffset>858215</wp:posOffset>
                </wp:positionV>
                <wp:extent cx="9380855" cy="4982210"/>
                <wp:effectExtent l="0" t="38100" r="86995" b="66040"/>
                <wp:wrapNone/>
                <wp:docPr id="112" name="Group 112" descr="Ma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80855" cy="4982210"/>
                          <a:chOff x="0" y="0"/>
                          <a:chExt cx="9381599" cy="4982400"/>
                        </a:xfrm>
                      </wpg:grpSpPr>
                      <wps:wsp>
                        <wps:cNvPr id="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43095" y="4029075"/>
                            <a:ext cx="1524018" cy="590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2B53B9" w14:textId="77777777" w:rsidR="002718E1" w:rsidRDefault="002718E1" w:rsidP="0071400C">
                              <w:pPr>
                                <w:spacing w:before="20" w:after="20" w:line="240" w:lineRule="atLeast"/>
                                <w:jc w:val="center"/>
                                <w:rPr>
                                  <w:sz w:val="18"/>
                                </w:rPr>
                              </w:pPr>
                              <w:r w:rsidRPr="000C289A">
                                <w:rPr>
                                  <w:b/>
                                  <w:sz w:val="18"/>
                                </w:rPr>
                                <w:t>Delete all mapping</w:t>
                              </w: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  <w:p w14:paraId="5937AAAF" w14:textId="77777777" w:rsidR="002718E1" w:rsidRPr="0071400C" w:rsidRDefault="002718E1" w:rsidP="0071400C">
                              <w:pPr>
                                <w:spacing w:before="20" w:after="20" w:line="240" w:lineRule="atLeast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Use to clear all mapping and start again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08" name="Group 108"/>
                        <wpg:cNvGrpSpPr/>
                        <wpg:grpSpPr>
                          <a:xfrm>
                            <a:off x="0" y="0"/>
                            <a:ext cx="9381599" cy="4982400"/>
                            <a:chOff x="0" y="0"/>
                            <a:chExt cx="9382124" cy="4981575"/>
                          </a:xfrm>
                        </wpg:grpSpPr>
                        <wps:wsp>
                          <wps:cNvPr id="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85775"/>
                              <a:ext cx="1247775" cy="7523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81B0B6" w14:textId="77777777" w:rsidR="002718E1" w:rsidRPr="0071400C" w:rsidRDefault="002718E1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71400C">
                                  <w:rPr>
                                    <w:sz w:val="18"/>
                                  </w:rPr>
                                  <w:t>Click to change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between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Basic Map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&amp;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Satellite Map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 xml:space="preserve"> View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3500" y="371474"/>
                              <a:ext cx="1247775" cy="102852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618FD9" w14:textId="77777777" w:rsidR="002718E1" w:rsidRDefault="002718E1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Search Box</w:t>
                                </w:r>
                              </w:p>
                              <w:p w14:paraId="68D86E4B" w14:textId="77777777" w:rsidR="002718E1" w:rsidRPr="0071400C" w:rsidRDefault="002718E1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71400C">
                                  <w:rPr>
                                    <w:sz w:val="18"/>
                                  </w:rPr>
                                  <w:t>Type an address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or place name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 xml:space="preserve"> and select a displayed </w:t>
                                </w:r>
                                <w:r>
                                  <w:rPr>
                                    <w:sz w:val="18"/>
                                  </w:rPr>
                                  <w:t>result to help find a project location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47051" y="142875"/>
                              <a:ext cx="1392073" cy="609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79FBE1" w14:textId="77777777" w:rsidR="002718E1" w:rsidRPr="0071400C" w:rsidRDefault="002718E1" w:rsidP="00890E5E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Save Mapping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Button – click to regularly save your mapping</w:t>
                                </w:r>
                              </w:p>
                              <w:p w14:paraId="34618B07" w14:textId="394B2E9B" w:rsidR="002718E1" w:rsidRPr="0071400C" w:rsidRDefault="002718E1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01499" y="4407855"/>
                              <a:ext cx="1304399" cy="266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07BFF4" w14:textId="77777777" w:rsidR="002718E1" w:rsidRPr="0071400C" w:rsidRDefault="002718E1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Click (-) to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zoom out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200" y="4076700"/>
                              <a:ext cx="1524000" cy="466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79D54A" w14:textId="77777777" w:rsidR="002718E1" w:rsidRPr="0071400C" w:rsidRDefault="002718E1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Upload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and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download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KML mapping file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71850" y="4562475"/>
                              <a:ext cx="1390972" cy="4191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7DAB34" w14:textId="77777777" w:rsidR="002718E1" w:rsidRPr="0071400C" w:rsidRDefault="002718E1" w:rsidP="0071400C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Help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- 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>Click t</w:t>
                                </w:r>
                                <w:r>
                                  <w:rPr>
                                    <w:sz w:val="18"/>
                                  </w:rPr>
                                  <w:t>o access this online User Guide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57525" y="19050"/>
                              <a:ext cx="1428750" cy="7334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911017" w14:textId="77777777" w:rsidR="002718E1" w:rsidRPr="0071400C" w:rsidRDefault="002718E1" w:rsidP="007E60D2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 w:rsidRPr="0071400C">
                                  <w:rPr>
                                    <w:sz w:val="18"/>
                                  </w:rPr>
                                  <w:t xml:space="preserve">Click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hand tool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to select map items or to grab</w:t>
                                </w:r>
                                <w:r w:rsidRPr="0071400C"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8"/>
                                  </w:rPr>
                                  <w:t>and move map position on screen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91125" y="0"/>
                              <a:ext cx="1457775" cy="77142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27161B" w14:textId="77777777" w:rsidR="002718E1" w:rsidRPr="0071400C" w:rsidRDefault="002718E1" w:rsidP="007E60D2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Click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drawing tool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to draw a site’s perimeter (this creates a site polygon)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01499" y="4069783"/>
                              <a:ext cx="1294874" cy="266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79A358" w14:textId="77777777" w:rsidR="002718E1" w:rsidRPr="000C289A" w:rsidRDefault="002718E1" w:rsidP="009D1A9B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b/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Click (+) to </w:t>
                                </w: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zoom in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01501" y="3505216"/>
                              <a:ext cx="1294874" cy="4572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3F88D9" w14:textId="77777777" w:rsidR="002718E1" w:rsidRDefault="002718E1" w:rsidP="009D1A9B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color w:val="FF0000"/>
                                    <w:sz w:val="18"/>
                                  </w:rPr>
                                </w:pPr>
                                <w:r w:rsidRPr="000C289A">
                                  <w:rPr>
                                    <w:b/>
                                    <w:sz w:val="18"/>
                                  </w:rPr>
                                  <w:t>Street View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 icon</w:t>
                                </w:r>
                                <w:r w:rsidRPr="00D81E5A">
                                  <w:rPr>
                                    <w:color w:val="000000" w:themeColor="text1"/>
                                    <w:sz w:val="18"/>
                                  </w:rPr>
                                  <w:t xml:space="preserve"> –</w:t>
                                </w:r>
                              </w:p>
                              <w:p w14:paraId="5271C399" w14:textId="77777777" w:rsidR="002718E1" w:rsidRPr="0071400C" w:rsidRDefault="002718E1" w:rsidP="009D1A9B">
                                <w:pPr>
                                  <w:spacing w:before="20" w:after="20" w:line="240" w:lineRule="atLeast"/>
                                  <w:jc w:val="center"/>
                                  <w:rPr>
                                    <w:sz w:val="18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FF0000"/>
                                    <w:sz w:val="18"/>
                                  </w:rPr>
                                  <w:t>do</w:t>
                                </w:r>
                                <w:proofErr w:type="gramEnd"/>
                                <w:r>
                                  <w:rPr>
                                    <w:color w:val="FF0000"/>
                                    <w:sz w:val="18"/>
                                  </w:rPr>
                                  <w:t xml:space="preserve"> not</w:t>
                                </w:r>
                                <w:r w:rsidRPr="000C289A">
                                  <w:rPr>
                                    <w:color w:val="FF0000"/>
                                    <w:sz w:val="18"/>
                                  </w:rPr>
                                  <w:t xml:space="preserve"> use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4" name="Straight Arrow Connector 54"/>
                          <wps:cNvCnPr/>
                          <wps:spPr>
                            <a:xfrm>
                              <a:off x="9096371" y="4201894"/>
                              <a:ext cx="285750" cy="45719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" name="Straight Arrow Connector 55"/>
                          <wps:cNvCnPr/>
                          <wps:spPr>
                            <a:xfrm flipH="1" flipV="1">
                              <a:off x="1285875" y="47625"/>
                              <a:ext cx="676275" cy="31432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7" name="Straight Arrow Connector 57"/>
                          <wps:cNvCnPr/>
                          <wps:spPr>
                            <a:xfrm flipH="1">
                              <a:off x="3095625" y="4781550"/>
                              <a:ext cx="276225" cy="12382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0" name="Straight Arrow Connector 60"/>
                          <wps:cNvCnPr/>
                          <wps:spPr>
                            <a:xfrm flipV="1">
                              <a:off x="4495800" y="66675"/>
                              <a:ext cx="190500" cy="28575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1" name="Straight Arrow Connector 61"/>
                          <wps:cNvCnPr/>
                          <wps:spPr>
                            <a:xfrm flipH="1" flipV="1">
                              <a:off x="4953000" y="66675"/>
                              <a:ext cx="238125" cy="22860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2" name="Straight Arrow Connector 62"/>
                          <wps:cNvCnPr/>
                          <wps:spPr>
                            <a:xfrm flipV="1">
                              <a:off x="9096371" y="4491233"/>
                              <a:ext cx="238125" cy="45719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3" name="Straight Arrow Connector 63"/>
                          <wps:cNvCnPr/>
                          <wps:spPr>
                            <a:xfrm>
                              <a:off x="9096374" y="3769562"/>
                              <a:ext cx="285750" cy="45719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6" name="Straight Arrow Connector 96"/>
                          <wps:cNvCnPr/>
                          <wps:spPr>
                            <a:xfrm>
                              <a:off x="885825" y="4543425"/>
                              <a:ext cx="390525" cy="32385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7" name="Straight Arrow Connector 97"/>
                          <wps:cNvCnPr/>
                          <wps:spPr>
                            <a:xfrm flipH="1">
                              <a:off x="485775" y="4543425"/>
                              <a:ext cx="381000" cy="33337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8" name="Straight Arrow Connector 98"/>
                          <wps:cNvCnPr/>
                          <wps:spPr>
                            <a:xfrm flipH="1">
                              <a:off x="2181225" y="4619625"/>
                              <a:ext cx="333375" cy="26670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1" name="Straight Arrow Connector 101"/>
                          <wps:cNvCnPr>
                            <a:stCxn id="37" idx="3"/>
                          </wps:cNvCnPr>
                          <wps:spPr>
                            <a:xfrm>
                              <a:off x="8239124" y="447675"/>
                              <a:ext cx="246943" cy="143542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4" name="Straight Arrow Connector 104"/>
                          <wps:cNvCnPr/>
                          <wps:spPr>
                            <a:xfrm flipV="1">
                              <a:off x="8503883" y="1101791"/>
                              <a:ext cx="546339" cy="5937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5" name="Straight Arrow Connector 105"/>
                          <wps:cNvCnPr/>
                          <wps:spPr>
                            <a:xfrm flipH="1" flipV="1">
                              <a:off x="323850" y="200025"/>
                              <a:ext cx="266700" cy="27622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6" name="Straight Arrow Connector 106"/>
                          <wps:cNvCnPr/>
                          <wps:spPr>
                            <a:xfrm flipV="1">
                              <a:off x="609600" y="171450"/>
                              <a:ext cx="123825" cy="31432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stealth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D53FDA8" id="Group 112" o:spid="_x0000_s1027" alt="Map" style="position:absolute;margin-left:5.15pt;margin-top:67.6pt;width:738.65pt;height:392.3pt;z-index:251723776;mso-position-horizontal-relative:margin;mso-width-relative:margin" coordsize="93815,498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">
                <v:shape id="_x0000_s1028" type="#_x0000_t202" style="position:absolute;left:17430;top:40290;width:15241;height:5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GeJMUA&#10;AADbAAAADwAAAGRycy9kb3ducmV2LnhtbESPQWvCQBSE7wX/w/IKXkrdaCXV6CoitOhN09JeH9ln&#10;Epp9G3fXmP77bkHwOMzMN8xy3ZtGdOR8bVnBeJSAIC6srrlU8Pnx9jwD4QOyxsYyKfglD+vV4GGJ&#10;mbZXPlKXh1JECPsMFVQhtJmUvqjIoB/Zljh6J+sMhihdKbXDa4SbRk6SJJUGa44LFba0raj4yS9G&#10;wWy66779/uXwVaSnZh6eXrv3s1Nq+NhvFiAC9eEevrV3WsE0hf8v8Q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YZ4kxQAAANsAAAAPAAAAAAAAAAAAAAAAAJgCAABkcnMv&#10;ZG93bnJldi54bWxQSwUGAAAAAAQABAD1AAAAigMAAAAA&#10;">
                  <v:textbox>
                    <w:txbxContent>
                      <w:p w14:paraId="402B53B9" w14:textId="77777777" w:rsidR="002718E1" w:rsidRDefault="002718E1" w:rsidP="0071400C">
                        <w:pPr>
                          <w:spacing w:before="20" w:after="20" w:line="240" w:lineRule="atLeast"/>
                          <w:jc w:val="center"/>
                          <w:rPr>
                            <w:sz w:val="18"/>
                          </w:rPr>
                        </w:pPr>
                        <w:r w:rsidRPr="000C289A">
                          <w:rPr>
                            <w:b/>
                            <w:sz w:val="18"/>
                          </w:rPr>
                          <w:t>Delete all mapping</w:t>
                        </w:r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  <w:p w14:paraId="5937AAAF" w14:textId="77777777" w:rsidR="002718E1" w:rsidRPr="0071400C" w:rsidRDefault="002718E1" w:rsidP="0071400C">
                        <w:pPr>
                          <w:spacing w:before="20" w:after="20" w:line="240" w:lineRule="atLeast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Use to clear all mapping and start again</w:t>
                        </w:r>
                      </w:p>
                    </w:txbxContent>
                  </v:textbox>
                </v:shape>
                <v:group id="Group 108" o:spid="_x0000_s1029" style="position:absolute;width:93815;height:49824" coordsize="93821,498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KWWs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spZaxgAAANwA&#10;AAAPAAAAAAAAAAAAAAAAAKoCAABkcnMvZG93bnJldi54bWxQSwUGAAAAAAQABAD6AAAAnQMAAAAA&#10;">
                  <v:shape id="_x0000_s1030" type="#_x0000_t202" style="position:absolute;top:4857;width:12477;height:75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zl88UA&#10;AADbAAAADwAAAGRycy9kb3ducmV2LnhtbESPT2sCMRTE70K/Q3gFL0Wz1dY/q1FEUOytVWmvj81z&#10;d+nmZU3iun57Uyh4HGbmN8x82ZpKNOR8aVnBaz8BQZxZXXKu4HjY9CYgfEDWWFkmBTfysFw8deaY&#10;anvlL2r2IRcRwj5FBUUIdSqlzwoy6Pu2Jo7eyTqDIUqXS+3wGuGmkoMkGUmDJceFAmtaF5T97i9G&#10;weRt1/z4j+HndzY6VdPwMm62Z6dU97ldzUAEasMj/N/eaQWDd/j7En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bOXzxQAAANsAAAAPAAAAAAAAAAAAAAAAAJgCAABkcnMv&#10;ZG93bnJldi54bWxQSwUGAAAAAAQABAD1AAAAigMAAAAA&#10;">
                    <v:textbox>
                      <w:txbxContent>
                        <w:p w14:paraId="4381B0B6" w14:textId="77777777" w:rsidR="002718E1" w:rsidRPr="0071400C" w:rsidRDefault="002718E1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71400C">
                            <w:rPr>
                              <w:sz w:val="18"/>
                            </w:rPr>
                            <w:t>Click to change</w:t>
                          </w:r>
                          <w:r>
                            <w:rPr>
                              <w:sz w:val="18"/>
                            </w:rPr>
                            <w:t xml:space="preserve"> between</w:t>
                          </w:r>
                          <w:r w:rsidRPr="0071400C">
                            <w:rPr>
                              <w:sz w:val="18"/>
                            </w:rPr>
                            <w:t xml:space="preserve">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Basic Map</w:t>
                          </w:r>
                          <w:r>
                            <w:rPr>
                              <w:sz w:val="18"/>
                            </w:rPr>
                            <w:t xml:space="preserve"> &amp;</w:t>
                          </w:r>
                          <w:r w:rsidRPr="0071400C">
                            <w:rPr>
                              <w:sz w:val="18"/>
                            </w:rPr>
                            <w:t xml:space="preserve">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Satellite Map</w:t>
                          </w:r>
                          <w:r w:rsidRPr="0071400C">
                            <w:rPr>
                              <w:sz w:val="18"/>
                            </w:rPr>
                            <w:t xml:space="preserve"> View</w:t>
                          </w:r>
                        </w:p>
                      </w:txbxContent>
                    </v:textbox>
                  </v:shape>
                  <v:shape id="_x0000_s1031" type="#_x0000_t202" style="position:absolute;left:13335;top:3714;width:12477;height:10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51LcUA&#10;AADbAAAADwAAAGRycy9kb3ducmV2LnhtbESPS2vDMBCE74X+B7GFXEoi50EeruVQAi3prU1Dcl2s&#10;jW1qrVxJcZx/HxUCPQ4z8w2TrXvTiI6cry0rGI8SEMSF1TWXCvbfb8MlCB+QNTaWScGVPKzzx4cM&#10;U20v/EXdLpQiQtinqKAKoU2l9EVFBv3ItsTRO1lnMETpSqkdXiLcNHKSJHNpsOa4UGFLm4qKn93Z&#10;KFjOtt3Rf0w/D8X81KzC86J7/3VKDZ761xcQgfrwH763t1rBdAx/X+IP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jnUtxQAAANsAAAAPAAAAAAAAAAAAAAAAAJgCAABkcnMv&#10;ZG93bnJldi54bWxQSwUGAAAAAAQABAD1AAAAigMAAAAA&#10;">
                    <v:textbox>
                      <w:txbxContent>
                        <w:p w14:paraId="7B618FD9" w14:textId="77777777" w:rsidR="002718E1" w:rsidRDefault="002718E1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0C289A">
                            <w:rPr>
                              <w:b/>
                              <w:sz w:val="18"/>
                            </w:rPr>
                            <w:t>Search Box</w:t>
                          </w:r>
                        </w:p>
                        <w:p w14:paraId="68D86E4B" w14:textId="77777777" w:rsidR="002718E1" w:rsidRPr="0071400C" w:rsidRDefault="002718E1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71400C">
                            <w:rPr>
                              <w:sz w:val="18"/>
                            </w:rPr>
                            <w:t>Type an address</w:t>
                          </w:r>
                          <w:r>
                            <w:rPr>
                              <w:sz w:val="18"/>
                            </w:rPr>
                            <w:t xml:space="preserve"> or place name</w:t>
                          </w:r>
                          <w:r w:rsidRPr="0071400C">
                            <w:rPr>
                              <w:sz w:val="18"/>
                            </w:rPr>
                            <w:t xml:space="preserve"> and select a displayed </w:t>
                          </w:r>
                          <w:r>
                            <w:rPr>
                              <w:sz w:val="18"/>
                            </w:rPr>
                            <w:t>result to help find a project location</w:t>
                          </w:r>
                        </w:p>
                      </w:txbxContent>
                    </v:textbox>
                  </v:shape>
                  <v:shape id="_x0000_s1032" type="#_x0000_t202" style="position:absolute;left:68470;top:1428;width:13921;height:6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tIwsUA&#10;AADbAAAADwAAAGRycy9kb3ducmV2LnhtbESPT2sCMRTE74V+h/CEXopmW0XtdqNIQdFba0Wvj83b&#10;P7h5WZN03X77RhB6HGbmN0y27E0jOnK+tqzgZZSAIM6trrlUcPheD+cgfEDW2FgmBb/kYbl4fMgw&#10;1fbKX9TtQykihH2KCqoQ2lRKn1dk0I9sSxy9wjqDIUpXSu3wGuGmka9JMpUGa44LFbb0UVF+3v8Y&#10;BfPJtjv53fjzmE+L5i08z7rNxSn1NOhX7yAC9eE/fG9vtYLxDG5f4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K0jCxQAAANsAAAAPAAAAAAAAAAAAAAAAAJgCAABkcnMv&#10;ZG93bnJldi54bWxQSwUGAAAAAAQABAD1AAAAigMAAAAA&#10;">
                    <v:textbox>
                      <w:txbxContent>
                        <w:p w14:paraId="7279FBE1" w14:textId="77777777" w:rsidR="002718E1" w:rsidRPr="0071400C" w:rsidRDefault="002718E1" w:rsidP="00890E5E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0C289A">
                            <w:rPr>
                              <w:b/>
                              <w:sz w:val="18"/>
                            </w:rPr>
                            <w:t>Save Mapping</w:t>
                          </w:r>
                          <w:r>
                            <w:rPr>
                              <w:sz w:val="18"/>
                            </w:rPr>
                            <w:t xml:space="preserve"> Button – click to regularly save your mapping</w:t>
                          </w:r>
                        </w:p>
                        <w:p w14:paraId="34618B07" w14:textId="394B2E9B" w:rsidR="002718E1" w:rsidRPr="0071400C" w:rsidRDefault="002718E1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shape>
                  <v:shape id="_x0000_s1033" type="#_x0000_t202" style="position:absolute;left:78014;top:44078;width:13044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+lyMUA&#10;AADbAAAADwAAAGRycy9kb3ducmV2LnhtbESPQWvCQBSE7wX/w/IKXkrdaIPV6CoitOhN09JeH9ln&#10;Epp9G3fXmP77bkHwOMzMN8xy3ZtGdOR8bVnBeJSAIC6srrlU8Pnx9jwD4QOyxsYyKfglD+vV4GGJ&#10;mbZXPlKXh1JECPsMFVQhtJmUvqjIoB/Zljh6J+sMhihdKbXDa4SbRk6SZCoN1hwXKmxpW1Hxk1+M&#10;glm66779/uXwVUxPzTw8vXbvZ6fU8LHfLEAE6sM9fGvvtII0hf8v8Q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/6XIxQAAANsAAAAPAAAAAAAAAAAAAAAAAJgCAABkcnMv&#10;ZG93bnJldi54bWxQSwUGAAAAAAQABAD1AAAAigMAAAAA&#10;">
                    <v:textbox>
                      <w:txbxContent>
                        <w:p w14:paraId="1B07BFF4" w14:textId="77777777" w:rsidR="002718E1" w:rsidRPr="0071400C" w:rsidRDefault="002718E1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Click (-) to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zoom out</w:t>
                          </w:r>
                        </w:p>
                      </w:txbxContent>
                    </v:textbox>
                  </v:shape>
                  <v:shape id="_x0000_s1034" type="#_x0000_t202" style="position:absolute;left:762;top:40767;width:15240;height:4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MAU8QA&#10;AADbAAAADwAAAGRycy9kb3ducmV2LnhtbESPQWsCMRSE70L/Q3gFL6JZrVW7NYoIFXtrVdrrY/Pc&#10;Xdy8rElc13/fFASPw8x8w8yXralEQ86XlhUMBwkI4szqknMFh/1HfwbCB2SNlWVScCMPy8VTZ46p&#10;tlf+pmYXchEh7FNUUIRQp1L6rCCDfmBr4ugdrTMYonS51A6vEW4qOUqSiTRYclwosKZ1QdlpdzEK&#10;ZuNt8+s/X75+ssmxegu9abM5O6W6z+3qHUSgNjzC9/ZWKxi/wv+X+A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zAFPEAAAA2wAAAA8AAAAAAAAAAAAAAAAAmAIAAGRycy9k&#10;b3ducmV2LnhtbFBLBQYAAAAABAAEAPUAAACJAwAAAAA=&#10;">
                    <v:textbox>
                      <w:txbxContent>
                        <w:p w14:paraId="4179D54A" w14:textId="77777777" w:rsidR="002718E1" w:rsidRPr="0071400C" w:rsidRDefault="002718E1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0C289A">
                            <w:rPr>
                              <w:b/>
                              <w:sz w:val="18"/>
                            </w:rPr>
                            <w:t>Upload</w:t>
                          </w:r>
                          <w:r>
                            <w:rPr>
                              <w:sz w:val="18"/>
                            </w:rPr>
                            <w:t xml:space="preserve"> and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download</w:t>
                          </w:r>
                          <w:r>
                            <w:rPr>
                              <w:sz w:val="18"/>
                            </w:rPr>
                            <w:t xml:space="preserve"> KML mapping file</w:t>
                          </w:r>
                        </w:p>
                      </w:txbxContent>
                    </v:textbox>
                  </v:shape>
                  <v:shape id="_x0000_s1035" type="#_x0000_t202" style="position:absolute;left:33718;top:45624;width:13910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07v8UA&#10;AADbAAAADwAAAGRycy9kb3ducmV2LnhtbESPT2sCMRTE70K/Q3hCL6LZtqJ2u1FKQbE3a0Wvj83b&#10;P7h52Sbpuv32Rih4HGbmN0y26k0jOnK+tqzgaZKAIM6trrlUcPhejxcgfEDW2FgmBX/kYbV8GGSY&#10;anvhL+r2oRQRwj5FBVUIbSqlzysy6Ce2JY5eYZ3BEKUrpXZ4iXDTyOckmUmDNceFClv6qCg/73+N&#10;gsV0253858vumM+K5jWM5t3mxyn1OOzf30AE6sM9/N/eagXTOdy+xB8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LTu/xQAAANsAAAAPAAAAAAAAAAAAAAAAAJgCAABkcnMv&#10;ZG93bnJldi54bWxQSwUGAAAAAAQABAD1AAAAigMAAAAA&#10;">
                    <v:textbox>
                      <w:txbxContent>
                        <w:p w14:paraId="477DAB34" w14:textId="77777777" w:rsidR="002718E1" w:rsidRPr="0071400C" w:rsidRDefault="002718E1" w:rsidP="0071400C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0C289A">
                            <w:rPr>
                              <w:b/>
                              <w:sz w:val="18"/>
                            </w:rPr>
                            <w:t>Help</w:t>
                          </w:r>
                          <w:r>
                            <w:rPr>
                              <w:sz w:val="18"/>
                            </w:rPr>
                            <w:t xml:space="preserve"> - </w:t>
                          </w:r>
                          <w:r w:rsidRPr="0071400C">
                            <w:rPr>
                              <w:sz w:val="18"/>
                            </w:rPr>
                            <w:t>Click t</w:t>
                          </w:r>
                          <w:r>
                            <w:rPr>
                              <w:sz w:val="18"/>
                            </w:rPr>
                            <w:t>o access this online User Guide</w:t>
                          </w:r>
                        </w:p>
                      </w:txbxContent>
                    </v:textbox>
                  </v:shape>
                  <v:shape id="_x0000_s1036" type="#_x0000_t202" style="position:absolute;left:30575;top:190;width:14287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4KVsUA&#10;AADbAAAADwAAAGRycy9kb3ducmV2LnhtbESPW2sCMRSE3wv+h3AEX0rNesHq1igitOhbvWBfD5vj&#10;7uLmZE3iuv77piD0cZiZb5j5sjWVaMj50rKCQT8BQZxZXXKu4Hj4fJuC8AFZY2WZFDzIw3LReZlj&#10;qu2dd9TsQy4ihH2KCooQ6lRKnxVk0PdtTRy9s3UGQ5Qul9rhPcJNJYdJMpEGS44LBda0Lii77G9G&#10;wXS8aX78dvR9yibnahZe35uvq1Oq121XHyACteE//GxvtILxDP6+xB8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/gpWxQAAANsAAAAPAAAAAAAAAAAAAAAAAJgCAABkcnMv&#10;ZG93bnJldi54bWxQSwUGAAAAAAQABAD1AAAAigMAAAAA&#10;">
                    <v:textbox>
                      <w:txbxContent>
                        <w:p w14:paraId="02911017" w14:textId="77777777" w:rsidR="002718E1" w:rsidRPr="0071400C" w:rsidRDefault="002718E1" w:rsidP="007E60D2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 w:rsidRPr="0071400C">
                            <w:rPr>
                              <w:sz w:val="18"/>
                            </w:rPr>
                            <w:t xml:space="preserve">Click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hand tool</w:t>
                          </w:r>
                          <w:r>
                            <w:rPr>
                              <w:sz w:val="18"/>
                            </w:rPr>
                            <w:t xml:space="preserve"> to select map items or to grab</w:t>
                          </w:r>
                          <w:r w:rsidRPr="0071400C">
                            <w:rPr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and move map position on screen</w:t>
                          </w:r>
                        </w:p>
                      </w:txbxContent>
                    </v:textbox>
                  </v:shape>
                  <v:shape id="_x0000_s1037" type="#_x0000_t202" style="position:absolute;left:51911;width:14578;height:7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GQjcUA&#10;AADbAAAADwAAAGRycy9kb3ducmV2LnhtbESPQWvCQBSE7wX/w/KEXqRubDXa1FVKoUVvakWvj+wz&#10;CWbfxt1tTP99VxB6HGbmG2a+7EwtWnK+sqxgNExAEOdWV1wo2H9/Ps1A+ICssbZMCn7Jw3LRe5hj&#10;pu2Vt9TuQiEihH2GCsoQmkxKn5dk0A9tQxy9k3UGQ5SukNrhNcJNLZ+TJJUGK44LJTb0UVJ+3v0Y&#10;BbPxqj369cvmkKen+jUMpu3XxSn12O/e30AE6sJ/+N5eaQWTEdy+xB8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UZCNxQAAANsAAAAPAAAAAAAAAAAAAAAAAJgCAABkcnMv&#10;ZG93bnJldi54bWxQSwUGAAAAAAQABAD1AAAAigMAAAAA&#10;">
                    <v:textbox>
                      <w:txbxContent>
                        <w:p w14:paraId="6027161B" w14:textId="77777777" w:rsidR="002718E1" w:rsidRPr="0071400C" w:rsidRDefault="002718E1" w:rsidP="007E60D2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Click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drawing tool</w:t>
                          </w:r>
                          <w:r>
                            <w:rPr>
                              <w:sz w:val="18"/>
                            </w:rPr>
                            <w:t xml:space="preserve"> to draw a site’s perimeter (this creates a site polygon)</w:t>
                          </w:r>
                        </w:p>
                      </w:txbxContent>
                    </v:textbox>
                  </v:shape>
                  <v:shape id="_x0000_s1038" type="#_x0000_t202" style="position:absolute;left:78014;top:40697;width:1294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O+sUA&#10;AADbAAAADwAAAGRycy9kb3ducmV2LnhtbESPT2sCMRTE70K/Q3gFL0Wz1dY/q1FEUOytVWmvj81z&#10;d+nmZU3iun57Uyh4HGbmN8x82ZpKNOR8aVnBaz8BQZxZXXKu4HjY9CYgfEDWWFkmBTfysFw8deaY&#10;anvlL2r2IRcRwj5FBUUIdSqlzwoy6Pu2Jo7eyTqDIUqXS+3wGuGmkoMkGUmDJceFAmtaF5T97i9G&#10;weRt1/z4j+HndzY6VdPwMm62Z6dU97ldzUAEasMj/N/eaQXvA/j7En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gw76xQAAANsAAAAPAAAAAAAAAAAAAAAAAJgCAABkcnMv&#10;ZG93bnJldi54bWxQSwUGAAAAAAQABAD1AAAAigMAAAAA&#10;">
                    <v:textbox>
                      <w:txbxContent>
                        <w:p w14:paraId="3979A358" w14:textId="77777777" w:rsidR="002718E1" w:rsidRPr="000C289A" w:rsidRDefault="002718E1" w:rsidP="009D1A9B">
                          <w:pPr>
                            <w:spacing w:before="20" w:after="20" w:line="240" w:lineRule="atLeast"/>
                            <w:jc w:val="center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Click (+) to </w:t>
                          </w:r>
                          <w:r w:rsidRPr="000C289A">
                            <w:rPr>
                              <w:b/>
                              <w:sz w:val="18"/>
                            </w:rPr>
                            <w:t>zoom in</w:t>
                          </w:r>
                        </w:p>
                      </w:txbxContent>
                    </v:textbox>
                  </v:shape>
                  <v:shape id="_x0000_s1039" type="#_x0000_t202" style="position:absolute;left:78015;top:35052;width:12948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rYcUA&#10;AADbAAAADwAAAGRycy9kb3ducmV2LnhtbESPQWvCQBSE74X+h+UVvIhuqjZqdJVSUPRmVdrrI/tM&#10;QrNv091tTP99VxB6HGbmG2a57kwtWnK+sqzgeZiAIM6trrhQcD5tBjMQPiBrrC2Tgl/ysF49Piwx&#10;0/bK79QeQyEihH2GCsoQmkxKn5dk0A9tQxy9i3UGQ5SukNrhNcJNLUdJkkqDFceFEht6Kyn/Ov4Y&#10;BbPJrv30+/HhI08v9Tz0p+322ynVe+peFyACdeE/fG/vtIKXMdy+xB8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z6thxQAAANsAAAAPAAAAAAAAAAAAAAAAAJgCAABkcnMv&#10;ZG93bnJldi54bWxQSwUGAAAAAAQABAD1AAAAigMAAAAA&#10;">
                    <v:textbox>
                      <w:txbxContent>
                        <w:p w14:paraId="5A3F88D9" w14:textId="77777777" w:rsidR="002718E1" w:rsidRDefault="002718E1" w:rsidP="009D1A9B">
                          <w:pPr>
                            <w:spacing w:before="20" w:after="20" w:line="240" w:lineRule="atLeast"/>
                            <w:jc w:val="center"/>
                            <w:rPr>
                              <w:color w:val="FF0000"/>
                              <w:sz w:val="18"/>
                            </w:rPr>
                          </w:pPr>
                          <w:r w:rsidRPr="000C289A">
                            <w:rPr>
                              <w:b/>
                              <w:sz w:val="18"/>
                            </w:rPr>
                            <w:t>Street View</w:t>
                          </w:r>
                          <w:r>
                            <w:rPr>
                              <w:sz w:val="18"/>
                            </w:rPr>
                            <w:t xml:space="preserve"> icon</w:t>
                          </w:r>
                          <w:r w:rsidRPr="00D81E5A">
                            <w:rPr>
                              <w:color w:val="000000" w:themeColor="text1"/>
                              <w:sz w:val="18"/>
                            </w:rPr>
                            <w:t xml:space="preserve"> –</w:t>
                          </w:r>
                        </w:p>
                        <w:p w14:paraId="5271C399" w14:textId="77777777" w:rsidR="002718E1" w:rsidRPr="0071400C" w:rsidRDefault="002718E1" w:rsidP="009D1A9B">
                          <w:pPr>
                            <w:spacing w:before="20" w:after="20" w:line="240" w:lineRule="atLeast"/>
                            <w:jc w:val="center"/>
                            <w:rPr>
                              <w:sz w:val="18"/>
                            </w:rPr>
                          </w:pPr>
                          <w:proofErr w:type="gramStart"/>
                          <w:r>
                            <w:rPr>
                              <w:color w:val="FF0000"/>
                              <w:sz w:val="18"/>
                            </w:rPr>
                            <w:t>do</w:t>
                          </w:r>
                          <w:proofErr w:type="gramEnd"/>
                          <w:r>
                            <w:rPr>
                              <w:color w:val="FF0000"/>
                              <w:sz w:val="18"/>
                            </w:rPr>
                            <w:t xml:space="preserve"> not</w:t>
                          </w:r>
                          <w:r w:rsidRPr="000C289A">
                            <w:rPr>
                              <w:color w:val="FF0000"/>
                              <w:sz w:val="18"/>
                            </w:rPr>
                            <w:t xml:space="preserve"> use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54" o:spid="_x0000_s1040" type="#_x0000_t32" style="position:absolute;left:90963;top:42018;width:2858;height:45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0/E8UAAADbAAAADwAAAGRycy9kb3ducmV2LnhtbESPQWvCQBSE70L/w/IKXqRulGhL6ioi&#10;KvbgwbSH9vbIviah2bdLdjXx37sFweMwM98wi1VvGnGh1teWFUzGCQjiwuqaSwVfn7uXNxA+IGts&#10;LJOCK3lYLZ8GC8y07fhElzyUIkLYZ6igCsFlUvqiIoN+bB1x9H5tazBE2ZZSt9hFuGnkNEnm0mDN&#10;caFCR5uKir/8bBR87+tjmr9++G1nftzIHdPJTqdKDZ/79TuIQH14hO/tg1YwS+H/S/wBcn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J0/E8UAAADbAAAADwAAAAAAAAAA&#10;AAAAAAChAgAAZHJzL2Rvd25yZXYueG1sUEsFBgAAAAAEAAQA+QAAAJMDAAAAAA==&#10;" strokecolor="red" strokeweight="1pt">
                    <v:stroke endarrow="classic" endarrowlength="long"/>
                  </v:shape>
                  <v:shape id="Straight Arrow Connector 55" o:spid="_x0000_s1041" type="#_x0000_t32" style="position:absolute;left:12858;top:476;width:6763;height:314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wFqsQAAADbAAAADwAAAGRycy9kb3ducmV2LnhtbESPQUsDMRSE74L/ITzBi7TZVmrL2rSI&#10;IHjoxbZCe3skr7uLm5clee2u/fVGEDwOM/MNs1wPvlUXiqkJbGAyLkAR2+Aargzsd2+jBagkyA7b&#10;wGTgmxKsV7c3Syxd6PmDLlupVIZwKtFALdKVWidbk8c0Dh1x9k4hepQsY6VdxD7DfaunRfGkPTac&#10;F2rs6LUm+7U9ewObT+tjmF+PeGiln1g5Tx/pwZj7u+HlGZTQIP/hv/a7MzCbwe+X/AP06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TAWqxAAAANsAAAAPAAAAAAAAAAAA&#10;AAAAAKECAABkcnMvZG93bnJldi54bWxQSwUGAAAAAAQABAD5AAAAkgMAAAAA&#10;" strokecolor="red" strokeweight="1pt">
                    <v:stroke endarrow="classic" endarrowlength="long"/>
                  </v:shape>
                  <v:shape id="Straight Arrow Connector 57" o:spid="_x0000_s1042" type="#_x0000_t32" style="position:absolute;left:30956;top:47815;width:2762;height:123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nWkacYAAADbAAAADwAAAGRycy9kb3ducmV2LnhtbESPQWsCMRSE7wX/Q3gFL6VmK1jrapRW&#10;ET0I4raKx8fmdTd287Jsoq7/3hQKPQ4z8w0zmbW2EhdqvHGs4KWXgCDOnTZcKPj6XD6/gfABWWPl&#10;mBTcyMNs2nmYYKrdlXd0yUIhIoR9igrKEOpUSp+XZNH3XE0cvW/XWAxRNoXUDV4j3FaynySv0qLh&#10;uFBiTfOS8p/sbBXk1Wm1+TDH0WGf+W1rRueFSZ6U6j6272MQgdrwH/5rr7WCwRB+v8QfIK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J1pGnGAAAA2wAAAA8AAAAAAAAA&#10;AAAAAAAAoQIAAGRycy9kb3ducmV2LnhtbFBLBQYAAAAABAAEAPkAAACUAwAAAAA=&#10;" strokecolor="red" strokeweight="1pt">
                    <v:stroke endarrow="classic" endarrowlength="long"/>
                  </v:shape>
                  <v:shape id="Straight Arrow Connector 60" o:spid="_x0000_s1043" type="#_x0000_t32" style="position:absolute;left:44958;top:666;width:1905;height:285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D2oMIAAADbAAAADwAAAGRycy9kb3ducmV2LnhtbERPy4rCMBTdC/5DuIIb0XRcyFiNoiMy&#10;sxgYrA9cXpprG21uShO18/eTxYDLw3nPl62txIMabxwreBslIIhzpw0XCg777fAdhA/IGivHpOCX&#10;PCwX3c4cU+2evKNHFgoRQ9inqKAMoU6l9HlJFv3I1cSRu7jGYoiwKaRu8BnDbSXHSTKRFg3HhhJr&#10;+igpv2V3qyCvrp/fa3Oeno6Z/2nN9L4xyUCpfq9dzUAEasNL/O/+0gomcX38En+AX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/D2oMIAAADbAAAADwAAAAAAAAAAAAAA&#10;AAChAgAAZHJzL2Rvd25yZXYueG1sUEsFBgAAAAAEAAQA+QAAAJADAAAAAA==&#10;" strokecolor="red" strokeweight="1pt">
                    <v:stroke endarrow="classic" endarrowlength="long"/>
                  </v:shape>
                  <v:shape id="Straight Arrow Connector 61" o:spid="_x0000_s1044" type="#_x0000_t32" style="position:absolute;left:49530;top:666;width:2381;height:228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vJFMQAAADbAAAADwAAAGRycy9kb3ducmV2LnhtbESPQUsDMRSE7wX/Q3gFL6XNboVatk2L&#10;CIIHL9YKenskr7tLNy9L8tpd/fVGEDwOM/MNs92PvlNXiqkNbKBcFKCIbXAt1waOb0/zNagkyA67&#10;wGTgixLsdzeTLVYuDPxK14PUKkM4VWigEekrrZNtyGNahJ44e6cQPUqWsdYu4pDhvtPLolhpjy3n&#10;hQZ7emzIng8Xb+Dl3foY7r8/8aOTobRyWd7RzJjb6fiwASU0yn/4r/3sDKxK+P2Sf4De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G8kUxAAAANsAAAAPAAAAAAAAAAAA&#10;AAAAAKECAABkcnMvZG93bnJldi54bWxQSwUGAAAAAAQABAD5AAAAkgMAAAAA&#10;" strokecolor="red" strokeweight="1pt">
                    <v:stroke endarrow="classic" endarrowlength="long"/>
                  </v:shape>
                  <v:shape id="Straight Arrow Connector 62" o:spid="_x0000_s1045" type="#_x0000_t32" style="position:absolute;left:90963;top:44912;width:2381;height:45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7NTMUAAADbAAAADwAAAGRycy9kb3ducmV2LnhtbESPT2sCMRTE74LfITyhF9GsHkRXo7SW&#10;Ug8Fcf1Dj4/N627azcuyibp++0YQPA4z8xtmsWptJS7UeONYwWiYgCDOnTZcKDjsPwZTED4ga6wc&#10;k4IbeVgtu50FptpdeUeXLBQiQtinqKAMoU6l9HlJFv3Q1cTR+3GNxRBlU0jd4DXCbSXHSTKRFg3H&#10;hRJrWpeU/2VnqyCvfj+/3sz37HTM/LY1s/O7SfpKvfTa1zmIQG14hh/tjVYwGcP9S/wBcvk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G7NTMUAAADbAAAADwAAAAAAAAAA&#10;AAAAAAChAgAAZHJzL2Rvd25yZXYueG1sUEsFBgAAAAAEAAQA+QAAAJMDAAAAAA==&#10;" strokecolor="red" strokeweight="1pt">
                    <v:stroke endarrow="classic" endarrowlength="long"/>
                  </v:shape>
                  <v:shape id="Straight Arrow Connector 63" o:spid="_x0000_s1046" type="#_x0000_t32" style="position:absolute;left:90963;top:37695;width:2858;height:4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ht2sUAAADbAAAADwAAAGRycy9kb3ducmV2LnhtbESPQWvCQBSE74L/YXmCF6kbNWhJXUVE&#10;pT14MPbQ3h7Z1yQ0+3bJrib9991CweMwM98w621vGnGn1teWFcymCQjiwuqaSwXv1+PTMwgfkDU2&#10;lknBD3nYboaDNWbadnyhex5KESHsM1RQheAyKX1RkUE/tY44el+2NRiibEupW+wi3DRyniRLabDm&#10;uFCho31FxXd+Mwo+TvU5zVdv/tCZTzdx53R21KlS41G/ewERqA+P8H/7VStYLuDvS/wBcvM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Rht2sUAAADbAAAADwAAAAAAAAAA&#10;AAAAAAChAgAAZHJzL2Rvd25yZXYueG1sUEsFBgAAAAAEAAQA+QAAAJMDAAAAAA==&#10;" strokecolor="red" strokeweight="1pt">
                    <v:stroke endarrow="classic" endarrowlength="long"/>
                  </v:shape>
                  <v:shape id="Straight Arrow Connector 96" o:spid="_x0000_s1047" type="#_x0000_t32" style="position:absolute;left:8858;top:45434;width:3905;height:323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q+ZcUAAADbAAAADwAAAGRycy9kb3ducmV2LnhtbESPQWvCQBSE70L/w/KEXqRuLMHW6Cql&#10;1KIHD6Y91Nsj+0yC2bdLdmviv3cFweMwM98wi1VvGnGm1teWFUzGCQjiwuqaSwW/P+uXdxA+IGts&#10;LJOCC3lYLZ8GC8y07XhP5zyUIkLYZ6igCsFlUvqiIoN+bB1x9I62NRiibEupW+wi3DTyNUmm0mDN&#10;caFCR58VFaf83yj4+653af629V+dObiR26WTtU6Veh72H3MQgfrwCN/bG61gNoXbl/gD5PI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Lq+ZcUAAADbAAAADwAAAAAAAAAA&#10;AAAAAAChAgAAZHJzL2Rvd25yZXYueG1sUEsFBgAAAAAEAAQA+QAAAJMDAAAAAA==&#10;" strokecolor="red" strokeweight="1pt">
                    <v:stroke endarrow="classic" endarrowlength="long"/>
                  </v:shape>
                  <v:shape id="Straight Arrow Connector 97" o:spid="_x0000_s1048" type="#_x0000_t32" style="position:absolute;left:4857;top:45434;width:3810;height:333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we88YAAADbAAAADwAAAGRycy9kb3ducmV2LnhtbESPT2vCQBTE70K/w/IKvRTd6ME2qau0&#10;StGDII1/8PjIvibbZt+G7Krx27uFgsdhZn7DTGadrcWZWm8cKxgOEhDEhdOGSwW77Wf/FYQPyBpr&#10;x6TgSh5m04feBDPtLvxF5zyUIkLYZ6igCqHJpPRFRRb9wDXE0ft2rcUQZVtK3eIlwm0tR0kylhYN&#10;x4UKG5pXVPzmJ6ugqH+W6w9zTA/73G86k54WJnlW6umxe38DEagL9/B/e6UVpC/w9yX+ADm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nMHvPGAAAA2wAAAA8AAAAAAAAA&#10;AAAAAAAAoQIAAGRycy9kb3ducmV2LnhtbFBLBQYAAAAABAAEAPkAAACUAwAAAAA=&#10;" strokecolor="red" strokeweight="1pt">
                    <v:stroke endarrow="classic" endarrowlength="long"/>
                  </v:shape>
                  <v:shape id="Straight Arrow Connector 98" o:spid="_x0000_s1049" type="#_x0000_t32" style="position:absolute;left:21812;top:46196;width:3334;height:266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FOKgcIAAADbAAAADwAAAGRycy9kb3ducmV2LnhtbERPy2rCQBTdF/yH4QrdFJ3URTHRUWyL&#10;tAuhGB+4vGSuyWjmTsiMGv++sxBcHs57Ou9sLa7UeuNYwfswAUFcOG24VLDdLAdjED4ga6wdk4I7&#10;eZjPei9TzLS78ZqueShFDGGfoYIqhCaT0hcVWfRD1xBH7uhaiyHCtpS6xVsMt7UcJcmHtGg4NlTY&#10;0FdFxTm/WAVFffpZfZpDut/l/q8z6eXbJG9Kvfa7xQREoC48xQ/3r1aQxrHxS/wBcvY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FOKgcIAAADbAAAADwAAAAAAAAAAAAAA&#10;AAChAgAAZHJzL2Rvd25yZXYueG1sUEsFBgAAAAAEAAQA+QAAAJADAAAAAA==&#10;" strokecolor="red" strokeweight="1pt">
                    <v:stroke endarrow="classic" endarrowlength="long"/>
                  </v:shape>
                  <v:shape id="Straight Arrow Connector 101" o:spid="_x0000_s1050" type="#_x0000_t32" style="position:absolute;left:82391;top:4476;width:2469;height:143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Mz8W8QAAADcAAAADwAAAGRycy9kb3ducmV2LnhtbERPTWvCQBC9F/wPywi9FN1EQivRVaTU&#10;Yg8eGj3obciOSTA7u2RXE/99t1DobR7vc5brwbTiTp1vLCtIpwkI4tLqhisFx8N2MgfhA7LG1jIp&#10;eJCH9Wr0tMRc256/6V6ESsQQ9jkqqENwuZS+rMmgn1pHHLmL7QyGCLtK6g77GG5aOUuSV2mw4dhQ&#10;o6P3msprcTMKTp/NPivevvxHb87uxe2zdKszpZ7Hw2YBItAQ/sV/7p2O85MUfp+JF8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8zPxbxAAAANwAAAAPAAAAAAAAAAAA&#10;AAAAAKECAABkcnMvZG93bnJldi54bWxQSwUGAAAAAAQABAD5AAAAkgMAAAAA&#10;" strokecolor="red" strokeweight="1pt">
                    <v:stroke endarrow="classic" endarrowlength="long"/>
                  </v:shape>
                  <v:shape id="Straight Arrow Connector 104" o:spid="_x0000_s1051" type="#_x0000_t32" style="position:absolute;left:85038;top:11017;width:5464;height:6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04tsQAAADcAAAADwAAAGRycy9kb3ducmV2LnhtbERP30vDMBB+F/wfwgm+yJY4RNZuaVGH&#10;6MNgrFPx8WhubbS5lCbb6n+/CIJv9/H9vGU5uk4caQjWs4bbqQJBXHtjudHwtnuezEGEiGyw80wa&#10;fihAWVxeLDE3/sRbOlaxESmEQ44a2hj7XMpQt+QwTH1PnLi9HxzGBIdGmgFPKdx1cqbUvXRoOTW0&#10;2NNTS/V3dXAa6u7rZf1oP7OP9ypsRpsdVlbdaH19NT4sQEQa47/4z/1q0nx1B7/PpAtkcQ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HTi2xAAAANwAAAAPAAAAAAAAAAAA&#10;AAAAAKECAABkcnMvZG93bnJldi54bWxQSwUGAAAAAAQABAD5AAAAkgMAAAAA&#10;" strokecolor="red" strokeweight="1pt">
                    <v:stroke endarrow="classic" endarrowlength="long"/>
                  </v:shape>
                  <v:shape id="Straight Arrow Connector 105" o:spid="_x0000_s1052" type="#_x0000_t32" style="position:absolute;left:3238;top:2000;width:2667;height:276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28xsMAAADcAAAADwAAAGRycy9kb3ducmV2LnhtbERPTUsDMRC9C/6HMEIv0mZb0ZZt0yKC&#10;0IMXWwV7G5Lp7uJmsiTT7ra/3giCt3m8z1ltBt+qM8XUBDYwnRSgiG1wDVcGPvav4wWoJMgO28Bk&#10;4EIJNuvbmxWWLvT8TuedVCqHcCrRQC3SlVonW5PHNAkdceaOIXqUDGOlXcQ+h/tWz4riSXtsODfU&#10;2NFLTfZ7d/IG3j6tj2F+PeBXK/3Uymn2QPfGjO6G5yUooUH+xX/urcvzi0f4fSZfoN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39vMbDAAAA3AAAAA8AAAAAAAAAAAAA&#10;AAAAoQIAAGRycy9kb3ducmV2LnhtbFBLBQYAAAAABAAEAPkAAACRAwAAAAA=&#10;" strokecolor="red" strokeweight="1pt">
                    <v:stroke endarrow="classic" endarrowlength="long"/>
                  </v:shape>
                  <v:shape id="Straight Arrow Connector 106" o:spid="_x0000_s1053" type="#_x0000_t32" style="position:absolute;left:6096;top:1714;width:1238;height:314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MDWsQAAADcAAAADwAAAGRycy9kb3ducmV2LnhtbERPTWsCMRC9F/wPYQpeSk3ag+hqlGop&#10;9lAQ17Z4HDbjbnQzWTZRt/++EQRv83ifM513rhZnaoP1rOFloEAQF95YLjV8bz+eRyBCRDZYeyYN&#10;fxRgPus9TDEz/sIbOuexFCmEQ4YaqhibTMpQVOQwDHxDnLi9bx3GBNtSmhYvKdzV8lWpoXRoOTVU&#10;2NCyouKYn5yGoj6svhZ2N/79ycO6s+PTu1VPWvcfu7cJiEhdvItv7k+T5qshXJ9JF8jZ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gwNaxAAAANwAAAAPAAAAAAAAAAAA&#10;AAAAAKECAABkcnMvZG93bnJldi54bWxQSwUGAAAAAAQABAD5AAAAkgMAAAAA&#10;" strokecolor="red" strokeweight="1pt">
                    <v:stroke endarrow="classic" endarrowlength="long"/>
                  </v:shape>
                </v:group>
                <w10:wrap anchorx="margin"/>
              </v:group>
            </w:pict>
          </mc:Fallback>
        </mc:AlternateContent>
      </w:r>
      <w:r w:rsidRPr="001B1318">
        <w:rPr>
          <w:noProof/>
          <w:lang w:eastAsia="en-AU"/>
        </w:rPr>
        <w:drawing>
          <wp:anchor distT="0" distB="0" distL="114300" distR="114300" simplePos="0" relativeHeight="251656191" behindDoc="0" locked="0" layoutInCell="1" allowOverlap="1" wp14:anchorId="3A747A8D" wp14:editId="636F538A">
            <wp:simplePos x="0" y="0"/>
            <wp:positionH relativeFrom="margin">
              <wp:posOffset>19050</wp:posOffset>
            </wp:positionH>
            <wp:positionV relativeFrom="paragraph">
              <wp:posOffset>389255</wp:posOffset>
            </wp:positionV>
            <wp:extent cx="9744710" cy="5697220"/>
            <wp:effectExtent l="19050" t="19050" r="27940" b="17780"/>
            <wp:wrapTopAndBottom/>
            <wp:docPr id="24" name="Picture 24" descr="  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4710" cy="56972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3C79"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2</w:t>
      </w:r>
      <w:r w:rsidR="002B1448">
        <w:rPr>
          <w:noProof/>
        </w:rPr>
        <w:fldChar w:fldCharType="end"/>
      </w:r>
      <w:bookmarkEnd w:id="16"/>
      <w:r w:rsidR="00B43C79" w:rsidRPr="00F429B8">
        <w:t xml:space="preserve">: </w:t>
      </w:r>
      <w:r w:rsidR="001B1318" w:rsidRPr="001B1318">
        <w:t xml:space="preserve">Orientation to </w:t>
      </w:r>
      <w:r w:rsidR="00D81E5A">
        <w:t>m</w:t>
      </w:r>
      <w:r w:rsidR="001B1318" w:rsidRPr="001B1318">
        <w:t xml:space="preserve">apping </w:t>
      </w:r>
      <w:r w:rsidR="00D81E5A">
        <w:t>t</w:t>
      </w:r>
      <w:r w:rsidR="001B1318" w:rsidRPr="001B1318">
        <w:t xml:space="preserve">ool </w:t>
      </w:r>
      <w:r w:rsidR="00D81E5A">
        <w:t>s</w:t>
      </w:r>
      <w:r w:rsidR="001B1318">
        <w:t>creen</w:t>
      </w:r>
      <w:r w:rsidR="00B43C79">
        <w:t>.</w:t>
      </w:r>
    </w:p>
    <w:p w14:paraId="7581656F" w14:textId="77777777" w:rsidR="001B1318" w:rsidRDefault="001B1318" w:rsidP="00756385">
      <w:pPr>
        <w:rPr>
          <w:lang w:eastAsia="en-AU"/>
        </w:rPr>
      </w:pPr>
    </w:p>
    <w:p w14:paraId="001D42AC" w14:textId="77777777" w:rsidR="00756385" w:rsidRPr="00756385" w:rsidRDefault="00756385" w:rsidP="001B1318">
      <w:pPr>
        <w:rPr>
          <w:lang w:eastAsia="en-AU"/>
        </w:rPr>
        <w:sectPr w:rsidR="00756385" w:rsidRPr="00756385" w:rsidSect="0071400C">
          <w:pgSz w:w="16838" w:h="11906" w:orient="landscape" w:code="9"/>
          <w:pgMar w:top="720" w:right="720" w:bottom="720" w:left="720" w:header="709" w:footer="278" w:gutter="0"/>
          <w:cols w:space="706"/>
          <w:formProt w:val="0"/>
          <w:docGrid w:linePitch="360"/>
        </w:sectPr>
      </w:pPr>
    </w:p>
    <w:p w14:paraId="7D9370F6" w14:textId="77777777" w:rsidR="00756385" w:rsidRPr="00756385" w:rsidRDefault="00756385" w:rsidP="00756385">
      <w:pPr>
        <w:rPr>
          <w:lang w:eastAsia="en-AU"/>
        </w:rPr>
      </w:pPr>
    </w:p>
    <w:p w14:paraId="1C617B37" w14:textId="77777777" w:rsidR="009909FD" w:rsidRDefault="00AE6E0B" w:rsidP="00FB7376">
      <w:pPr>
        <w:pStyle w:val="Heading2"/>
      </w:pPr>
      <w:bookmarkStart w:id="17" w:name="_Ref15976885"/>
      <w:bookmarkStart w:id="18" w:name="_Toc54248429"/>
      <w:bookmarkStart w:id="19" w:name="_Toc503872421"/>
      <w:r>
        <w:t xml:space="preserve">Mapping - </w:t>
      </w:r>
      <w:r w:rsidR="009909FD">
        <w:t>Upload</w:t>
      </w:r>
      <w:r w:rsidR="00F85C89">
        <w:t>ing</w:t>
      </w:r>
      <w:r w:rsidR="009909FD">
        <w:t xml:space="preserve"> an existing map file</w:t>
      </w:r>
      <w:bookmarkEnd w:id="17"/>
      <w:bookmarkEnd w:id="18"/>
    </w:p>
    <w:p w14:paraId="62C0B9C8" w14:textId="77777777" w:rsidR="00F20399" w:rsidRPr="00080765" w:rsidRDefault="001C18B0" w:rsidP="00F20399">
      <w:r>
        <w:t>To map your project without using e</w:t>
      </w:r>
      <w:r w:rsidR="00F20399">
        <w:t xml:space="preserve">xisting </w:t>
      </w:r>
      <w:r>
        <w:t xml:space="preserve">project </w:t>
      </w:r>
      <w:r w:rsidR="00F20399">
        <w:t xml:space="preserve">mapping files, </w:t>
      </w:r>
      <w:r w:rsidR="00BD79BF">
        <w:t xml:space="preserve">please </w:t>
      </w:r>
      <w:r w:rsidR="00F20399">
        <w:t xml:space="preserve">go to </w:t>
      </w:r>
      <w:r w:rsidR="00C96B19">
        <w:t>Section</w:t>
      </w:r>
      <w:r w:rsidR="00F20399">
        <w:t xml:space="preserve"> </w:t>
      </w:r>
      <w:r w:rsidR="00B862BC">
        <w:fldChar w:fldCharType="begin"/>
      </w:r>
      <w:r w:rsidR="00B862BC">
        <w:instrText xml:space="preserve"> REF _Ref15975306 \r \h </w:instrText>
      </w:r>
      <w:r w:rsidR="00B862BC">
        <w:fldChar w:fldCharType="separate"/>
      </w:r>
      <w:r w:rsidR="00275D11">
        <w:t>6</w:t>
      </w:r>
      <w:r w:rsidR="00B862BC">
        <w:fldChar w:fldCharType="end"/>
      </w:r>
      <w:r w:rsidR="00F20399">
        <w:t xml:space="preserve"> to </w:t>
      </w:r>
      <w:r w:rsidR="00B862BC">
        <w:t xml:space="preserve">create </w:t>
      </w:r>
      <w:r w:rsidR="00DC30EC">
        <w:t xml:space="preserve">a </w:t>
      </w:r>
      <w:r w:rsidR="00F20399">
        <w:t>new site(s).</w:t>
      </w:r>
    </w:p>
    <w:p w14:paraId="16A40E77" w14:textId="77777777" w:rsidR="009909FD" w:rsidRDefault="009909FD" w:rsidP="009909FD">
      <w:pPr>
        <w:pStyle w:val="Heading3"/>
        <w:rPr>
          <w:noProof/>
          <w:lang w:eastAsia="en-AU"/>
        </w:rPr>
      </w:pPr>
      <w:bookmarkStart w:id="20" w:name="_Toc54248430"/>
      <w:r w:rsidRPr="00531C98">
        <w:rPr>
          <w:noProof/>
          <w:lang w:eastAsia="en-AU"/>
        </w:rPr>
        <w:t>Loading Google Earth KML files</w:t>
      </w:r>
      <w:bookmarkEnd w:id="20"/>
    </w:p>
    <w:p w14:paraId="2ECBB8C8" w14:textId="77777777" w:rsidR="005F160D" w:rsidRDefault="00D1654E" w:rsidP="009909FD">
      <w:pPr>
        <w:rPr>
          <w:lang w:eastAsia="en-AU"/>
        </w:rPr>
      </w:pPr>
      <w:r w:rsidRPr="00D1654E">
        <w:rPr>
          <w:lang w:eastAsia="en-AU"/>
        </w:rPr>
        <w:t xml:space="preserve">Google Earth Keyhole </w:t>
      </w:r>
      <w:proofErr w:type="spellStart"/>
      <w:r w:rsidRPr="00D1654E">
        <w:rPr>
          <w:lang w:eastAsia="en-AU"/>
        </w:rPr>
        <w:t>Markup</w:t>
      </w:r>
      <w:proofErr w:type="spellEnd"/>
      <w:r w:rsidRPr="00D1654E">
        <w:rPr>
          <w:lang w:eastAsia="en-AU"/>
        </w:rPr>
        <w:t xml:space="preserve"> Language </w:t>
      </w:r>
      <w:r>
        <w:rPr>
          <w:lang w:eastAsia="en-AU"/>
        </w:rPr>
        <w:t>(</w:t>
      </w:r>
      <w:r w:rsidR="005F160D">
        <w:rPr>
          <w:lang w:eastAsia="en-AU"/>
        </w:rPr>
        <w:t>KML</w:t>
      </w:r>
      <w:r>
        <w:rPr>
          <w:lang w:eastAsia="en-AU"/>
        </w:rPr>
        <w:t>)</w:t>
      </w:r>
      <w:r w:rsidR="005F160D">
        <w:rPr>
          <w:lang w:eastAsia="en-AU"/>
        </w:rPr>
        <w:t xml:space="preserve"> is a</w:t>
      </w:r>
      <w:r w:rsidR="003C0B90">
        <w:rPr>
          <w:lang w:eastAsia="en-AU"/>
        </w:rPr>
        <w:t xml:space="preserve">n </w:t>
      </w:r>
      <w:r w:rsidR="007C4A92">
        <w:rPr>
          <w:lang w:eastAsia="en-AU"/>
        </w:rPr>
        <w:t>open source</w:t>
      </w:r>
      <w:r w:rsidR="005F160D">
        <w:rPr>
          <w:lang w:eastAsia="en-AU"/>
        </w:rPr>
        <w:t xml:space="preserve"> file format used to </w:t>
      </w:r>
      <w:r w:rsidR="007C4A92">
        <w:rPr>
          <w:lang w:eastAsia="en-AU"/>
        </w:rPr>
        <w:t>store</w:t>
      </w:r>
      <w:r w:rsidR="005F160D">
        <w:rPr>
          <w:lang w:eastAsia="en-AU"/>
        </w:rPr>
        <w:t xml:space="preserve"> geographic information</w:t>
      </w:r>
      <w:r w:rsidR="007C4A92">
        <w:rPr>
          <w:lang w:eastAsia="en-AU"/>
        </w:rPr>
        <w:t xml:space="preserve"> that can be visualised </w:t>
      </w:r>
      <w:r w:rsidR="005F160D">
        <w:rPr>
          <w:lang w:eastAsia="en-AU"/>
        </w:rPr>
        <w:t xml:space="preserve">in a </w:t>
      </w:r>
      <w:r w:rsidR="007C4A92">
        <w:rPr>
          <w:lang w:eastAsia="en-AU"/>
        </w:rPr>
        <w:t xml:space="preserve">web </w:t>
      </w:r>
      <w:r w:rsidR="005F160D">
        <w:rPr>
          <w:lang w:eastAsia="en-AU"/>
        </w:rPr>
        <w:t>browser</w:t>
      </w:r>
      <w:r w:rsidR="007C4A92">
        <w:rPr>
          <w:lang w:eastAsia="en-AU"/>
        </w:rPr>
        <w:t xml:space="preserve"> application or Geographic Information System (GIS)</w:t>
      </w:r>
      <w:r w:rsidR="003C0B90">
        <w:rPr>
          <w:lang w:eastAsia="en-AU"/>
        </w:rPr>
        <w:t>,</w:t>
      </w:r>
      <w:r w:rsidR="005F160D">
        <w:rPr>
          <w:lang w:eastAsia="en-AU"/>
        </w:rPr>
        <w:t xml:space="preserve"> such as Google Earth. F</w:t>
      </w:r>
      <w:r w:rsidR="005F160D" w:rsidRPr="009550E9">
        <w:rPr>
          <w:lang w:eastAsia="en-AU"/>
        </w:rPr>
        <w:t xml:space="preserve">or </w:t>
      </w:r>
      <w:r w:rsidR="005F160D">
        <w:rPr>
          <w:lang w:eastAsia="en-AU"/>
        </w:rPr>
        <w:t xml:space="preserve">more </w:t>
      </w:r>
      <w:r w:rsidR="005F160D" w:rsidRPr="009550E9">
        <w:rPr>
          <w:lang w:eastAsia="en-AU"/>
        </w:rPr>
        <w:t xml:space="preserve">information </w:t>
      </w:r>
      <w:r w:rsidR="005F160D">
        <w:rPr>
          <w:lang w:eastAsia="en-AU"/>
        </w:rPr>
        <w:t xml:space="preserve">on KML files, please refer to </w:t>
      </w:r>
      <w:r w:rsidR="000C36E7" w:rsidRPr="000C36E7">
        <w:rPr>
          <w:rStyle w:val="Hyperlink"/>
        </w:rPr>
        <w:t>https://developers.google.com/kml/</w:t>
      </w:r>
      <w:r w:rsidR="005F160D" w:rsidRPr="005F160D">
        <w:rPr>
          <w:rStyle w:val="Hyperlink"/>
          <w:u w:val="none"/>
        </w:rPr>
        <w:t>.</w:t>
      </w:r>
    </w:p>
    <w:p w14:paraId="587CAA6B" w14:textId="77777777" w:rsidR="000C4D4E" w:rsidRDefault="000C4D4E" w:rsidP="000C4D4E">
      <w:r>
        <w:t xml:space="preserve">If you have </w:t>
      </w:r>
      <w:r w:rsidR="007C7F30">
        <w:t xml:space="preserve">an </w:t>
      </w:r>
      <w:r>
        <w:t xml:space="preserve">existing KML map file for your project site(s), </w:t>
      </w:r>
      <w:r w:rsidR="007C7F30">
        <w:t>i</w:t>
      </w:r>
      <w:r>
        <w:t xml:space="preserve">t must be uploaded </w:t>
      </w:r>
      <w:r w:rsidRPr="00B57DB1">
        <w:rPr>
          <w:u w:val="single"/>
        </w:rPr>
        <w:t>before</w:t>
      </w:r>
      <w:r>
        <w:t xml:space="preserve"> creating any additional sites in the mapping tool. </w:t>
      </w:r>
      <w:r w:rsidRPr="00BD79BF">
        <w:rPr>
          <w:b/>
          <w:color w:val="FF0000"/>
        </w:rPr>
        <w:t>Failure to follow this order will cause the KML file to over-ride and clear all existing mapping you have done using the tool</w:t>
      </w:r>
      <w:r>
        <w:t>.</w:t>
      </w:r>
      <w:r w:rsidRPr="00F20399">
        <w:t xml:space="preserve"> </w:t>
      </w:r>
      <w:r>
        <w:t xml:space="preserve">Once uploaded, </w:t>
      </w:r>
      <w:r w:rsidR="007D681A">
        <w:t xml:space="preserve">modifications to the KML file’s polygon areas can be made </w:t>
      </w:r>
      <w:r>
        <w:t xml:space="preserve">in the mapping tool. </w:t>
      </w:r>
    </w:p>
    <w:p w14:paraId="41A2BBF0" w14:textId="77777777" w:rsidR="004C6900" w:rsidRDefault="004C6900" w:rsidP="009909FD">
      <w:pPr>
        <w:rPr>
          <w:lang w:eastAsia="en-AU"/>
        </w:rPr>
      </w:pPr>
      <w:r>
        <w:rPr>
          <w:lang w:eastAsia="en-AU"/>
        </w:rPr>
        <w:t xml:space="preserve">Before attempting to </w:t>
      </w:r>
      <w:r w:rsidR="009665E4" w:rsidRPr="009665E4">
        <w:rPr>
          <w:lang w:eastAsia="en-AU"/>
        </w:rPr>
        <w:t>use the ‘Load from File (KML)’ function</w:t>
      </w:r>
      <w:r>
        <w:rPr>
          <w:lang w:eastAsia="en-AU"/>
        </w:rPr>
        <w:t>, please note:</w:t>
      </w:r>
    </w:p>
    <w:p w14:paraId="1B10C3B3" w14:textId="77777777" w:rsidR="00FF698E" w:rsidRDefault="00FF698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9550E9">
        <w:rPr>
          <w:lang w:eastAsia="en-AU"/>
        </w:rPr>
        <w:t>Th</w:t>
      </w:r>
      <w:r w:rsidR="009665E4">
        <w:rPr>
          <w:lang w:eastAsia="en-AU"/>
        </w:rPr>
        <w:t xml:space="preserve">is function may require </w:t>
      </w:r>
      <w:r>
        <w:rPr>
          <w:lang w:eastAsia="en-AU"/>
        </w:rPr>
        <w:t xml:space="preserve">the latest version of </w:t>
      </w:r>
      <w:r w:rsidR="009665E4">
        <w:rPr>
          <w:lang w:eastAsia="en-AU"/>
        </w:rPr>
        <w:t xml:space="preserve">your </w:t>
      </w:r>
      <w:r w:rsidRPr="009550E9">
        <w:rPr>
          <w:lang w:eastAsia="en-AU"/>
        </w:rPr>
        <w:t>browser</w:t>
      </w:r>
      <w:r w:rsidR="009665E4">
        <w:rPr>
          <w:lang w:eastAsia="en-AU"/>
        </w:rPr>
        <w:t xml:space="preserve"> (see</w:t>
      </w:r>
      <w:r>
        <w:rPr>
          <w:lang w:eastAsia="en-AU"/>
        </w:rPr>
        <w:t xml:space="preserve"> 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0C4D4E">
        <w:rPr>
          <w:lang w:eastAsia="en-AU"/>
        </w:rPr>
        <w:fldChar w:fldCharType="begin"/>
      </w:r>
      <w:r w:rsidR="000C4D4E">
        <w:rPr>
          <w:lang w:eastAsia="en-AU"/>
        </w:rPr>
        <w:instrText xml:space="preserve"> REF _Ref15642301 \r \h </w:instrText>
      </w:r>
      <w:r w:rsidR="000C4D4E">
        <w:rPr>
          <w:lang w:eastAsia="en-AU"/>
        </w:rPr>
      </w:r>
      <w:r w:rsidR="000C4D4E">
        <w:rPr>
          <w:lang w:eastAsia="en-AU"/>
        </w:rPr>
        <w:fldChar w:fldCharType="separate"/>
      </w:r>
      <w:r w:rsidR="00275D11">
        <w:rPr>
          <w:lang w:eastAsia="en-AU"/>
        </w:rPr>
        <w:t>1</w:t>
      </w:r>
      <w:r w:rsidR="000C4D4E">
        <w:rPr>
          <w:lang w:eastAsia="en-AU"/>
        </w:rPr>
        <w:fldChar w:fldCharType="end"/>
      </w:r>
      <w:r w:rsidR="009665E4">
        <w:rPr>
          <w:lang w:eastAsia="en-AU"/>
        </w:rPr>
        <w:t xml:space="preserve"> above)</w:t>
      </w:r>
      <w:r>
        <w:rPr>
          <w:lang w:eastAsia="en-AU"/>
        </w:rPr>
        <w:t>.</w:t>
      </w:r>
    </w:p>
    <w:p w14:paraId="6D3077E0" w14:textId="77777777" w:rsidR="000C4D4E" w:rsidRDefault="000C4D4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>
        <w:t>The function</w:t>
      </w:r>
      <w:r w:rsidR="009A06C0">
        <w:t xml:space="preserve"> </w:t>
      </w:r>
      <w:r>
        <w:t>only loads KML</w:t>
      </w:r>
      <w:r w:rsidR="00F86C71">
        <w:t xml:space="preserve"> file format</w:t>
      </w:r>
      <w:r>
        <w:t xml:space="preserve"> map</w:t>
      </w:r>
      <w:r w:rsidR="00F86C71">
        <w:t>ping</w:t>
      </w:r>
      <w:r>
        <w:t xml:space="preserve"> files and not KMZ files. </w:t>
      </w:r>
    </w:p>
    <w:p w14:paraId="7773C202" w14:textId="77777777" w:rsidR="000C4D4E" w:rsidRDefault="000C4D4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BD79BF">
        <w:rPr>
          <w:b/>
          <w:color w:val="FF0000"/>
          <w:lang w:eastAsia="en-AU"/>
        </w:rPr>
        <w:t xml:space="preserve">You can only upload one KML file in total. Further uploads will overwrite previous </w:t>
      </w:r>
      <w:r w:rsidR="007C7F30">
        <w:rPr>
          <w:b/>
          <w:color w:val="FF0000"/>
          <w:lang w:eastAsia="en-AU"/>
        </w:rPr>
        <w:t xml:space="preserve">KML </w:t>
      </w:r>
      <w:r w:rsidRPr="00BD79BF">
        <w:rPr>
          <w:b/>
          <w:color w:val="FF0000"/>
          <w:lang w:eastAsia="en-AU"/>
        </w:rPr>
        <w:t>uploads</w:t>
      </w:r>
      <w:r w:rsidRPr="004F6584">
        <w:rPr>
          <w:color w:val="FF0000"/>
          <w:lang w:eastAsia="en-AU"/>
        </w:rPr>
        <w:t xml:space="preserve">. </w:t>
      </w:r>
      <w:r w:rsidR="00A121DB" w:rsidRPr="00D81E5A">
        <w:rPr>
          <w:color w:val="000000" w:themeColor="text1"/>
          <w:lang w:eastAsia="en-AU"/>
        </w:rPr>
        <w:t>Experi</w:t>
      </w:r>
      <w:r w:rsidR="00A121DB">
        <w:rPr>
          <w:color w:val="000000" w:themeColor="text1"/>
          <w:lang w:eastAsia="en-AU"/>
        </w:rPr>
        <w:t>e</w:t>
      </w:r>
      <w:r w:rsidR="00A121DB" w:rsidRPr="00D81E5A">
        <w:rPr>
          <w:color w:val="000000" w:themeColor="text1"/>
          <w:lang w:eastAsia="en-AU"/>
        </w:rPr>
        <w:t xml:space="preserve">nced </w:t>
      </w:r>
      <w:r w:rsidR="00A121DB">
        <w:rPr>
          <w:color w:val="000000" w:themeColor="text1"/>
          <w:lang w:eastAsia="en-AU"/>
        </w:rPr>
        <w:t xml:space="preserve">Google Earth Pro users with </w:t>
      </w:r>
      <w:r w:rsidRPr="009937DB">
        <w:rPr>
          <w:lang w:eastAsia="en-AU"/>
        </w:rPr>
        <w:t xml:space="preserve">multiple </w:t>
      </w:r>
      <w:r w:rsidR="00A121DB">
        <w:rPr>
          <w:lang w:eastAsia="en-AU"/>
        </w:rPr>
        <w:t xml:space="preserve">existing </w:t>
      </w:r>
      <w:r w:rsidRPr="009937DB">
        <w:rPr>
          <w:lang w:eastAsia="en-AU"/>
        </w:rPr>
        <w:t>KML</w:t>
      </w:r>
      <w:r>
        <w:rPr>
          <w:lang w:eastAsia="en-AU"/>
        </w:rPr>
        <w:t xml:space="preserve"> files,</w:t>
      </w:r>
      <w:r w:rsidRPr="009937DB">
        <w:rPr>
          <w:lang w:eastAsia="en-AU"/>
        </w:rPr>
        <w:t xml:space="preserve"> </w:t>
      </w:r>
      <w:r w:rsidR="00A121DB">
        <w:rPr>
          <w:lang w:eastAsia="en-AU"/>
        </w:rPr>
        <w:t>should</w:t>
      </w:r>
      <w:r>
        <w:rPr>
          <w:lang w:eastAsia="en-AU"/>
        </w:rPr>
        <w:t xml:space="preserve"> </w:t>
      </w:r>
      <w:r w:rsidRPr="009937DB">
        <w:rPr>
          <w:lang w:eastAsia="en-AU"/>
        </w:rPr>
        <w:t xml:space="preserve">merge </w:t>
      </w:r>
      <w:r>
        <w:rPr>
          <w:lang w:eastAsia="en-AU"/>
        </w:rPr>
        <w:t xml:space="preserve">them </w:t>
      </w:r>
      <w:r w:rsidRPr="009937DB">
        <w:rPr>
          <w:lang w:eastAsia="en-AU"/>
        </w:rPr>
        <w:t xml:space="preserve">into </w:t>
      </w:r>
      <w:r w:rsidR="00A121DB">
        <w:rPr>
          <w:lang w:eastAsia="en-AU"/>
        </w:rPr>
        <w:t>a single</w:t>
      </w:r>
      <w:r>
        <w:rPr>
          <w:lang w:eastAsia="en-AU"/>
        </w:rPr>
        <w:t xml:space="preserve"> KML file</w:t>
      </w:r>
      <w:r w:rsidRPr="009937DB">
        <w:rPr>
          <w:lang w:eastAsia="en-AU"/>
        </w:rPr>
        <w:t xml:space="preserve"> </w:t>
      </w:r>
      <w:r w:rsidRPr="007C7F30">
        <w:rPr>
          <w:u w:val="single"/>
          <w:lang w:eastAsia="en-AU"/>
        </w:rPr>
        <w:t>before</w:t>
      </w:r>
      <w:r w:rsidRPr="009937DB">
        <w:rPr>
          <w:lang w:eastAsia="en-AU"/>
        </w:rPr>
        <w:t xml:space="preserve"> </w:t>
      </w:r>
      <w:r>
        <w:rPr>
          <w:lang w:eastAsia="en-AU"/>
        </w:rPr>
        <w:t>up</w:t>
      </w:r>
      <w:r w:rsidRPr="009937DB">
        <w:rPr>
          <w:lang w:eastAsia="en-AU"/>
        </w:rPr>
        <w:t>loading</w:t>
      </w:r>
      <w:r>
        <w:rPr>
          <w:lang w:eastAsia="en-AU"/>
        </w:rPr>
        <w:t xml:space="preserve">. This can be done </w:t>
      </w:r>
      <w:r w:rsidRPr="009937DB">
        <w:rPr>
          <w:lang w:eastAsia="en-AU"/>
        </w:rPr>
        <w:t xml:space="preserve">within Google Earth Pro, which can be downloaded </w:t>
      </w:r>
      <w:r w:rsidR="00BE7D9F">
        <w:rPr>
          <w:lang w:eastAsia="en-AU"/>
        </w:rPr>
        <w:t xml:space="preserve">at no cost </w:t>
      </w:r>
      <w:r w:rsidRPr="009937DB">
        <w:rPr>
          <w:lang w:eastAsia="en-AU"/>
        </w:rPr>
        <w:t xml:space="preserve">at </w:t>
      </w:r>
      <w:hyperlink r:id="rId23" w:history="1">
        <w:r w:rsidRPr="005D1A27">
          <w:rPr>
            <w:rStyle w:val="Hyperlink"/>
            <w:lang w:eastAsia="en-AU"/>
          </w:rPr>
          <w:t>https://www.google.com.au/earth/download/gep/agree.html</w:t>
        </w:r>
      </w:hyperlink>
      <w:r>
        <w:rPr>
          <w:lang w:eastAsia="en-AU"/>
        </w:rPr>
        <w:t xml:space="preserve"> </w:t>
      </w:r>
    </w:p>
    <w:p w14:paraId="2EE6CDD3" w14:textId="66469FFB" w:rsidR="00F505BE" w:rsidRPr="00911A4B" w:rsidRDefault="00F505B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F505BE">
        <w:rPr>
          <w:lang w:eastAsia="en-AU"/>
        </w:rPr>
        <w:t xml:space="preserve">Due to web browser limitations, the mapping tool can generally only load a maximum KML file size of </w:t>
      </w:r>
      <w:r>
        <w:rPr>
          <w:lang w:eastAsia="en-AU"/>
        </w:rPr>
        <w:t xml:space="preserve">about </w:t>
      </w:r>
      <w:r w:rsidRPr="00F505BE">
        <w:rPr>
          <w:lang w:eastAsia="en-AU"/>
        </w:rPr>
        <w:t>1.3</w:t>
      </w:r>
      <w:r>
        <w:rPr>
          <w:lang w:eastAsia="en-AU"/>
        </w:rPr>
        <w:t xml:space="preserve"> MB</w:t>
      </w:r>
      <w:r w:rsidRPr="00F505BE">
        <w:rPr>
          <w:lang w:eastAsia="en-AU"/>
        </w:rPr>
        <w:t xml:space="preserve"> (12,000 vertices). If you experience problems in loading large files </w:t>
      </w:r>
      <w:r w:rsidRPr="00911A4B">
        <w:rPr>
          <w:lang w:eastAsia="en-AU"/>
        </w:rPr>
        <w:t xml:space="preserve">into the mapping tool, please contact the Department </w:t>
      </w:r>
      <w:r w:rsidR="00B72D0F" w:rsidRPr="00911A4B">
        <w:rPr>
          <w:lang w:eastAsia="en-AU"/>
        </w:rPr>
        <w:t xml:space="preserve">of </w:t>
      </w:r>
      <w:r w:rsidR="0073022C">
        <w:rPr>
          <w:lang w:eastAsia="en-AU"/>
        </w:rPr>
        <w:t>Agriculture, Water and t</w:t>
      </w:r>
      <w:r w:rsidR="00B72D0F" w:rsidRPr="00911A4B">
        <w:rPr>
          <w:lang w:eastAsia="en-AU"/>
        </w:rPr>
        <w:t xml:space="preserve">he Environment </w:t>
      </w:r>
      <w:r w:rsidRPr="00911A4B">
        <w:rPr>
          <w:lang w:eastAsia="en-AU"/>
        </w:rPr>
        <w:t xml:space="preserve">(see details in </w:t>
      </w:r>
      <w:r w:rsidR="00C96B19" w:rsidRPr="00911A4B">
        <w:rPr>
          <w:lang w:eastAsia="en-AU"/>
        </w:rPr>
        <w:t>Section</w:t>
      </w:r>
      <w:r w:rsidRPr="00911A4B">
        <w:rPr>
          <w:lang w:eastAsia="en-AU"/>
        </w:rPr>
        <w:t xml:space="preserve"> </w:t>
      </w:r>
      <w:r w:rsidR="000C4D4E" w:rsidRPr="00911A4B">
        <w:rPr>
          <w:lang w:eastAsia="en-AU"/>
        </w:rPr>
        <w:fldChar w:fldCharType="begin"/>
      </w:r>
      <w:r w:rsidR="000C4D4E" w:rsidRPr="00911A4B">
        <w:rPr>
          <w:lang w:eastAsia="en-AU"/>
        </w:rPr>
        <w:instrText xml:space="preserve"> REF _Ref15975481 \r \h </w:instrText>
      </w:r>
      <w:r w:rsidR="00B93680">
        <w:rPr>
          <w:lang w:eastAsia="en-AU"/>
        </w:rPr>
        <w:instrText xml:space="preserve"> \* MERGEFORMAT </w:instrText>
      </w:r>
      <w:r w:rsidR="000C4D4E" w:rsidRPr="00911A4B">
        <w:rPr>
          <w:lang w:eastAsia="en-AU"/>
        </w:rPr>
      </w:r>
      <w:r w:rsidR="000C4D4E" w:rsidRPr="00911A4B">
        <w:rPr>
          <w:lang w:eastAsia="en-AU"/>
        </w:rPr>
        <w:fldChar w:fldCharType="separate"/>
      </w:r>
      <w:r w:rsidR="00D46941">
        <w:rPr>
          <w:lang w:eastAsia="en-AU"/>
        </w:rPr>
        <w:t>13</w:t>
      </w:r>
      <w:r w:rsidR="000C4D4E" w:rsidRPr="00911A4B">
        <w:rPr>
          <w:lang w:eastAsia="en-AU"/>
        </w:rPr>
        <w:fldChar w:fldCharType="end"/>
      </w:r>
      <w:r w:rsidRPr="00911A4B">
        <w:rPr>
          <w:lang w:eastAsia="en-AU"/>
        </w:rPr>
        <w:t>).</w:t>
      </w:r>
    </w:p>
    <w:p w14:paraId="6772DE4F" w14:textId="77777777" w:rsidR="005F160D" w:rsidRPr="00911A4B" w:rsidRDefault="00926449" w:rsidP="007C7F30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911A4B">
        <w:rPr>
          <w:lang w:eastAsia="en-AU"/>
        </w:rPr>
        <w:t xml:space="preserve">If you intend to </w:t>
      </w:r>
      <w:r w:rsidR="005F160D" w:rsidRPr="00911A4B">
        <w:rPr>
          <w:lang w:eastAsia="en-AU"/>
        </w:rPr>
        <w:t xml:space="preserve">upload </w:t>
      </w:r>
      <w:r w:rsidR="005F160D" w:rsidRPr="00911A4B">
        <w:t>a Google Earth KML file</w:t>
      </w:r>
      <w:r w:rsidR="005F160D" w:rsidRPr="00911A4B">
        <w:rPr>
          <w:lang w:eastAsia="en-AU"/>
        </w:rPr>
        <w:t xml:space="preserve">, please make </w:t>
      </w:r>
      <w:r w:rsidR="00FF698E" w:rsidRPr="00911A4B">
        <w:rPr>
          <w:lang w:eastAsia="en-AU"/>
        </w:rPr>
        <w:t>sure the KML file only contain</w:t>
      </w:r>
      <w:r w:rsidR="005F160D" w:rsidRPr="00911A4B">
        <w:rPr>
          <w:lang w:eastAsia="en-AU"/>
        </w:rPr>
        <w:t>s</w:t>
      </w:r>
      <w:r w:rsidR="009B3BF1" w:rsidRPr="00911A4B">
        <w:rPr>
          <w:lang w:eastAsia="en-AU"/>
        </w:rPr>
        <w:t xml:space="preserve"> polygon</w:t>
      </w:r>
      <w:r w:rsidR="00FF698E" w:rsidRPr="00911A4B">
        <w:rPr>
          <w:lang w:eastAsia="en-AU"/>
        </w:rPr>
        <w:t>s</w:t>
      </w:r>
      <w:r w:rsidR="00563644" w:rsidRPr="00911A4B">
        <w:rPr>
          <w:lang w:eastAsia="en-AU"/>
        </w:rPr>
        <w:t xml:space="preserve">, and </w:t>
      </w:r>
      <w:proofErr w:type="spellStart"/>
      <w:r w:rsidR="00563644" w:rsidRPr="00911A4B">
        <w:rPr>
          <w:lang w:eastAsia="en-AU"/>
        </w:rPr>
        <w:t>not</w:t>
      </w:r>
      <w:proofErr w:type="spellEnd"/>
      <w:r w:rsidR="00563644" w:rsidRPr="00911A4B">
        <w:rPr>
          <w:lang w:eastAsia="en-AU"/>
        </w:rPr>
        <w:t xml:space="preserve"> other </w:t>
      </w:r>
      <w:r w:rsidR="00B93680" w:rsidRPr="00911A4B">
        <w:rPr>
          <w:lang w:eastAsia="en-AU"/>
        </w:rPr>
        <w:t xml:space="preserve">spatial </w:t>
      </w:r>
      <w:r w:rsidR="00563644" w:rsidRPr="00911A4B">
        <w:rPr>
          <w:lang w:eastAsia="en-AU"/>
        </w:rPr>
        <w:t>information</w:t>
      </w:r>
      <w:r w:rsidR="00B93680" w:rsidRPr="00911A4B">
        <w:rPr>
          <w:lang w:eastAsia="en-AU"/>
        </w:rPr>
        <w:t xml:space="preserve"> (such as points and lines)</w:t>
      </w:r>
      <w:r w:rsidR="005F160D" w:rsidRPr="00911A4B">
        <w:rPr>
          <w:lang w:eastAsia="en-AU"/>
        </w:rPr>
        <w:t xml:space="preserve">. </w:t>
      </w:r>
    </w:p>
    <w:p w14:paraId="3CC7618E" w14:textId="77777777" w:rsidR="009909FD" w:rsidRDefault="00E25D33" w:rsidP="00B57DB1">
      <w:pPr>
        <w:spacing w:after="0"/>
        <w:rPr>
          <w:lang w:eastAsia="en-AU"/>
        </w:rPr>
      </w:pPr>
      <w:r w:rsidRPr="00911A4B">
        <w:rPr>
          <w:lang w:eastAsia="en-AU"/>
        </w:rPr>
        <w:t>T</w:t>
      </w:r>
      <w:r w:rsidR="005F160D" w:rsidRPr="00911A4B">
        <w:rPr>
          <w:lang w:eastAsia="en-AU"/>
        </w:rPr>
        <w:t xml:space="preserve">o upload </w:t>
      </w:r>
      <w:r w:rsidRPr="00911A4B">
        <w:rPr>
          <w:lang w:eastAsia="en-AU"/>
        </w:rPr>
        <w:t>a</w:t>
      </w:r>
      <w:r w:rsidR="005F160D" w:rsidRPr="00911A4B">
        <w:rPr>
          <w:lang w:eastAsia="en-AU"/>
        </w:rPr>
        <w:t xml:space="preserve"> KML file, </w:t>
      </w:r>
      <w:r w:rsidR="005F160D" w:rsidRPr="00911A4B">
        <w:t xml:space="preserve">left click with your mouse on </w:t>
      </w:r>
      <w:r w:rsidR="009909FD" w:rsidRPr="00911A4B">
        <w:t>the</w:t>
      </w:r>
      <w:r w:rsidR="009937DB" w:rsidRPr="00911A4B">
        <w:t xml:space="preserve"> blue</w:t>
      </w:r>
      <w:r w:rsidR="009909FD" w:rsidRPr="00911A4B">
        <w:t xml:space="preserve"> ‘</w:t>
      </w:r>
      <w:r w:rsidR="009909FD" w:rsidRPr="00911A4B">
        <w:rPr>
          <w:b/>
        </w:rPr>
        <w:t>Load from File (KML)</w:t>
      </w:r>
      <w:r w:rsidR="009909FD" w:rsidRPr="00911A4B">
        <w:t xml:space="preserve">’ button in the bottom left of the </w:t>
      </w:r>
      <w:r w:rsidR="005F160D" w:rsidRPr="00911A4B">
        <w:t xml:space="preserve">map </w:t>
      </w:r>
      <w:r w:rsidR="009909FD" w:rsidRPr="00911A4B">
        <w:t>screen.</w:t>
      </w:r>
    </w:p>
    <w:p w14:paraId="47F64ACB" w14:textId="77777777" w:rsidR="009909FD" w:rsidRDefault="009909FD" w:rsidP="00B57DB1">
      <w:pPr>
        <w:pStyle w:val="ListBullet"/>
        <w:numPr>
          <w:ilvl w:val="0"/>
          <w:numId w:val="0"/>
        </w:numPr>
        <w:spacing w:before="0" w:after="200" w:line="276" w:lineRule="auto"/>
        <w:ind w:left="357" w:hanging="357"/>
        <w:jc w:val="center"/>
        <w:rPr>
          <w:rFonts w:asciiTheme="minorHAnsi" w:hAnsiTheme="minorHAnsi"/>
        </w:rPr>
      </w:pPr>
      <w:r>
        <w:rPr>
          <w:noProof/>
          <w:lang w:eastAsia="en-AU"/>
        </w:rPr>
        <w:drawing>
          <wp:inline distT="0" distB="0" distL="0" distR="0" wp14:anchorId="689CEE19" wp14:editId="67672579">
            <wp:extent cx="2055495" cy="485775"/>
            <wp:effectExtent l="0" t="0" r="1905" b="9525"/>
            <wp:docPr id="11" name="Picture 11" descr="Screenshot of mapping tool showing the Load form File (KML)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02F27" w14:textId="0D0DBC68" w:rsidR="00D77995" w:rsidRDefault="00E25D33" w:rsidP="009909FD">
      <w:pPr>
        <w:rPr>
          <w:lang w:eastAsia="en-AU"/>
        </w:rPr>
      </w:pPr>
      <w:r>
        <w:t>A file system navigation box will appear</w:t>
      </w:r>
      <w:r w:rsidR="002821C7">
        <w:t xml:space="preserve"> (</w:t>
      </w:r>
      <w:r w:rsidR="002821C7">
        <w:fldChar w:fldCharType="begin"/>
      </w:r>
      <w:r w:rsidR="002821C7">
        <w:instrText xml:space="preserve"> REF _Ref16246182 \h </w:instrText>
      </w:r>
      <w:r w:rsidR="002821C7">
        <w:fldChar w:fldCharType="separate"/>
      </w:r>
      <w:r w:rsidR="00206C15" w:rsidRPr="00F429B8">
        <w:t xml:space="preserve">Figure </w:t>
      </w:r>
      <w:r w:rsidR="00206C15">
        <w:rPr>
          <w:noProof/>
        </w:rPr>
        <w:t>3</w:t>
      </w:r>
      <w:r w:rsidR="002821C7">
        <w:fldChar w:fldCharType="end"/>
      </w:r>
      <w:r w:rsidR="002821C7">
        <w:t>)</w:t>
      </w:r>
      <w:r>
        <w:t>. Use it to locate your</w:t>
      </w:r>
      <w:r w:rsidR="00C130C6">
        <w:t xml:space="preserve"> </w:t>
      </w:r>
      <w:r w:rsidR="00D77995">
        <w:t xml:space="preserve">KML </w:t>
      </w:r>
      <w:r w:rsidR="00C130C6">
        <w:t>file</w:t>
      </w:r>
      <w:r>
        <w:t xml:space="preserve"> and</w:t>
      </w:r>
      <w:r w:rsidR="00D97414">
        <w:t xml:space="preserve"> left click on </w:t>
      </w:r>
      <w:r>
        <w:t xml:space="preserve">it. </w:t>
      </w:r>
      <w:r w:rsidR="00BC2326">
        <w:t>L</w:t>
      </w:r>
      <w:r w:rsidR="00C130C6">
        <w:t xml:space="preserve">eft </w:t>
      </w:r>
      <w:r w:rsidR="009909FD" w:rsidRPr="009550E9">
        <w:t xml:space="preserve">click </w:t>
      </w:r>
      <w:r w:rsidR="002F1336">
        <w:t xml:space="preserve">on </w:t>
      </w:r>
      <w:r w:rsidR="00926449">
        <w:t xml:space="preserve">the </w:t>
      </w:r>
      <w:r w:rsidR="009909FD" w:rsidRPr="009550E9">
        <w:t>‘</w:t>
      </w:r>
      <w:r w:rsidR="009909FD" w:rsidRPr="00B57DB1">
        <w:rPr>
          <w:b/>
        </w:rPr>
        <w:t>Open</w:t>
      </w:r>
      <w:r w:rsidR="009909FD" w:rsidRPr="009550E9">
        <w:t xml:space="preserve">’ </w:t>
      </w:r>
      <w:r w:rsidR="00926449">
        <w:t xml:space="preserve">button </w:t>
      </w:r>
      <w:r w:rsidR="009909FD" w:rsidRPr="009550E9">
        <w:t xml:space="preserve">to </w:t>
      </w:r>
      <w:r w:rsidR="009909FD">
        <w:t>up</w:t>
      </w:r>
      <w:r w:rsidR="009909FD" w:rsidRPr="009550E9">
        <w:t xml:space="preserve">load the KML file </w:t>
      </w:r>
      <w:r w:rsidR="00C130C6">
        <w:t>in</w:t>
      </w:r>
      <w:r w:rsidR="009909FD" w:rsidRPr="009550E9">
        <w:t>to the map</w:t>
      </w:r>
      <w:r w:rsidR="00C130C6">
        <w:t>ping tool</w:t>
      </w:r>
      <w:r w:rsidR="009909FD">
        <w:rPr>
          <w:lang w:eastAsia="en-AU"/>
        </w:rPr>
        <w:t>.</w:t>
      </w:r>
      <w:r w:rsidR="007D237D">
        <w:rPr>
          <w:lang w:eastAsia="en-AU"/>
        </w:rPr>
        <w:t xml:space="preserve"> </w:t>
      </w:r>
    </w:p>
    <w:p w14:paraId="477F269B" w14:textId="63018E36" w:rsidR="00C512EB" w:rsidRDefault="00F455B1" w:rsidP="00C512EB">
      <w:pPr>
        <w:pStyle w:val="Caption"/>
        <w:rPr>
          <w:lang w:eastAsia="en-AU"/>
        </w:rPr>
      </w:pPr>
      <w:r>
        <w:br w:type="page"/>
      </w:r>
      <w:bookmarkStart w:id="21" w:name="_Ref16246182"/>
      <w:r w:rsidR="00C512EB"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3</w:t>
      </w:r>
      <w:r w:rsidR="002B1448">
        <w:rPr>
          <w:noProof/>
        </w:rPr>
        <w:fldChar w:fldCharType="end"/>
      </w:r>
      <w:bookmarkEnd w:id="21"/>
      <w:r w:rsidR="00C512EB" w:rsidRPr="00F429B8">
        <w:t xml:space="preserve">: </w:t>
      </w:r>
      <w:r w:rsidR="00C512EB">
        <w:t>Navigating to KML file for upload</w:t>
      </w:r>
    </w:p>
    <w:p w14:paraId="73F8D628" w14:textId="77777777" w:rsidR="00D77995" w:rsidRDefault="007C4A92" w:rsidP="009909FD">
      <w:pPr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B157E7A" wp14:editId="606EFBBE">
                <wp:simplePos x="0" y="0"/>
                <wp:positionH relativeFrom="column">
                  <wp:posOffset>3882390</wp:posOffset>
                </wp:positionH>
                <wp:positionV relativeFrom="paragraph">
                  <wp:posOffset>2597151</wp:posOffset>
                </wp:positionV>
                <wp:extent cx="533400" cy="152400"/>
                <wp:effectExtent l="0" t="0" r="19050" b="19050"/>
                <wp:wrapNone/>
                <wp:docPr id="17" name="Rounded Rectangle 17" descr="Decorati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524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AD82FF" id="Rounded Rectangle 17" o:spid="_x0000_s1026" alt="Decoration" style="position:absolute;margin-left:305.7pt;margin-top:204.5pt;width:42pt;height:12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" filled="f" strokecolor="red" strokeweight="2pt"/>
            </w:pict>
          </mc:Fallback>
        </mc:AlternateContent>
      </w:r>
      <w:r w:rsidR="00D7799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173365" wp14:editId="1CBCA1EF">
                <wp:simplePos x="0" y="0"/>
                <wp:positionH relativeFrom="column">
                  <wp:posOffset>1491614</wp:posOffset>
                </wp:positionH>
                <wp:positionV relativeFrom="paragraph">
                  <wp:posOffset>556894</wp:posOffset>
                </wp:positionV>
                <wp:extent cx="3514725" cy="238125"/>
                <wp:effectExtent l="0" t="0" r="28575" b="28575"/>
                <wp:wrapNone/>
                <wp:docPr id="22" name="Rounded Rectangle 22" descr="Decorati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3812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002105" id="Rounded Rectangle 22" o:spid="_x0000_s1026" alt="Decoration" style="position:absolute;margin-left:117.45pt;margin-top:43.85pt;width:276.75pt;height:1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" filled="f" strokecolor="red" strokeweight="2pt"/>
            </w:pict>
          </mc:Fallback>
        </mc:AlternateContent>
      </w:r>
      <w:r w:rsidR="00D77995">
        <w:rPr>
          <w:noProof/>
          <w:lang w:eastAsia="en-AU"/>
        </w:rPr>
        <w:drawing>
          <wp:inline distT="0" distB="0" distL="0" distR="0" wp14:anchorId="53EBAB1C" wp14:editId="23A88615">
            <wp:extent cx="5029200" cy="2867025"/>
            <wp:effectExtent l="38100" t="38100" r="95250" b="104775"/>
            <wp:docPr id="12" name="Picture 12" descr="Screenshot of browser showing KML fil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:\My Pictures\02. Mapping tool screenshots\21 screenshot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3CB22C" w14:textId="77777777" w:rsidR="00817DA5" w:rsidRDefault="007D237D" w:rsidP="009909FD">
      <w:pPr>
        <w:rPr>
          <w:lang w:eastAsia="en-AU"/>
        </w:rPr>
      </w:pPr>
      <w:r>
        <w:rPr>
          <w:lang w:eastAsia="en-AU"/>
        </w:rPr>
        <w:t xml:space="preserve">The </w:t>
      </w:r>
      <w:r w:rsidR="002F1336">
        <w:rPr>
          <w:lang w:eastAsia="en-AU"/>
        </w:rPr>
        <w:t xml:space="preserve">KML </w:t>
      </w:r>
      <w:r>
        <w:rPr>
          <w:lang w:eastAsia="en-AU"/>
        </w:rPr>
        <w:t>file should upload</w:t>
      </w:r>
      <w:r w:rsidR="00926449">
        <w:rPr>
          <w:lang w:eastAsia="en-AU"/>
        </w:rPr>
        <w:t xml:space="preserve"> </w:t>
      </w:r>
      <w:r w:rsidR="00817DA5">
        <w:rPr>
          <w:lang w:eastAsia="en-AU"/>
        </w:rPr>
        <w:t>and display a message stating “</w:t>
      </w:r>
      <w:r w:rsidR="00817DA5" w:rsidRPr="00D81E5A">
        <w:rPr>
          <w:i/>
          <w:lang w:eastAsia="en-AU"/>
        </w:rPr>
        <w:t xml:space="preserve">Successfully loaded </w:t>
      </w:r>
      <w:proofErr w:type="spellStart"/>
      <w:r w:rsidR="00817DA5" w:rsidRPr="00D81E5A">
        <w:rPr>
          <w:i/>
          <w:lang w:eastAsia="en-AU"/>
        </w:rPr>
        <w:t>kml</w:t>
      </w:r>
      <w:proofErr w:type="spellEnd"/>
      <w:r w:rsidR="00817DA5" w:rsidRPr="00D81E5A">
        <w:rPr>
          <w:i/>
          <w:lang w:eastAsia="en-AU"/>
        </w:rPr>
        <w:t xml:space="preserve"> file</w:t>
      </w:r>
      <w:r w:rsidR="00817DA5">
        <w:rPr>
          <w:lang w:eastAsia="en-AU"/>
        </w:rPr>
        <w:t xml:space="preserve">.” </w:t>
      </w:r>
    </w:p>
    <w:p w14:paraId="2F8BFC5B" w14:textId="77777777" w:rsidR="009909FD" w:rsidRDefault="00817DA5" w:rsidP="009909FD">
      <w:pPr>
        <w:rPr>
          <w:lang w:eastAsia="en-AU"/>
        </w:rPr>
      </w:pPr>
      <w:r>
        <w:rPr>
          <w:lang w:eastAsia="en-AU"/>
        </w:rPr>
        <w:t>T</w:t>
      </w:r>
      <w:r w:rsidR="001447B0">
        <w:rPr>
          <w:lang w:eastAsia="en-AU"/>
        </w:rPr>
        <w:t xml:space="preserve">o </w:t>
      </w:r>
      <w:r>
        <w:rPr>
          <w:lang w:eastAsia="en-AU"/>
        </w:rPr>
        <w:t xml:space="preserve">save the mapping, close the successful file load message and left </w:t>
      </w:r>
      <w:r w:rsidR="009A06C0">
        <w:rPr>
          <w:lang w:eastAsia="en-AU"/>
        </w:rPr>
        <w:t>click</w:t>
      </w:r>
      <w:r>
        <w:rPr>
          <w:lang w:eastAsia="en-AU"/>
        </w:rPr>
        <w:t xml:space="preserve"> on the </w:t>
      </w:r>
      <w:r w:rsidR="00BE194A" w:rsidRPr="009550E9">
        <w:rPr>
          <w:lang w:eastAsia="en-AU"/>
        </w:rPr>
        <w:t>“</w:t>
      </w:r>
      <w:r w:rsidR="00BE194A" w:rsidRPr="00D77995">
        <w:rPr>
          <w:b/>
          <w:lang w:eastAsia="en-AU"/>
        </w:rPr>
        <w:t>Save Mapping</w:t>
      </w:r>
      <w:r w:rsidR="00BE194A">
        <w:rPr>
          <w:lang w:eastAsia="en-AU"/>
        </w:rPr>
        <w:t xml:space="preserve">” button </w:t>
      </w:r>
      <w:r w:rsidR="00984813">
        <w:rPr>
          <w:lang w:eastAsia="en-AU"/>
        </w:rPr>
        <w:t xml:space="preserve">at the top right of your screen </w:t>
      </w:r>
      <w:r w:rsidR="00BE194A">
        <w:rPr>
          <w:lang w:eastAsia="en-AU"/>
        </w:rPr>
        <w:t>to save your map</w:t>
      </w:r>
      <w:r w:rsidR="00926449">
        <w:rPr>
          <w:lang w:eastAsia="en-AU"/>
        </w:rPr>
        <w:t xml:space="preserve"> in the tool</w:t>
      </w:r>
      <w:r w:rsidR="00BE194A">
        <w:rPr>
          <w:lang w:eastAsia="en-AU"/>
        </w:rPr>
        <w:t>.</w:t>
      </w:r>
    </w:p>
    <w:p w14:paraId="285CF5A5" w14:textId="77777777" w:rsidR="00D77995" w:rsidRPr="009550E9" w:rsidRDefault="00D77995" w:rsidP="00D77995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722037CA" wp14:editId="59092C0E">
            <wp:extent cx="1781175" cy="514350"/>
            <wp:effectExtent l="0" t="0" r="9525" b="0"/>
            <wp:docPr id="4" name="Picture 4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r="3109" b="13889"/>
                    <a:stretch/>
                  </pic:blipFill>
                  <pic:spPr bwMode="auto">
                    <a:xfrm>
                      <a:off x="0" y="0"/>
                      <a:ext cx="17811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87277" w14:textId="77777777" w:rsidR="00BD1941" w:rsidRDefault="00EA215A" w:rsidP="005F09E7">
      <w:pPr>
        <w:rPr>
          <w:lang w:eastAsia="en-AU"/>
        </w:rPr>
      </w:pPr>
      <w:r>
        <w:rPr>
          <w:lang w:eastAsia="en-AU"/>
        </w:rPr>
        <w:t>If issues are encountered when loading n</w:t>
      </w:r>
      <w:r w:rsidR="007D237D" w:rsidRPr="007D237D">
        <w:rPr>
          <w:lang w:eastAsia="en-AU"/>
        </w:rPr>
        <w:t>on-standard KML files</w:t>
      </w:r>
      <w:r>
        <w:rPr>
          <w:lang w:eastAsia="en-AU"/>
        </w:rPr>
        <w:t>, they may be corrected by loading</w:t>
      </w:r>
      <w:r w:rsidR="007D237D" w:rsidRPr="007D237D">
        <w:rPr>
          <w:lang w:eastAsia="en-AU"/>
        </w:rPr>
        <w:t xml:space="preserve"> the</w:t>
      </w:r>
      <w:r w:rsidR="007D237D">
        <w:rPr>
          <w:lang w:eastAsia="en-AU"/>
        </w:rPr>
        <w:t xml:space="preserve"> file</w:t>
      </w:r>
      <w:r w:rsidR="007D237D" w:rsidRPr="007D237D">
        <w:rPr>
          <w:lang w:eastAsia="en-AU"/>
        </w:rPr>
        <w:t xml:space="preserve"> into Google Earth Pro </w:t>
      </w:r>
      <w:r w:rsidR="00BD1941" w:rsidRPr="007D237D">
        <w:rPr>
          <w:lang w:eastAsia="en-AU"/>
        </w:rPr>
        <w:t xml:space="preserve">and then resaving </w:t>
      </w:r>
      <w:r w:rsidR="002F1336">
        <w:rPr>
          <w:lang w:eastAsia="en-AU"/>
        </w:rPr>
        <w:t>it.</w:t>
      </w:r>
      <w:r w:rsidR="009863A9">
        <w:rPr>
          <w:lang w:eastAsia="en-AU"/>
        </w:rPr>
        <w:t xml:space="preserve"> </w:t>
      </w:r>
      <w:r w:rsidR="00BD1941">
        <w:rPr>
          <w:lang w:eastAsia="en-AU"/>
        </w:rPr>
        <w:t>Google Earth Pro is</w:t>
      </w:r>
      <w:r w:rsidR="00BD1941" w:rsidRPr="007D237D">
        <w:rPr>
          <w:lang w:eastAsia="en-AU"/>
        </w:rPr>
        <w:t xml:space="preserve"> </w:t>
      </w:r>
      <w:r w:rsidR="007D237D">
        <w:rPr>
          <w:lang w:eastAsia="en-AU"/>
        </w:rPr>
        <w:t xml:space="preserve">available for </w:t>
      </w:r>
      <w:r w:rsidR="007D237D" w:rsidRPr="007D237D">
        <w:rPr>
          <w:lang w:eastAsia="en-AU"/>
        </w:rPr>
        <w:t xml:space="preserve">download at </w:t>
      </w:r>
      <w:r w:rsidR="009863A9">
        <w:rPr>
          <w:lang w:eastAsia="en-AU"/>
        </w:rPr>
        <w:t xml:space="preserve">no cost at </w:t>
      </w:r>
      <w:hyperlink r:id="rId27" w:history="1">
        <w:r w:rsidR="007D237D" w:rsidRPr="002B6BA1">
          <w:rPr>
            <w:rStyle w:val="Hyperlink"/>
            <w:lang w:eastAsia="en-AU"/>
          </w:rPr>
          <w:t>https://www.google.com.au/earth/download/gep/agree.html</w:t>
        </w:r>
      </w:hyperlink>
      <w:r w:rsidR="002F1336">
        <w:rPr>
          <w:rStyle w:val="Hyperlink"/>
          <w:lang w:eastAsia="en-AU"/>
        </w:rPr>
        <w:t>)</w:t>
      </w:r>
    </w:p>
    <w:p w14:paraId="235C0990" w14:textId="4DB9A2CE" w:rsidR="009909FD" w:rsidRDefault="00F76747" w:rsidP="00D32C4A">
      <w:pPr>
        <w:spacing w:after="0"/>
        <w:rPr>
          <w:lang w:eastAsia="en-AU"/>
        </w:rPr>
      </w:pPr>
      <w:r>
        <w:rPr>
          <w:lang w:eastAsia="en-AU"/>
        </w:rPr>
        <w:t xml:space="preserve">After using Google Earth Pro to address the issue, </w:t>
      </w:r>
      <w:r w:rsidR="000E6CFE">
        <w:rPr>
          <w:lang w:eastAsia="en-AU"/>
        </w:rPr>
        <w:t xml:space="preserve">attempt to upload </w:t>
      </w:r>
      <w:r w:rsidR="00BD1941">
        <w:rPr>
          <w:lang w:eastAsia="en-AU"/>
        </w:rPr>
        <w:t>your KML file</w:t>
      </w:r>
      <w:r w:rsidR="000E6CFE">
        <w:rPr>
          <w:lang w:eastAsia="en-AU"/>
        </w:rPr>
        <w:t xml:space="preserve"> again.</w:t>
      </w:r>
      <w:r w:rsidR="00BE194A">
        <w:rPr>
          <w:lang w:eastAsia="en-AU"/>
        </w:rPr>
        <w:t xml:space="preserve"> If the issue persists, </w:t>
      </w:r>
      <w:r w:rsidR="00BD1941">
        <w:rPr>
          <w:lang w:eastAsia="en-AU"/>
        </w:rPr>
        <w:t xml:space="preserve">please </w:t>
      </w:r>
      <w:r w:rsidR="00F505BE">
        <w:rPr>
          <w:lang w:eastAsia="en-AU"/>
        </w:rPr>
        <w:t xml:space="preserve">contact the Department of </w:t>
      </w:r>
      <w:r w:rsidR="00CC672D">
        <w:rPr>
          <w:lang w:eastAsia="en-AU"/>
        </w:rPr>
        <w:t>Agriculture</w:t>
      </w:r>
      <w:r w:rsidR="0073022C">
        <w:rPr>
          <w:lang w:eastAsia="en-AU"/>
        </w:rPr>
        <w:t xml:space="preserve">, Water and </w:t>
      </w:r>
      <w:r w:rsidR="00F505BE">
        <w:rPr>
          <w:lang w:eastAsia="en-AU"/>
        </w:rPr>
        <w:t xml:space="preserve">the Environment </w:t>
      </w:r>
      <w:r>
        <w:rPr>
          <w:lang w:eastAsia="en-AU"/>
        </w:rPr>
        <w:t>for assistance</w:t>
      </w:r>
      <w:r w:rsidR="00F505BE">
        <w:rPr>
          <w:lang w:eastAsia="en-AU"/>
        </w:rPr>
        <w:t xml:space="preserve"> (</w:t>
      </w:r>
      <w:r w:rsidR="00B556BD">
        <w:rPr>
          <w:lang w:eastAsia="en-AU"/>
        </w:rPr>
        <w:t>s</w:t>
      </w:r>
      <w:r w:rsidR="00F505BE">
        <w:rPr>
          <w:lang w:eastAsia="en-AU"/>
        </w:rPr>
        <w:t xml:space="preserve">ee </w:t>
      </w:r>
      <w:r w:rsidR="00C96B19">
        <w:rPr>
          <w:lang w:eastAsia="en-AU"/>
        </w:rPr>
        <w:t>Section</w:t>
      </w:r>
      <w:r w:rsidR="00F505BE">
        <w:rPr>
          <w:lang w:eastAsia="en-AU"/>
        </w:rPr>
        <w:t xml:space="preserve"> </w:t>
      </w:r>
      <w:r w:rsidR="002F1336">
        <w:rPr>
          <w:highlight w:val="yellow"/>
          <w:lang w:eastAsia="en-AU"/>
        </w:rPr>
        <w:fldChar w:fldCharType="begin"/>
      </w:r>
      <w:r w:rsidR="002F1336">
        <w:rPr>
          <w:lang w:eastAsia="en-AU"/>
        </w:rPr>
        <w:instrText xml:space="preserve"> REF _Ref15975481 \r \h </w:instrText>
      </w:r>
      <w:r w:rsidR="002F1336">
        <w:rPr>
          <w:highlight w:val="yellow"/>
          <w:lang w:eastAsia="en-AU"/>
        </w:rPr>
      </w:r>
      <w:r w:rsidR="002F1336">
        <w:rPr>
          <w:highlight w:val="yellow"/>
          <w:lang w:eastAsia="en-AU"/>
        </w:rPr>
        <w:fldChar w:fldCharType="separate"/>
      </w:r>
      <w:r w:rsidR="00206C15">
        <w:rPr>
          <w:lang w:eastAsia="en-AU"/>
        </w:rPr>
        <w:t>13</w:t>
      </w:r>
      <w:r w:rsidR="002F1336">
        <w:rPr>
          <w:highlight w:val="yellow"/>
          <w:lang w:eastAsia="en-AU"/>
        </w:rPr>
        <w:fldChar w:fldCharType="end"/>
      </w:r>
      <w:r w:rsidR="00F505BE">
        <w:rPr>
          <w:lang w:eastAsia="en-AU"/>
        </w:rPr>
        <w:t xml:space="preserve">). </w:t>
      </w:r>
    </w:p>
    <w:p w14:paraId="1CE793FC" w14:textId="77777777" w:rsidR="0020436B" w:rsidRPr="00D32C4A" w:rsidRDefault="0020436B" w:rsidP="0020436B">
      <w:pPr>
        <w:pStyle w:val="Heading3"/>
        <w:rPr>
          <w:rStyle w:val="Heading1Char"/>
          <w:rFonts w:cs="Times New Roman"/>
          <w:kern w:val="0"/>
          <w:sz w:val="22"/>
          <w:szCs w:val="22"/>
          <w:lang w:val="en-AU" w:eastAsia="en-US"/>
        </w:rPr>
      </w:pPr>
      <w:bookmarkStart w:id="22" w:name="_Toc54248431"/>
      <w:r w:rsidRPr="00D32C4A">
        <w:rPr>
          <w:rStyle w:val="Heading1Char"/>
          <w:rFonts w:cs="Times New Roman"/>
          <w:kern w:val="0"/>
          <w:sz w:val="22"/>
          <w:szCs w:val="22"/>
          <w:lang w:val="en-AU" w:eastAsia="en-US"/>
        </w:rPr>
        <w:t>Editing a loaded Google Earth KML file polygon</w:t>
      </w:r>
      <w:bookmarkEnd w:id="22"/>
    </w:p>
    <w:p w14:paraId="7B24E6A3" w14:textId="77777777" w:rsidR="00E85203" w:rsidRDefault="009909FD" w:rsidP="009909FD">
      <w:pPr>
        <w:rPr>
          <w:lang w:eastAsia="en-AU"/>
        </w:rPr>
      </w:pPr>
      <w:r w:rsidRPr="009550E9">
        <w:rPr>
          <w:lang w:eastAsia="en-AU"/>
        </w:rPr>
        <w:t xml:space="preserve">Once </w:t>
      </w:r>
      <w:r w:rsidR="00087D16">
        <w:rPr>
          <w:lang w:eastAsia="en-AU"/>
        </w:rPr>
        <w:t xml:space="preserve">a KML file has been </w:t>
      </w:r>
      <w:r w:rsidRPr="009550E9">
        <w:rPr>
          <w:lang w:eastAsia="en-AU"/>
        </w:rPr>
        <w:t>loaded</w:t>
      </w:r>
      <w:r w:rsidR="00CB7299">
        <w:rPr>
          <w:lang w:eastAsia="en-AU"/>
        </w:rPr>
        <w:t xml:space="preserve"> into the tool you can edit </w:t>
      </w:r>
      <w:r w:rsidR="00087D16">
        <w:rPr>
          <w:lang w:eastAsia="en-AU"/>
        </w:rPr>
        <w:t>the site polygon(s), site title(s)</w:t>
      </w:r>
      <w:r w:rsidR="00BD79BF">
        <w:rPr>
          <w:lang w:eastAsia="en-AU"/>
        </w:rPr>
        <w:t xml:space="preserve"> and</w:t>
      </w:r>
      <w:r w:rsidR="00087D16">
        <w:rPr>
          <w:lang w:eastAsia="en-AU"/>
        </w:rPr>
        <w:t>/or</w:t>
      </w:r>
      <w:r w:rsidR="00BD79BF">
        <w:rPr>
          <w:lang w:eastAsia="en-AU"/>
        </w:rPr>
        <w:t xml:space="preserve"> </w:t>
      </w:r>
      <w:r w:rsidR="0018153D">
        <w:rPr>
          <w:lang w:eastAsia="en-AU"/>
        </w:rPr>
        <w:t xml:space="preserve">the attribution of project </w:t>
      </w:r>
      <w:r w:rsidR="00BD79BF">
        <w:rPr>
          <w:lang w:eastAsia="en-AU"/>
        </w:rPr>
        <w:t>activit</w:t>
      </w:r>
      <w:r w:rsidR="0018153D">
        <w:rPr>
          <w:lang w:eastAsia="en-AU"/>
        </w:rPr>
        <w:t>ies</w:t>
      </w:r>
      <w:r w:rsidR="00BD79BF">
        <w:rPr>
          <w:lang w:eastAsia="en-AU"/>
        </w:rPr>
        <w:t xml:space="preserve"> to each site</w:t>
      </w:r>
      <w:r w:rsidR="00CB7299">
        <w:rPr>
          <w:lang w:eastAsia="en-AU"/>
        </w:rPr>
        <w:t>.</w:t>
      </w:r>
      <w:r w:rsidR="00BD79BF">
        <w:rPr>
          <w:lang w:eastAsia="en-AU"/>
        </w:rPr>
        <w:t xml:space="preserve"> Please refer to </w:t>
      </w:r>
      <w:r w:rsidR="00C96B19">
        <w:rPr>
          <w:lang w:eastAsia="en-AU"/>
        </w:rPr>
        <w:t>Section</w:t>
      </w:r>
      <w:r w:rsidR="00BD79BF">
        <w:rPr>
          <w:lang w:eastAsia="en-AU"/>
        </w:rPr>
        <w:t xml:space="preserve"> </w:t>
      </w:r>
      <w:r w:rsidR="00FB5C52">
        <w:rPr>
          <w:highlight w:val="yellow"/>
          <w:lang w:eastAsia="en-AU"/>
        </w:rPr>
        <w:fldChar w:fldCharType="begin"/>
      </w:r>
      <w:r w:rsidR="00FB5C52">
        <w:rPr>
          <w:lang w:eastAsia="en-AU"/>
        </w:rPr>
        <w:instrText xml:space="preserve"> REF _Ref15989875 \r \h </w:instrText>
      </w:r>
      <w:r w:rsidR="00FB5C52">
        <w:rPr>
          <w:highlight w:val="yellow"/>
          <w:lang w:eastAsia="en-AU"/>
        </w:rPr>
      </w:r>
      <w:r w:rsidR="00FB5C52">
        <w:rPr>
          <w:highlight w:val="yellow"/>
          <w:lang w:eastAsia="en-AU"/>
        </w:rPr>
        <w:fldChar w:fldCharType="separate"/>
      </w:r>
      <w:r w:rsidR="00206C15">
        <w:rPr>
          <w:lang w:eastAsia="en-AU"/>
        </w:rPr>
        <w:t>7</w:t>
      </w:r>
      <w:r w:rsidR="00FB5C52">
        <w:rPr>
          <w:highlight w:val="yellow"/>
          <w:lang w:eastAsia="en-AU"/>
        </w:rPr>
        <w:fldChar w:fldCharType="end"/>
      </w:r>
      <w:r w:rsidR="00BD79BF">
        <w:rPr>
          <w:lang w:eastAsia="en-AU"/>
        </w:rPr>
        <w:t xml:space="preserve">. </w:t>
      </w:r>
    </w:p>
    <w:p w14:paraId="51B0EEFA" w14:textId="77777777" w:rsidR="00BD79BF" w:rsidRDefault="00BD79BF" w:rsidP="009909FD">
      <w:pPr>
        <w:rPr>
          <w:lang w:eastAsia="en-AU"/>
        </w:rPr>
      </w:pPr>
      <w:r>
        <w:rPr>
          <w:lang w:eastAsia="en-AU"/>
        </w:rPr>
        <w:t>If you wish to add additional sites to those uploaded</w:t>
      </w:r>
      <w:r w:rsidR="00B87F9F">
        <w:rPr>
          <w:lang w:eastAsia="en-AU"/>
        </w:rPr>
        <w:t xml:space="preserve"> from your KML file</w:t>
      </w:r>
      <w:r>
        <w:rPr>
          <w:lang w:eastAsia="en-AU"/>
        </w:rPr>
        <w:t xml:space="preserve">, refer to 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E85203">
        <w:rPr>
          <w:highlight w:val="yellow"/>
          <w:lang w:eastAsia="en-AU"/>
        </w:rPr>
        <w:fldChar w:fldCharType="begin"/>
      </w:r>
      <w:r w:rsidR="00E85203">
        <w:rPr>
          <w:lang w:eastAsia="en-AU"/>
        </w:rPr>
        <w:instrText xml:space="preserve"> REF _Ref15975868 \r \h </w:instrText>
      </w:r>
      <w:r w:rsidR="00E85203">
        <w:rPr>
          <w:highlight w:val="yellow"/>
          <w:lang w:eastAsia="en-AU"/>
        </w:rPr>
      </w:r>
      <w:r w:rsidR="00E85203">
        <w:rPr>
          <w:highlight w:val="yellow"/>
          <w:lang w:eastAsia="en-AU"/>
        </w:rPr>
        <w:fldChar w:fldCharType="separate"/>
      </w:r>
      <w:r w:rsidR="00206C15">
        <w:rPr>
          <w:lang w:eastAsia="en-AU"/>
        </w:rPr>
        <w:t>6</w:t>
      </w:r>
      <w:r w:rsidR="00E85203">
        <w:rPr>
          <w:highlight w:val="yellow"/>
          <w:lang w:eastAsia="en-AU"/>
        </w:rPr>
        <w:fldChar w:fldCharType="end"/>
      </w:r>
      <w:r>
        <w:rPr>
          <w:lang w:eastAsia="en-AU"/>
        </w:rPr>
        <w:t xml:space="preserve">. </w:t>
      </w:r>
      <w:r w:rsidR="00CB7299">
        <w:rPr>
          <w:lang w:eastAsia="en-AU"/>
        </w:rPr>
        <w:t xml:space="preserve"> </w:t>
      </w:r>
    </w:p>
    <w:p w14:paraId="0BCCDF17" w14:textId="77777777" w:rsidR="001406B4" w:rsidRPr="001406B4" w:rsidRDefault="00B2756D" w:rsidP="00FB7376">
      <w:pPr>
        <w:pStyle w:val="Heading2"/>
        <w:rPr>
          <w:rStyle w:val="Heading2Char"/>
          <w:bCs/>
          <w:iCs/>
        </w:rPr>
      </w:pPr>
      <w:bookmarkStart w:id="23" w:name="_Ref15975306"/>
      <w:bookmarkStart w:id="24" w:name="_Ref15975868"/>
      <w:bookmarkStart w:id="25" w:name="_Toc54248432"/>
      <w:r>
        <w:rPr>
          <w:rStyle w:val="Heading2Char"/>
        </w:rPr>
        <w:t>Mapping - Creating a</w:t>
      </w:r>
      <w:r w:rsidR="00EF123D">
        <w:rPr>
          <w:rStyle w:val="Heading2Char"/>
        </w:rPr>
        <w:t xml:space="preserve"> new or a</w:t>
      </w:r>
      <w:r w:rsidR="002821C7">
        <w:rPr>
          <w:rStyle w:val="Heading2Char"/>
        </w:rPr>
        <w:t>dditional s</w:t>
      </w:r>
      <w:r>
        <w:rPr>
          <w:rStyle w:val="Heading2Char"/>
        </w:rPr>
        <w:t>ite</w:t>
      </w:r>
      <w:bookmarkEnd w:id="23"/>
      <w:bookmarkEnd w:id="24"/>
      <w:bookmarkEnd w:id="25"/>
    </w:p>
    <w:p w14:paraId="4D9728E8" w14:textId="77777777" w:rsidR="001406B4" w:rsidRPr="00F62C76" w:rsidRDefault="001406B4" w:rsidP="00F62C76">
      <w:pPr>
        <w:pStyle w:val="Heading3"/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</w:pPr>
      <w:bookmarkStart w:id="26" w:name="_Toc54248433"/>
      <w:bookmarkEnd w:id="19"/>
      <w:r w:rsidRPr="00F62C76"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  <w:t>Search</w:t>
      </w:r>
      <w:r w:rsidR="007C1B96" w:rsidRPr="00F62C76"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  <w:t xml:space="preserve"> for project </w:t>
      </w:r>
      <w:r w:rsidR="009B046A" w:rsidRPr="00F62C76"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  <w:t>location</w:t>
      </w:r>
      <w:bookmarkEnd w:id="26"/>
    </w:p>
    <w:p w14:paraId="3B0924EC" w14:textId="681DA3F3" w:rsidR="00683522" w:rsidRDefault="00814A8D" w:rsidP="001406B4">
      <w:pPr>
        <w:rPr>
          <w:lang w:eastAsia="en-AU"/>
        </w:rPr>
      </w:pPr>
      <w:r>
        <w:rPr>
          <w:lang w:eastAsia="en-AU"/>
        </w:rPr>
        <w:t>Left click</w:t>
      </w:r>
      <w:r w:rsidR="00683522">
        <w:rPr>
          <w:lang w:eastAsia="en-AU"/>
        </w:rPr>
        <w:t xml:space="preserve"> ‘Satellite’ in the top left of </w:t>
      </w:r>
      <w:r>
        <w:rPr>
          <w:lang w:eastAsia="en-AU"/>
        </w:rPr>
        <w:t>the</w:t>
      </w:r>
      <w:r w:rsidR="00683522">
        <w:rPr>
          <w:lang w:eastAsia="en-AU"/>
        </w:rPr>
        <w:t xml:space="preserve"> screen </w:t>
      </w:r>
      <w:r w:rsidR="002821C7">
        <w:rPr>
          <w:lang w:eastAsia="en-AU"/>
        </w:rPr>
        <w:t>(</w:t>
      </w:r>
      <w:r w:rsidR="002821C7">
        <w:rPr>
          <w:lang w:eastAsia="en-AU"/>
        </w:rPr>
        <w:fldChar w:fldCharType="begin"/>
      </w:r>
      <w:r w:rsidR="002821C7">
        <w:rPr>
          <w:lang w:eastAsia="en-AU"/>
        </w:rPr>
        <w:instrText xml:space="preserve"> REF _Ref16246220 \h </w:instrText>
      </w:r>
      <w:r w:rsidR="002821C7">
        <w:rPr>
          <w:lang w:eastAsia="en-AU"/>
        </w:rPr>
      </w:r>
      <w:r w:rsidR="002821C7">
        <w:rPr>
          <w:lang w:eastAsia="en-AU"/>
        </w:rPr>
        <w:fldChar w:fldCharType="separate"/>
      </w:r>
      <w:r w:rsidR="00206C15" w:rsidRPr="00F429B8">
        <w:t xml:space="preserve">Figure </w:t>
      </w:r>
      <w:r w:rsidR="00206C15">
        <w:rPr>
          <w:noProof/>
        </w:rPr>
        <w:t>4</w:t>
      </w:r>
      <w:r w:rsidR="002821C7">
        <w:rPr>
          <w:lang w:eastAsia="en-AU"/>
        </w:rPr>
        <w:fldChar w:fldCharType="end"/>
      </w:r>
      <w:r w:rsidR="002821C7">
        <w:rPr>
          <w:lang w:eastAsia="en-AU"/>
        </w:rPr>
        <w:t xml:space="preserve">) </w:t>
      </w:r>
      <w:r w:rsidR="00683522">
        <w:rPr>
          <w:lang w:eastAsia="en-AU"/>
        </w:rPr>
        <w:t xml:space="preserve">and ensure the ‘Labels’ tick box is selected. </w:t>
      </w:r>
      <w:r w:rsidR="002804DE">
        <w:rPr>
          <w:lang w:eastAsia="en-AU"/>
        </w:rPr>
        <w:t>(</w:t>
      </w:r>
      <w:r w:rsidR="005D0212">
        <w:rPr>
          <w:lang w:eastAsia="en-AU"/>
        </w:rPr>
        <w:t>Note</w:t>
      </w:r>
      <w:r w:rsidR="002804DE">
        <w:rPr>
          <w:lang w:eastAsia="en-AU"/>
        </w:rPr>
        <w:t>:</w:t>
      </w:r>
      <w:r w:rsidR="005D0212">
        <w:rPr>
          <w:lang w:eastAsia="en-AU"/>
        </w:rPr>
        <w:t xml:space="preserve"> you can change your map view selection later at any time</w:t>
      </w:r>
      <w:r w:rsidR="002804DE">
        <w:rPr>
          <w:lang w:eastAsia="en-AU"/>
        </w:rPr>
        <w:t>)</w:t>
      </w:r>
      <w:r w:rsidR="005D0212">
        <w:rPr>
          <w:lang w:eastAsia="en-AU"/>
        </w:rPr>
        <w:t>.</w:t>
      </w:r>
    </w:p>
    <w:p w14:paraId="68DA4700" w14:textId="77777777" w:rsidR="005F09E7" w:rsidRDefault="005F09E7">
      <w:pPr>
        <w:spacing w:before="0" w:after="0" w:line="240" w:lineRule="auto"/>
        <w:rPr>
          <w:b/>
          <w:i/>
          <w:iCs/>
          <w:color w:val="1F497D" w:themeColor="text2"/>
          <w:sz w:val="18"/>
          <w:szCs w:val="18"/>
        </w:rPr>
      </w:pPr>
      <w:r>
        <w:br w:type="page"/>
      </w:r>
    </w:p>
    <w:p w14:paraId="18E2BFF7" w14:textId="54279F02" w:rsidR="00063C04" w:rsidRPr="00F429B8" w:rsidRDefault="00063C04" w:rsidP="00063C04">
      <w:pPr>
        <w:pStyle w:val="Caption"/>
        <w:rPr>
          <w:lang w:eastAsia="en-AU"/>
        </w:rPr>
      </w:pPr>
      <w:bookmarkStart w:id="27" w:name="_Ref16246220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4</w:t>
      </w:r>
      <w:r w:rsidR="002B1448">
        <w:rPr>
          <w:noProof/>
        </w:rPr>
        <w:fldChar w:fldCharType="end"/>
      </w:r>
      <w:bookmarkEnd w:id="27"/>
      <w:r w:rsidRPr="00F429B8">
        <w:t xml:space="preserve">: </w:t>
      </w:r>
      <w:r w:rsidR="00C512EB">
        <w:t>How to change type of map view</w:t>
      </w:r>
    </w:p>
    <w:p w14:paraId="4DEB2EF6" w14:textId="77777777" w:rsidR="00683522" w:rsidRDefault="00683522" w:rsidP="00683522">
      <w:pPr>
        <w:jc w:val="center"/>
        <w:rPr>
          <w:lang w:eastAsia="en-AU"/>
        </w:rPr>
      </w:pPr>
      <w:r>
        <w:rPr>
          <w:rStyle w:val="Heading8Char"/>
          <w:bCs/>
          <w:noProof/>
          <w:lang w:eastAsia="en-AU"/>
        </w:rPr>
        <w:drawing>
          <wp:inline distT="0" distB="0" distL="0" distR="0" wp14:anchorId="4FEBEFAC" wp14:editId="0E36B775">
            <wp:extent cx="1476375" cy="1085199"/>
            <wp:effectExtent l="38100" t="38100" r="85725" b="96520"/>
            <wp:docPr id="43" name="Picture 43" descr="Screenshot of mapping tool showing satellite and map op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My Pictures\02. Mapping tool screenshots\03a screenshot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18" cy="109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75711A" w14:textId="77777777" w:rsidR="001406B4" w:rsidRDefault="001406B4" w:rsidP="001406B4">
      <w:pPr>
        <w:rPr>
          <w:lang w:eastAsia="en-AU"/>
        </w:rPr>
      </w:pPr>
      <w:r w:rsidRPr="00DB639F">
        <w:rPr>
          <w:lang w:eastAsia="en-AU"/>
        </w:rPr>
        <w:t xml:space="preserve">Type </w:t>
      </w:r>
      <w:r w:rsidR="007C1B96">
        <w:rPr>
          <w:lang w:eastAsia="en-AU"/>
        </w:rPr>
        <w:t xml:space="preserve">the address or name of </w:t>
      </w:r>
      <w:r w:rsidR="00814A8D">
        <w:rPr>
          <w:lang w:eastAsia="en-AU"/>
        </w:rPr>
        <w:t>a</w:t>
      </w:r>
      <w:r w:rsidR="007C1B96">
        <w:rPr>
          <w:lang w:eastAsia="en-AU"/>
        </w:rPr>
        <w:t xml:space="preserve"> </w:t>
      </w:r>
      <w:r w:rsidRPr="00DB639F">
        <w:rPr>
          <w:lang w:eastAsia="en-AU"/>
        </w:rPr>
        <w:t xml:space="preserve">town or </w:t>
      </w:r>
      <w:r w:rsidR="009B046A">
        <w:rPr>
          <w:lang w:eastAsia="en-AU"/>
        </w:rPr>
        <w:t xml:space="preserve">street </w:t>
      </w:r>
      <w:r w:rsidRPr="00DB639F">
        <w:rPr>
          <w:lang w:eastAsia="en-AU"/>
        </w:rPr>
        <w:t>location</w:t>
      </w:r>
      <w:r w:rsidR="007C1B96">
        <w:rPr>
          <w:lang w:eastAsia="en-AU"/>
        </w:rPr>
        <w:t xml:space="preserve"> </w:t>
      </w:r>
      <w:r w:rsidR="00814A8D">
        <w:rPr>
          <w:lang w:eastAsia="en-AU"/>
        </w:rPr>
        <w:t>near the</w:t>
      </w:r>
      <w:r w:rsidR="007C1B96">
        <w:rPr>
          <w:lang w:eastAsia="en-AU"/>
        </w:rPr>
        <w:t xml:space="preserve"> project area</w:t>
      </w:r>
      <w:r w:rsidRPr="00DB639F">
        <w:rPr>
          <w:lang w:eastAsia="en-AU"/>
        </w:rPr>
        <w:t xml:space="preserve"> into the search box i</w:t>
      </w:r>
      <w:r w:rsidR="009346D5">
        <w:rPr>
          <w:lang w:eastAsia="en-AU"/>
        </w:rPr>
        <w:t>n the upper left of the screen</w:t>
      </w:r>
      <w:r w:rsidR="002821C7">
        <w:rPr>
          <w:lang w:eastAsia="en-AU"/>
        </w:rPr>
        <w:t xml:space="preserve"> (</w:t>
      </w:r>
      <w:r w:rsidR="002821C7">
        <w:rPr>
          <w:lang w:eastAsia="en-AU"/>
        </w:rPr>
        <w:fldChar w:fldCharType="begin"/>
      </w:r>
      <w:r w:rsidR="002821C7">
        <w:rPr>
          <w:lang w:eastAsia="en-AU"/>
        </w:rPr>
        <w:instrText xml:space="preserve"> REF _Ref16246240 \h </w:instrText>
      </w:r>
      <w:r w:rsidR="002821C7">
        <w:rPr>
          <w:lang w:eastAsia="en-AU"/>
        </w:rPr>
      </w:r>
      <w:r w:rsidR="002821C7">
        <w:rPr>
          <w:lang w:eastAsia="en-AU"/>
        </w:rPr>
        <w:fldChar w:fldCharType="separate"/>
      </w:r>
      <w:r w:rsidR="00275D11" w:rsidRPr="00C512EB">
        <w:t xml:space="preserve">Figure </w:t>
      </w:r>
      <w:r w:rsidR="00275D11">
        <w:rPr>
          <w:noProof/>
        </w:rPr>
        <w:t>5</w:t>
      </w:r>
      <w:r w:rsidR="002821C7">
        <w:rPr>
          <w:lang w:eastAsia="en-AU"/>
        </w:rPr>
        <w:fldChar w:fldCharType="end"/>
      </w:r>
      <w:r w:rsidR="002821C7">
        <w:rPr>
          <w:lang w:eastAsia="en-AU"/>
        </w:rPr>
        <w:t>)</w:t>
      </w:r>
      <w:r w:rsidR="009346D5">
        <w:rPr>
          <w:lang w:eastAsia="en-AU"/>
        </w:rPr>
        <w:t>.</w:t>
      </w:r>
      <w:r w:rsidRPr="00DB639F">
        <w:rPr>
          <w:lang w:eastAsia="en-AU"/>
        </w:rPr>
        <w:t xml:space="preserve"> </w:t>
      </w:r>
    </w:p>
    <w:p w14:paraId="7E80D533" w14:textId="41127951" w:rsidR="00C01D2C" w:rsidRDefault="00C01D2C" w:rsidP="00B57DB1">
      <w:pPr>
        <w:pStyle w:val="Caption"/>
        <w:rPr>
          <w:lang w:eastAsia="en-AU"/>
        </w:rPr>
      </w:pPr>
      <w:bookmarkStart w:id="28" w:name="_Ref16246240"/>
      <w:r w:rsidRPr="00C512EB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5</w:t>
      </w:r>
      <w:r w:rsidR="002B1448">
        <w:rPr>
          <w:noProof/>
        </w:rPr>
        <w:fldChar w:fldCharType="end"/>
      </w:r>
      <w:bookmarkEnd w:id="28"/>
      <w:r w:rsidRPr="00C512EB">
        <w:t xml:space="preserve">: Example of </w:t>
      </w:r>
      <w:r w:rsidR="00C512EB" w:rsidRPr="00C512EB">
        <w:t xml:space="preserve">address results to select from </w:t>
      </w:r>
    </w:p>
    <w:p w14:paraId="2F7FEECE" w14:textId="77777777" w:rsidR="009346D5" w:rsidRDefault="009346D5" w:rsidP="00683522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780B40DC" wp14:editId="354A241C">
            <wp:extent cx="2499479" cy="1722614"/>
            <wp:effectExtent l="38100" t="38100" r="91440" b="87630"/>
            <wp:docPr id="35" name="Picture 35" descr="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479" cy="172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F91041" w14:textId="77777777" w:rsidR="009B046A" w:rsidRDefault="009B046A" w:rsidP="001406B4">
      <w:pPr>
        <w:rPr>
          <w:lang w:eastAsia="en-AU"/>
        </w:rPr>
      </w:pPr>
      <w:r w:rsidRPr="00DB639F">
        <w:rPr>
          <w:lang w:eastAsia="en-AU"/>
        </w:rPr>
        <w:t>The tool will suggest a list of</w:t>
      </w:r>
      <w:r>
        <w:rPr>
          <w:lang w:eastAsia="en-AU"/>
        </w:rPr>
        <w:t xml:space="preserve"> </w:t>
      </w:r>
      <w:r w:rsidR="00814A8D">
        <w:rPr>
          <w:lang w:eastAsia="en-AU"/>
        </w:rPr>
        <w:t>locations</w:t>
      </w:r>
      <w:r w:rsidRPr="009550E9">
        <w:rPr>
          <w:lang w:eastAsia="en-AU"/>
        </w:rPr>
        <w:t xml:space="preserve"> based on </w:t>
      </w:r>
      <w:r w:rsidR="00814A8D">
        <w:rPr>
          <w:lang w:eastAsia="en-AU"/>
        </w:rPr>
        <w:t>the address, town or street location entered</w:t>
      </w:r>
      <w:r w:rsidR="005D0212">
        <w:rPr>
          <w:lang w:eastAsia="en-AU"/>
        </w:rPr>
        <w:t>. S</w:t>
      </w:r>
      <w:r>
        <w:rPr>
          <w:lang w:eastAsia="en-AU"/>
        </w:rPr>
        <w:t>elect the closest location by</w:t>
      </w:r>
      <w:r w:rsidR="00683522">
        <w:rPr>
          <w:lang w:eastAsia="en-AU"/>
        </w:rPr>
        <w:t xml:space="preserve"> left </w:t>
      </w:r>
      <w:r w:rsidRPr="009550E9">
        <w:rPr>
          <w:lang w:eastAsia="en-AU"/>
        </w:rPr>
        <w:t>click</w:t>
      </w:r>
      <w:r>
        <w:rPr>
          <w:lang w:eastAsia="en-AU"/>
        </w:rPr>
        <w:t>ing</w:t>
      </w:r>
      <w:r w:rsidRPr="009550E9">
        <w:rPr>
          <w:lang w:eastAsia="en-AU"/>
        </w:rPr>
        <w:t xml:space="preserve"> on</w:t>
      </w:r>
      <w:r>
        <w:rPr>
          <w:lang w:eastAsia="en-AU"/>
        </w:rPr>
        <w:t xml:space="preserve"> the </w:t>
      </w:r>
      <w:r w:rsidR="00814A8D">
        <w:rPr>
          <w:lang w:eastAsia="en-AU"/>
        </w:rPr>
        <w:t xml:space="preserve">preferred </w:t>
      </w:r>
      <w:r>
        <w:rPr>
          <w:lang w:eastAsia="en-AU"/>
        </w:rPr>
        <w:t>listed place</w:t>
      </w:r>
      <w:r w:rsidR="002821C7">
        <w:rPr>
          <w:lang w:eastAsia="en-AU"/>
        </w:rPr>
        <w:t xml:space="preserve"> </w:t>
      </w:r>
      <w:r w:rsidR="00814A8D">
        <w:rPr>
          <w:lang w:eastAsia="en-AU"/>
        </w:rPr>
        <w:t>/</w:t>
      </w:r>
      <w:r w:rsidR="002821C7">
        <w:rPr>
          <w:lang w:eastAsia="en-AU"/>
        </w:rPr>
        <w:t xml:space="preserve"> </w:t>
      </w:r>
      <w:r w:rsidR="009863A9">
        <w:rPr>
          <w:lang w:eastAsia="en-AU"/>
        </w:rPr>
        <w:t>location</w:t>
      </w:r>
      <w:r w:rsidRPr="009550E9">
        <w:rPr>
          <w:lang w:eastAsia="en-AU"/>
        </w:rPr>
        <w:t>.</w:t>
      </w:r>
    </w:p>
    <w:p w14:paraId="42F16907" w14:textId="77777777" w:rsidR="001406B4" w:rsidRPr="00F62C76" w:rsidRDefault="009B046A" w:rsidP="00F62C76">
      <w:pPr>
        <w:pStyle w:val="Heading3"/>
      </w:pPr>
      <w:bookmarkStart w:id="29" w:name="_Toc54248434"/>
      <w:r w:rsidRPr="00F62C76">
        <w:t xml:space="preserve">Adjust </w:t>
      </w:r>
      <w:r w:rsidR="00EF123D">
        <w:t>m</w:t>
      </w:r>
      <w:r w:rsidRPr="00F62C76">
        <w:t xml:space="preserve">ap </w:t>
      </w:r>
      <w:r w:rsidR="00EF123D">
        <w:t>p</w:t>
      </w:r>
      <w:r w:rsidRPr="00F62C76">
        <w:t>osition</w:t>
      </w:r>
      <w:r w:rsidR="001406B4" w:rsidRPr="00F62C76">
        <w:t xml:space="preserve"> and </w:t>
      </w:r>
      <w:r w:rsidR="00EF123D">
        <w:t>z</w:t>
      </w:r>
      <w:r w:rsidR="001406B4" w:rsidRPr="00F62C76">
        <w:t>oom</w:t>
      </w:r>
      <w:bookmarkEnd w:id="29"/>
    </w:p>
    <w:p w14:paraId="4256FC19" w14:textId="77777777" w:rsidR="00D71629" w:rsidRDefault="00D71629" w:rsidP="001406B4">
      <w:pPr>
        <w:rPr>
          <w:noProof/>
          <w:lang w:eastAsia="en-AU"/>
        </w:rPr>
      </w:pPr>
      <w:r>
        <w:rPr>
          <w:noProof/>
          <w:lang w:eastAsia="en-AU"/>
        </w:rPr>
        <w:t xml:space="preserve">To zoom into the exact site location, adjust the map position by panning and zooming.  </w:t>
      </w:r>
    </w:p>
    <w:p w14:paraId="1E121AA9" w14:textId="77777777" w:rsidR="00C01D2C" w:rsidRDefault="00152587" w:rsidP="001406B4">
      <w:r w:rsidRPr="00B57DB1">
        <w:t>Pan</w:t>
      </w:r>
      <w:r w:rsidR="002F0506" w:rsidRPr="00B57DB1">
        <w:t>n</w:t>
      </w:r>
      <w:r w:rsidR="002F0506" w:rsidRPr="002F0506">
        <w:t xml:space="preserve">ing </w:t>
      </w:r>
      <w:r w:rsidR="00D71629">
        <w:t>means</w:t>
      </w:r>
      <w:r w:rsidR="002F0506" w:rsidRPr="002F0506">
        <w:t xml:space="preserve"> m</w:t>
      </w:r>
      <w:r w:rsidR="002F0506">
        <w:t>ov</w:t>
      </w:r>
      <w:r w:rsidR="00D71629">
        <w:t>ing</w:t>
      </w:r>
      <w:r w:rsidR="002F0506" w:rsidRPr="00B57DB1">
        <w:t xml:space="preserve"> the map image left/right, or up/down</w:t>
      </w:r>
      <w:r w:rsidR="002F0506" w:rsidRPr="002F0506">
        <w:t xml:space="preserve"> </w:t>
      </w:r>
      <w:r w:rsidR="002F0506" w:rsidRPr="004F662C">
        <w:t xml:space="preserve">on </w:t>
      </w:r>
      <w:r w:rsidR="002F0506">
        <w:t>t</w:t>
      </w:r>
      <w:r w:rsidR="002F0506" w:rsidRPr="004F662C">
        <w:t>he screen</w:t>
      </w:r>
      <w:r w:rsidR="002F0506" w:rsidRPr="00B57DB1">
        <w:t xml:space="preserve">. </w:t>
      </w:r>
      <w:r w:rsidR="002F0506">
        <w:t xml:space="preserve">To pan, </w:t>
      </w:r>
      <w:r>
        <w:t xml:space="preserve">select the </w:t>
      </w:r>
      <w:r w:rsidR="002F0506">
        <w:t xml:space="preserve">small </w:t>
      </w:r>
      <w:r>
        <w:t xml:space="preserve">hand tool </w:t>
      </w:r>
      <w:r w:rsidR="002F0506">
        <w:t>(</w:t>
      </w:r>
      <w:r w:rsidR="00AE3677">
        <w:rPr>
          <w:noProof/>
          <w:lang w:eastAsia="en-AU"/>
        </w:rPr>
        <w:drawing>
          <wp:inline distT="0" distB="0" distL="0" distR="0" wp14:anchorId="1B7C2307" wp14:editId="6B98B05E">
            <wp:extent cx="285750" cy="316365"/>
            <wp:effectExtent l="0" t="0" r="0" b="7620"/>
            <wp:docPr id="5" name="Picture 5" descr="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1769" r="5698" b="12432"/>
                    <a:stretch/>
                  </pic:blipFill>
                  <pic:spPr bwMode="auto">
                    <a:xfrm>
                      <a:off x="0" y="0"/>
                      <a:ext cx="297074" cy="328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0506">
        <w:t xml:space="preserve">) at the top centre of the mapping screen </w:t>
      </w:r>
      <w:r w:rsidR="00683522">
        <w:t>(</w:t>
      </w:r>
      <w:r w:rsidR="00683522">
        <w:fldChar w:fldCharType="begin"/>
      </w:r>
      <w:r w:rsidR="00683522">
        <w:instrText xml:space="preserve"> REF _Ref15922511 \h </w:instrText>
      </w:r>
      <w:r w:rsidR="00683522">
        <w:fldChar w:fldCharType="separate"/>
      </w:r>
      <w:r w:rsidR="00275D11">
        <w:t xml:space="preserve">Figure </w:t>
      </w:r>
      <w:r w:rsidR="00275D11">
        <w:rPr>
          <w:noProof/>
        </w:rPr>
        <w:t>6</w:t>
      </w:r>
      <w:r w:rsidR="00683522">
        <w:fldChar w:fldCharType="end"/>
      </w:r>
      <w:r w:rsidR="00683522">
        <w:t xml:space="preserve">) </w:t>
      </w:r>
      <w:r w:rsidR="002F0506">
        <w:t xml:space="preserve">with a left mouse click. </w:t>
      </w:r>
    </w:p>
    <w:p w14:paraId="37957520" w14:textId="5C2F0E70" w:rsidR="00152587" w:rsidRDefault="00C01D2C" w:rsidP="00B57DB1">
      <w:pPr>
        <w:pStyle w:val="Caption"/>
        <w:rPr>
          <w:lang w:eastAsia="en-AU"/>
        </w:rPr>
      </w:pPr>
      <w:bookmarkStart w:id="30" w:name="_Ref15922511"/>
      <w:r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6</w:t>
      </w:r>
      <w:r w:rsidR="002B1448">
        <w:rPr>
          <w:noProof/>
        </w:rPr>
        <w:fldChar w:fldCharType="end"/>
      </w:r>
      <w:bookmarkEnd w:id="30"/>
      <w:r>
        <w:t xml:space="preserve">: </w:t>
      </w:r>
      <w:r w:rsidR="00C25C32">
        <w:t>Hand Tool icon</w:t>
      </w:r>
    </w:p>
    <w:p w14:paraId="7BBB1B26" w14:textId="77777777" w:rsidR="00152587" w:rsidRDefault="00C25C32" w:rsidP="00B57DB1">
      <w:pPr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7B42B7" wp14:editId="5BB2EC6D">
                <wp:simplePos x="0" y="0"/>
                <wp:positionH relativeFrom="column">
                  <wp:posOffset>2320290</wp:posOffset>
                </wp:positionH>
                <wp:positionV relativeFrom="paragraph">
                  <wp:posOffset>21590</wp:posOffset>
                </wp:positionV>
                <wp:extent cx="533400" cy="600075"/>
                <wp:effectExtent l="0" t="0" r="19050" b="28575"/>
                <wp:wrapNone/>
                <wp:docPr id="40" name="Rounded Rectangle 40" descr="Screensho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600075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E1A1E3" id="Rounded Rectangle 40" o:spid="_x0000_s1026" alt="Screenshot" style="position:absolute;margin-left:182.7pt;margin-top:1.7pt;width:42pt;height:47.2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" filled="f" strokecolor="red" strokeweight="1.75pt"/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074BA832" wp14:editId="7A24E930">
            <wp:extent cx="1152525" cy="638321"/>
            <wp:effectExtent l="38100" t="38100" r="85725" b="104775"/>
            <wp:docPr id="39" name="Picture 39" descr="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73261" cy="64980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0D686E" w14:textId="6AF2AF17" w:rsidR="002F0506" w:rsidRDefault="00D71629" w:rsidP="001406B4">
      <w:r>
        <w:t>Move</w:t>
      </w:r>
      <w:r w:rsidR="002F0506">
        <w:t xml:space="preserve"> the hand cursor (</w:t>
      </w:r>
      <w:r w:rsidR="002B1448" w:rsidRPr="002B1448">
        <w:rPr>
          <w:noProof/>
          <w:lang w:eastAsia="en-AU"/>
        </w:rPr>
        <w:t>Screenshot</w:t>
      </w:r>
      <w:r w:rsidR="002F0506">
        <w:rPr>
          <w:noProof/>
          <w:lang w:eastAsia="en-AU"/>
        </w:rPr>
        <w:drawing>
          <wp:inline distT="0" distB="0" distL="0" distR="0" wp14:anchorId="5E163B6A" wp14:editId="7B33EEC7">
            <wp:extent cx="285750" cy="316365"/>
            <wp:effectExtent l="0" t="0" r="0" b="7620"/>
            <wp:docPr id="10" name="Picture 10" descr="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1769" r="5698" b="12432"/>
                    <a:stretch/>
                  </pic:blipFill>
                  <pic:spPr bwMode="auto">
                    <a:xfrm>
                      <a:off x="0" y="0"/>
                      <a:ext cx="294928" cy="326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0506">
        <w:t xml:space="preserve">) </w:t>
      </w:r>
      <w:r>
        <w:t xml:space="preserve">to </w:t>
      </w:r>
      <w:r w:rsidR="002F0506">
        <w:t>anywhere on the map</w:t>
      </w:r>
      <w:r>
        <w:t>. C</w:t>
      </w:r>
      <w:r w:rsidR="002F0506">
        <w:t xml:space="preserve">lick and hold the left mouse button while moving </w:t>
      </w:r>
      <w:r>
        <w:t>the</w:t>
      </w:r>
      <w:r w:rsidR="002F0506">
        <w:t xml:space="preserve"> mouse to re-position the map </w:t>
      </w:r>
      <w:r>
        <w:t xml:space="preserve">so the area of interest is in the centre of the </w:t>
      </w:r>
      <w:r w:rsidR="002F0506">
        <w:t xml:space="preserve">screen. </w:t>
      </w:r>
      <w:r>
        <w:t xml:space="preserve">Once positioned, release the mouse </w:t>
      </w:r>
      <w:r w:rsidR="00683522">
        <w:t>button.</w:t>
      </w:r>
    </w:p>
    <w:p w14:paraId="216C25E5" w14:textId="77777777" w:rsidR="00C01D2C" w:rsidRDefault="00C01D2C" w:rsidP="00B57DB1">
      <w:pPr>
        <w:spacing w:line="240" w:lineRule="atLeast"/>
        <w:rPr>
          <w:lang w:eastAsia="en-AU"/>
        </w:rPr>
      </w:pPr>
      <w:r>
        <w:rPr>
          <w:lang w:eastAsia="en-AU"/>
        </w:rPr>
        <w:t>To zoom in or zoom out, you can either:</w:t>
      </w:r>
    </w:p>
    <w:p w14:paraId="4CF6852D" w14:textId="77777777" w:rsidR="00F30699" w:rsidRDefault="00C60202" w:rsidP="003E578F">
      <w:pPr>
        <w:pStyle w:val="ListParagraph"/>
        <w:numPr>
          <w:ilvl w:val="0"/>
          <w:numId w:val="10"/>
        </w:numPr>
        <w:ind w:left="714" w:hanging="357"/>
        <w:contextualSpacing w:val="0"/>
        <w:rPr>
          <w:lang w:eastAsia="en-AU"/>
        </w:rPr>
      </w:pPr>
      <w:r>
        <w:rPr>
          <w:lang w:eastAsia="en-AU"/>
        </w:rPr>
        <w:t>C</w:t>
      </w:r>
      <w:r w:rsidR="00F30699">
        <w:rPr>
          <w:lang w:eastAsia="en-AU"/>
        </w:rPr>
        <w:t>lick on the plus</w:t>
      </w:r>
      <w:r w:rsidR="00E0630A">
        <w:rPr>
          <w:lang w:eastAsia="en-AU"/>
        </w:rPr>
        <w:t xml:space="preserve"> (</w:t>
      </w:r>
      <w:r w:rsidR="00E0630A" w:rsidRPr="003E578F">
        <w:rPr>
          <w:b/>
          <w:sz w:val="28"/>
          <w:lang w:eastAsia="en-AU"/>
        </w:rPr>
        <w:t>+</w:t>
      </w:r>
      <w:r w:rsidR="00E0630A">
        <w:rPr>
          <w:lang w:eastAsia="en-AU"/>
        </w:rPr>
        <w:t xml:space="preserve">) or </w:t>
      </w:r>
      <w:r w:rsidR="00F30699">
        <w:rPr>
          <w:lang w:eastAsia="en-AU"/>
        </w:rPr>
        <w:t xml:space="preserve">minus </w:t>
      </w:r>
      <w:r w:rsidR="00E0630A">
        <w:rPr>
          <w:lang w:eastAsia="en-AU"/>
        </w:rPr>
        <w:t>(</w:t>
      </w:r>
      <w:r w:rsidR="00E0630A" w:rsidRPr="003E578F">
        <w:rPr>
          <w:b/>
          <w:sz w:val="28"/>
          <w:lang w:eastAsia="en-AU"/>
        </w:rPr>
        <w:t>-</w:t>
      </w:r>
      <w:r w:rsidR="00E0630A">
        <w:rPr>
          <w:lang w:eastAsia="en-AU"/>
        </w:rPr>
        <w:t xml:space="preserve">) </w:t>
      </w:r>
      <w:r w:rsidR="00F30699">
        <w:rPr>
          <w:lang w:eastAsia="en-AU"/>
        </w:rPr>
        <w:t>symbols in the lower right of the map</w:t>
      </w:r>
      <w:r w:rsidR="00683522">
        <w:rPr>
          <w:lang w:eastAsia="en-AU"/>
        </w:rPr>
        <w:t xml:space="preserve"> (</w:t>
      </w:r>
      <w:r w:rsidR="003E578F">
        <w:rPr>
          <w:lang w:eastAsia="en-AU"/>
        </w:rPr>
        <w:fldChar w:fldCharType="begin"/>
      </w:r>
      <w:r w:rsidR="003E578F">
        <w:rPr>
          <w:lang w:eastAsia="en-AU"/>
        </w:rPr>
        <w:instrText xml:space="preserve"> REF _Ref16247147 \h </w:instrText>
      </w:r>
      <w:r w:rsidR="003E578F">
        <w:rPr>
          <w:lang w:eastAsia="en-AU"/>
        </w:rPr>
      </w:r>
      <w:r w:rsidR="003E578F">
        <w:rPr>
          <w:lang w:eastAsia="en-AU"/>
        </w:rPr>
        <w:fldChar w:fldCharType="separate"/>
      </w:r>
      <w:r w:rsidR="00275D11">
        <w:t xml:space="preserve">Figure </w:t>
      </w:r>
      <w:r w:rsidR="00275D11">
        <w:rPr>
          <w:noProof/>
        </w:rPr>
        <w:t>7</w:t>
      </w:r>
      <w:r w:rsidR="003E578F">
        <w:rPr>
          <w:lang w:eastAsia="en-AU"/>
        </w:rPr>
        <w:fldChar w:fldCharType="end"/>
      </w:r>
      <w:r w:rsidR="00683522">
        <w:rPr>
          <w:lang w:eastAsia="en-AU"/>
        </w:rPr>
        <w:t>)</w:t>
      </w:r>
      <w:r w:rsidR="00F30699">
        <w:rPr>
          <w:lang w:eastAsia="en-AU"/>
        </w:rPr>
        <w:t>, or</w:t>
      </w:r>
    </w:p>
    <w:p w14:paraId="285FF806" w14:textId="77777777" w:rsidR="00C01D2C" w:rsidRDefault="00C60202" w:rsidP="00383005">
      <w:pPr>
        <w:pStyle w:val="ListParagraph"/>
        <w:numPr>
          <w:ilvl w:val="0"/>
          <w:numId w:val="10"/>
        </w:numPr>
        <w:ind w:left="714" w:hanging="357"/>
        <w:contextualSpacing w:val="0"/>
        <w:rPr>
          <w:lang w:eastAsia="en-AU"/>
        </w:rPr>
      </w:pPr>
      <w:r>
        <w:rPr>
          <w:lang w:eastAsia="en-AU"/>
        </w:rPr>
        <w:t>S</w:t>
      </w:r>
      <w:r w:rsidR="00152587">
        <w:rPr>
          <w:lang w:eastAsia="en-AU"/>
        </w:rPr>
        <w:t xml:space="preserve">croll your mouse wheel </w:t>
      </w:r>
      <w:r w:rsidR="00F30699">
        <w:rPr>
          <w:lang w:eastAsia="en-AU"/>
        </w:rPr>
        <w:t>up/down.</w:t>
      </w:r>
      <w:r w:rsidR="00152587">
        <w:rPr>
          <w:lang w:eastAsia="en-AU"/>
        </w:rPr>
        <w:t xml:space="preserve"> </w:t>
      </w:r>
    </w:p>
    <w:p w14:paraId="04BACE82" w14:textId="77777777" w:rsidR="005F09E7" w:rsidRDefault="005F09E7">
      <w:pPr>
        <w:spacing w:before="0" w:after="0" w:line="240" w:lineRule="auto"/>
        <w:rPr>
          <w:b/>
          <w:i/>
          <w:iCs/>
          <w:color w:val="1F497D" w:themeColor="text2"/>
          <w:sz w:val="18"/>
          <w:szCs w:val="18"/>
        </w:rPr>
      </w:pPr>
      <w:bookmarkStart w:id="31" w:name="_Ref15922525"/>
      <w:r>
        <w:br w:type="page"/>
      </w:r>
    </w:p>
    <w:p w14:paraId="0D90F9EB" w14:textId="75C68646" w:rsidR="00C01D2C" w:rsidRDefault="00C01D2C" w:rsidP="00B57DB1">
      <w:pPr>
        <w:pStyle w:val="Caption"/>
        <w:rPr>
          <w:lang w:eastAsia="en-AU"/>
        </w:rPr>
      </w:pPr>
      <w:bookmarkStart w:id="32" w:name="_Ref16247147"/>
      <w:r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7</w:t>
      </w:r>
      <w:r w:rsidR="002B1448">
        <w:rPr>
          <w:noProof/>
        </w:rPr>
        <w:fldChar w:fldCharType="end"/>
      </w:r>
      <w:bookmarkEnd w:id="31"/>
      <w:bookmarkEnd w:id="32"/>
      <w:r>
        <w:t xml:space="preserve">: </w:t>
      </w:r>
      <w:r w:rsidR="00C25C32">
        <w:t xml:space="preserve">Zoom </w:t>
      </w:r>
      <w:r w:rsidR="00683522">
        <w:t xml:space="preserve">in/out </w:t>
      </w:r>
      <w:r w:rsidR="00C25C32">
        <w:t>buttons</w:t>
      </w:r>
    </w:p>
    <w:p w14:paraId="0DD051B0" w14:textId="77777777" w:rsidR="00152587" w:rsidRDefault="00C25C32" w:rsidP="00B57DB1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063689DA" wp14:editId="125C3804">
            <wp:extent cx="514350" cy="942975"/>
            <wp:effectExtent l="0" t="0" r="0" b="9525"/>
            <wp:docPr id="41" name="Picture 41" descr="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6506" t="46774" r="8433" b="-1"/>
                    <a:stretch/>
                  </pic:blipFill>
                  <pic:spPr bwMode="auto">
                    <a:xfrm>
                      <a:off x="0" y="0"/>
                      <a:ext cx="514350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A91F3" w14:textId="77777777" w:rsidR="00383005" w:rsidRDefault="001354E5" w:rsidP="00383005">
      <w:pPr>
        <w:rPr>
          <w:lang w:eastAsia="en-AU"/>
        </w:rPr>
      </w:pPr>
      <w:r>
        <w:rPr>
          <w:lang w:eastAsia="en-AU"/>
        </w:rPr>
        <w:t>By using the pan and zoom functions</w:t>
      </w:r>
      <w:r w:rsidR="005D0212">
        <w:rPr>
          <w:lang w:eastAsia="en-AU"/>
        </w:rPr>
        <w:t>,</w:t>
      </w:r>
      <w:r>
        <w:rPr>
          <w:lang w:eastAsia="en-AU"/>
        </w:rPr>
        <w:t xml:space="preserve"> </w:t>
      </w:r>
      <w:r w:rsidRPr="00167D7D">
        <w:rPr>
          <w:color w:val="FF0000"/>
          <w:lang w:eastAsia="en-AU"/>
        </w:rPr>
        <w:t xml:space="preserve">zoom </w:t>
      </w:r>
      <w:r w:rsidR="006D31D4" w:rsidRPr="00167D7D">
        <w:rPr>
          <w:color w:val="FF0000"/>
          <w:lang w:eastAsia="en-AU"/>
        </w:rPr>
        <w:t>in</w:t>
      </w:r>
      <w:r w:rsidRPr="00167D7D">
        <w:rPr>
          <w:color w:val="FF0000"/>
          <w:lang w:eastAsia="en-AU"/>
        </w:rPr>
        <w:t xml:space="preserve"> to your project site area</w:t>
      </w:r>
      <w:r w:rsidR="006D31D4" w:rsidRPr="00167D7D">
        <w:rPr>
          <w:color w:val="FF0000"/>
          <w:lang w:eastAsia="en-AU"/>
        </w:rPr>
        <w:t xml:space="preserve"> as close as you can</w:t>
      </w:r>
      <w:r>
        <w:rPr>
          <w:lang w:eastAsia="en-AU"/>
        </w:rPr>
        <w:t xml:space="preserve">. This will </w:t>
      </w:r>
      <w:r w:rsidR="006D31D4">
        <w:rPr>
          <w:lang w:eastAsia="en-AU"/>
        </w:rPr>
        <w:t xml:space="preserve">help </w:t>
      </w:r>
      <w:r>
        <w:rPr>
          <w:lang w:eastAsia="en-AU"/>
        </w:rPr>
        <w:t>you prepare for accurately drawing a</w:t>
      </w:r>
      <w:r w:rsidR="00425306">
        <w:rPr>
          <w:lang w:eastAsia="en-AU"/>
        </w:rPr>
        <w:t xml:space="preserve"> </w:t>
      </w:r>
      <w:r>
        <w:rPr>
          <w:lang w:eastAsia="en-AU"/>
        </w:rPr>
        <w:t xml:space="preserve">perimeter around </w:t>
      </w:r>
      <w:r w:rsidR="006D31D4">
        <w:rPr>
          <w:lang w:eastAsia="en-AU"/>
        </w:rPr>
        <w:t>your project</w:t>
      </w:r>
      <w:r>
        <w:rPr>
          <w:lang w:eastAsia="en-AU"/>
        </w:rPr>
        <w:t xml:space="preserve"> site(s)</w:t>
      </w:r>
      <w:r w:rsidR="006D31D4">
        <w:rPr>
          <w:lang w:eastAsia="en-AU"/>
        </w:rPr>
        <w:t>.</w:t>
      </w:r>
      <w:bookmarkStart w:id="33" w:name="_Toc503872422"/>
    </w:p>
    <w:p w14:paraId="5B1DD5EB" w14:textId="77777777" w:rsidR="001406B4" w:rsidRPr="00F62C76" w:rsidRDefault="001406B4" w:rsidP="00F62C76">
      <w:pPr>
        <w:pStyle w:val="Heading3"/>
      </w:pPr>
      <w:bookmarkStart w:id="34" w:name="_Toc54248435"/>
      <w:r w:rsidRPr="00F62C76">
        <w:t xml:space="preserve">Draw </w:t>
      </w:r>
      <w:r w:rsidR="00425306">
        <w:t xml:space="preserve">one or more </w:t>
      </w:r>
      <w:r w:rsidR="00E9025F" w:rsidRPr="00F62C76">
        <w:t>project site</w:t>
      </w:r>
      <w:r w:rsidR="00425306">
        <w:t xml:space="preserve"> area</w:t>
      </w:r>
      <w:r w:rsidRPr="00F62C76">
        <w:t>s</w:t>
      </w:r>
      <w:bookmarkEnd w:id="33"/>
      <w:bookmarkEnd w:id="34"/>
    </w:p>
    <w:p w14:paraId="22A46C85" w14:textId="77777777" w:rsidR="00FB5C52" w:rsidRDefault="00FA1743" w:rsidP="001C467D">
      <w:pPr>
        <w:rPr>
          <w:lang w:eastAsia="en-AU"/>
        </w:rPr>
      </w:pPr>
      <w:r>
        <w:rPr>
          <w:lang w:eastAsia="en-AU"/>
        </w:rPr>
        <w:t>Left click on</w:t>
      </w:r>
      <w:r w:rsidR="001406B4" w:rsidRPr="009550E9">
        <w:rPr>
          <w:lang w:eastAsia="en-AU"/>
        </w:rPr>
        <w:t xml:space="preserve"> the drawing tool</w:t>
      </w:r>
      <w:r w:rsidR="006D03CA">
        <w:rPr>
          <w:lang w:eastAsia="en-AU"/>
        </w:rPr>
        <w:t xml:space="preserve"> icon</w:t>
      </w:r>
      <w:r w:rsidR="001406B4" w:rsidRPr="009550E9">
        <w:rPr>
          <w:lang w:eastAsia="en-AU"/>
        </w:rPr>
        <w:t xml:space="preserve"> at</w:t>
      </w:r>
      <w:r w:rsidR="001406B4">
        <w:rPr>
          <w:lang w:eastAsia="en-AU"/>
        </w:rPr>
        <w:t xml:space="preserve"> the</w:t>
      </w:r>
      <w:r w:rsidR="006D31D4">
        <w:rPr>
          <w:lang w:eastAsia="en-AU"/>
        </w:rPr>
        <w:t xml:space="preserve"> </w:t>
      </w:r>
      <w:r w:rsidR="0059722B">
        <w:rPr>
          <w:lang w:eastAsia="en-AU"/>
        </w:rPr>
        <w:t xml:space="preserve">centre </w:t>
      </w:r>
      <w:r w:rsidR="006D31D4">
        <w:rPr>
          <w:lang w:eastAsia="en-AU"/>
        </w:rPr>
        <w:t>top of the map</w:t>
      </w:r>
      <w:r w:rsidR="0059722B">
        <w:rPr>
          <w:lang w:eastAsia="en-AU"/>
        </w:rPr>
        <w:t>ping tool</w:t>
      </w:r>
      <w:r w:rsidR="006D31D4">
        <w:rPr>
          <w:lang w:eastAsia="en-AU"/>
        </w:rPr>
        <w:t xml:space="preserve"> window</w:t>
      </w:r>
      <w:r w:rsidR="002821C7">
        <w:rPr>
          <w:lang w:eastAsia="en-AU"/>
        </w:rPr>
        <w:t xml:space="preserve"> (</w:t>
      </w:r>
      <w:r w:rsidR="002821C7">
        <w:rPr>
          <w:lang w:eastAsia="en-AU"/>
        </w:rPr>
        <w:fldChar w:fldCharType="begin"/>
      </w:r>
      <w:r w:rsidR="002821C7">
        <w:rPr>
          <w:lang w:eastAsia="en-AU"/>
        </w:rPr>
        <w:instrText xml:space="preserve"> REF _Ref16246298 \h </w:instrText>
      </w:r>
      <w:r w:rsidR="002821C7">
        <w:rPr>
          <w:lang w:eastAsia="en-AU"/>
        </w:rPr>
      </w:r>
      <w:r w:rsidR="002821C7">
        <w:rPr>
          <w:lang w:eastAsia="en-AU"/>
        </w:rPr>
        <w:fldChar w:fldCharType="separate"/>
      </w:r>
      <w:r w:rsidR="00275D11">
        <w:t xml:space="preserve">Figure </w:t>
      </w:r>
      <w:r w:rsidR="00275D11">
        <w:rPr>
          <w:noProof/>
        </w:rPr>
        <w:t>8</w:t>
      </w:r>
      <w:r w:rsidR="002821C7">
        <w:rPr>
          <w:lang w:eastAsia="en-AU"/>
        </w:rPr>
        <w:fldChar w:fldCharType="end"/>
      </w:r>
      <w:r w:rsidR="002821C7">
        <w:rPr>
          <w:lang w:eastAsia="en-AU"/>
        </w:rPr>
        <w:t>)</w:t>
      </w:r>
      <w:r w:rsidR="006D31D4">
        <w:rPr>
          <w:lang w:eastAsia="en-AU"/>
        </w:rPr>
        <w:t xml:space="preserve">. </w:t>
      </w:r>
    </w:p>
    <w:p w14:paraId="18E3DD1F" w14:textId="70D6D750" w:rsidR="009E392F" w:rsidRDefault="009E392F" w:rsidP="00B57DB1">
      <w:pPr>
        <w:pStyle w:val="Caption"/>
        <w:rPr>
          <w:lang w:eastAsia="en-AU"/>
        </w:rPr>
      </w:pPr>
      <w:bookmarkStart w:id="35" w:name="_Ref16246298"/>
      <w:r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8</w:t>
      </w:r>
      <w:r w:rsidR="002B1448">
        <w:rPr>
          <w:noProof/>
        </w:rPr>
        <w:fldChar w:fldCharType="end"/>
      </w:r>
      <w:bookmarkEnd w:id="35"/>
      <w:r>
        <w:t xml:space="preserve">: </w:t>
      </w:r>
      <w:r w:rsidR="00AE34FF">
        <w:t>Drawing tool icon</w:t>
      </w:r>
    </w:p>
    <w:p w14:paraId="78A6A794" w14:textId="77777777" w:rsidR="006D31D4" w:rsidRDefault="00BC637E" w:rsidP="00B57DB1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1391B7E1" wp14:editId="5847FF64">
            <wp:extent cx="3257550" cy="1616050"/>
            <wp:effectExtent l="0" t="0" r="0" b="3810"/>
            <wp:docPr id="48" name="Picture 48" descr="Screenshot of mapping tool showing the polygon icon used for drawin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:\My Pictures\02. Mapping tool screenshots\05b screenshot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575" cy="162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7D73F" w14:textId="77777777" w:rsidR="006D31D4" w:rsidRDefault="001B1E6A" w:rsidP="00AE3677">
      <w:pPr>
        <w:spacing w:after="0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5D1D7233" wp14:editId="4DB2E452">
                <wp:simplePos x="0" y="0"/>
                <wp:positionH relativeFrom="margin">
                  <wp:posOffset>3368040</wp:posOffset>
                </wp:positionH>
                <wp:positionV relativeFrom="paragraph">
                  <wp:posOffset>13970</wp:posOffset>
                </wp:positionV>
                <wp:extent cx="2286000" cy="4762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39066" w14:textId="77777777" w:rsidR="002718E1" w:rsidRPr="00D81E5A" w:rsidRDefault="002718E1" w:rsidP="00D81E5A">
                            <w:pPr>
                              <w:spacing w:before="0" w:after="0"/>
                              <w:rPr>
                                <w:color w:val="FF0000"/>
                                <w:sz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1E5A">
                              <w:rPr>
                                <w:color w:val="FF0000"/>
                                <w:sz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Tip: if your cursor is ever stuck as a cross, click on the hand tool to turn it off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D7233" id="_x0000_s1054" type="#_x0000_t202" style="position:absolute;margin-left:265.2pt;margin-top:1.1pt;width:180pt;height:37.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" stroked="f">
                <v:textbox>
                  <w:txbxContent>
                    <w:p w14:paraId="7DE39066" w14:textId="77777777" w:rsidR="002718E1" w:rsidRPr="00D81E5A" w:rsidRDefault="002718E1" w:rsidP="00D81E5A">
                      <w:pPr>
                        <w:spacing w:before="0" w:after="0"/>
                        <w:rPr>
                          <w:color w:val="FF0000"/>
                          <w:sz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1E5A">
                        <w:rPr>
                          <w:color w:val="FF0000"/>
                          <w:sz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Tip: if your cursor is ever stuck as a cross, click on the hand tool to turn it off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76531">
        <w:rPr>
          <w:lang w:eastAsia="en-AU"/>
        </w:rPr>
        <w:t xml:space="preserve">Your mouse </w:t>
      </w:r>
      <w:r w:rsidR="0059722B">
        <w:rPr>
          <w:lang w:eastAsia="en-AU"/>
        </w:rPr>
        <w:t xml:space="preserve">cursor </w:t>
      </w:r>
      <w:r w:rsidR="00576531">
        <w:rPr>
          <w:lang w:eastAsia="en-AU"/>
        </w:rPr>
        <w:t xml:space="preserve">will now </w:t>
      </w:r>
      <w:r w:rsidR="00FA1743">
        <w:rPr>
          <w:lang w:eastAsia="en-AU"/>
        </w:rPr>
        <w:t>display as</w:t>
      </w:r>
      <w:r w:rsidR="00576531">
        <w:rPr>
          <w:lang w:eastAsia="en-AU"/>
        </w:rPr>
        <w:t xml:space="preserve"> a cross symbol.</w:t>
      </w:r>
    </w:p>
    <w:p w14:paraId="0C8956BE" w14:textId="77777777" w:rsidR="00576531" w:rsidRPr="00576531" w:rsidRDefault="001406B4" w:rsidP="00383005">
      <w:pPr>
        <w:spacing w:after="0"/>
        <w:jc w:val="center"/>
      </w:pPr>
      <w:r>
        <w:rPr>
          <w:rFonts w:asciiTheme="minorHAnsi" w:hAnsiTheme="minorHAnsi"/>
          <w:noProof/>
          <w:lang w:eastAsia="en-AU"/>
        </w:rPr>
        <mc:AlternateContent>
          <mc:Choice Requires="wps">
            <w:drawing>
              <wp:inline distT="0" distB="0" distL="0" distR="0" wp14:anchorId="62EDF6CD" wp14:editId="5E220E95">
                <wp:extent cx="266700" cy="276225"/>
                <wp:effectExtent l="0" t="0" r="57150" b="66675"/>
                <wp:docPr id="50" name="AutoShape 9" descr="Image of cross symbo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" cy="276225"/>
                        </a:xfrm>
                        <a:prstGeom prst="plus">
                          <a:avLst>
                            <a:gd name="adj" fmla="val 46875"/>
                          </a:avLst>
                        </a:prstGeom>
                        <a:solidFill>
                          <a:schemeClr val="tx1">
                            <a:lumMod val="95000"/>
                            <a:lumOff val="5000"/>
                          </a:schemeClr>
                        </a:solidFill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BDC99F0" id="_x0000_t11" coordsize="21600,21600" o:spt="11" adj="5400" path="m@0,l@0@0,0@0,0@2@0@2@0,21600@1,21600@1@2,21600@2,21600@0@1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5400,5400,16200,16200;10800,10800,10800,10800"/>
                <v:handles>
                  <v:h position="#0,topLeft" switch="" xrange="0,10800"/>
                </v:handles>
              </v:shapetype>
              <v:shape id="AutoShape 9" o:spid="_x0000_s1026" type="#_x0000_t11" alt="Image of cross symbol" style="width:21pt;height:2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" adj="10125" fillcolor="#0d0d0d [3069]" strokecolor="white [3212]" strokeweight="1pt">
                <v:shadow on="t" opacity=".5"/>
                <w10:anchorlock/>
              </v:shape>
            </w:pict>
          </mc:Fallback>
        </mc:AlternateContent>
      </w:r>
    </w:p>
    <w:p w14:paraId="0BD17C1C" w14:textId="77777777" w:rsidR="00576531" w:rsidRDefault="00576531" w:rsidP="00576531">
      <w:r>
        <w:t xml:space="preserve">Place </w:t>
      </w:r>
      <w:r w:rsidR="00FA1743">
        <w:t>the cursor cross at the location</w:t>
      </w:r>
      <w:r>
        <w:t xml:space="preserve"> where you want to start drawing </w:t>
      </w:r>
      <w:r w:rsidR="00E9025F">
        <w:t xml:space="preserve">the </w:t>
      </w:r>
      <w:r w:rsidR="006D2A27">
        <w:t>perimeter/</w:t>
      </w:r>
      <w:r w:rsidR="00E9025F">
        <w:t>p</w:t>
      </w:r>
      <w:r w:rsidR="00FA1743">
        <w:t>olygon</w:t>
      </w:r>
      <w:r w:rsidR="00E9025F">
        <w:t xml:space="preserve"> of your site </w:t>
      </w:r>
      <w:r>
        <w:t xml:space="preserve">and left click </w:t>
      </w:r>
      <w:r w:rsidR="006D03CA">
        <w:t xml:space="preserve">once </w:t>
      </w:r>
      <w:r>
        <w:t>to make your first point</w:t>
      </w:r>
      <w:r w:rsidR="002821C7">
        <w:t xml:space="preserve"> (</w:t>
      </w:r>
      <w:r w:rsidR="002821C7">
        <w:fldChar w:fldCharType="begin"/>
      </w:r>
      <w:r w:rsidR="002821C7">
        <w:instrText xml:space="preserve"> REF _Ref16246316 \h </w:instrText>
      </w:r>
      <w:r w:rsidR="002821C7">
        <w:fldChar w:fldCharType="separate"/>
      </w:r>
      <w:r w:rsidR="00275D11" w:rsidRPr="00F429B8">
        <w:t xml:space="preserve">Figure </w:t>
      </w:r>
      <w:r w:rsidR="00275D11">
        <w:rPr>
          <w:noProof/>
        </w:rPr>
        <w:t>9</w:t>
      </w:r>
      <w:r w:rsidR="002821C7">
        <w:fldChar w:fldCharType="end"/>
      </w:r>
      <w:r w:rsidR="002821C7">
        <w:t>)</w:t>
      </w:r>
      <w:r>
        <w:t>.</w:t>
      </w:r>
      <w:r w:rsidR="00FA1743">
        <w:t xml:space="preserve"> </w:t>
      </w:r>
    </w:p>
    <w:p w14:paraId="7E9303C7" w14:textId="13FAFE40" w:rsidR="00063C04" w:rsidRPr="00F429B8" w:rsidRDefault="00FB5C52" w:rsidP="00063C04">
      <w:pPr>
        <w:pStyle w:val="Caption"/>
        <w:rPr>
          <w:lang w:eastAsia="en-AU"/>
        </w:rPr>
      </w:pPr>
      <w:bookmarkStart w:id="36" w:name="_Ref16246316"/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B964A7C" wp14:editId="76DD9E55">
                <wp:simplePos x="0" y="0"/>
                <wp:positionH relativeFrom="column">
                  <wp:posOffset>1091565</wp:posOffset>
                </wp:positionH>
                <wp:positionV relativeFrom="paragraph">
                  <wp:posOffset>187325</wp:posOffset>
                </wp:positionV>
                <wp:extent cx="285750" cy="600075"/>
                <wp:effectExtent l="0" t="0" r="76200" b="47625"/>
                <wp:wrapNone/>
                <wp:docPr id="196" name="Straight Arrow Connector 196" descr="Screensho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60007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1CF73" id="Straight Arrow Connector 196" o:spid="_x0000_s1026" type="#_x0000_t32" alt="Screenshot" style="position:absolute;margin-left:85.95pt;margin-top:14.75pt;width:22.5pt;height:47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" strokecolor="red" strokeweight="1.25pt">
                <v:stroke endarrow="classic" endarrowlength="long"/>
              </v:shape>
            </w:pict>
          </mc:Fallback>
        </mc:AlternateContent>
      </w:r>
      <w:r w:rsidR="00063C04"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9</w:t>
      </w:r>
      <w:r w:rsidR="002B1448">
        <w:rPr>
          <w:noProof/>
        </w:rPr>
        <w:fldChar w:fldCharType="end"/>
      </w:r>
      <w:bookmarkEnd w:id="36"/>
      <w:r w:rsidR="00063C04" w:rsidRPr="00F429B8">
        <w:t xml:space="preserve">: </w:t>
      </w:r>
      <w:r>
        <w:t>Initial step of drawing a site p</w:t>
      </w:r>
      <w:r w:rsidR="00FA1743">
        <w:t>olygon</w:t>
      </w:r>
    </w:p>
    <w:p w14:paraId="6904DFAD" w14:textId="77777777" w:rsidR="00576531" w:rsidRDefault="0059722B" w:rsidP="00FD6CFC">
      <w:pPr>
        <w:jc w:val="center"/>
      </w:pPr>
      <w:r>
        <w:rPr>
          <w:noProof/>
          <w:lang w:eastAsia="en-AU"/>
        </w:rPr>
        <w:drawing>
          <wp:inline distT="0" distB="0" distL="0" distR="0" wp14:anchorId="36F3FF15" wp14:editId="2F101B84">
            <wp:extent cx="4038600" cy="2399749"/>
            <wp:effectExtent l="0" t="0" r="0" b="635"/>
            <wp:docPr id="120" name="Picture 120" descr="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3288" t="14019" r="31376" b="48497"/>
                    <a:stretch/>
                  </pic:blipFill>
                  <pic:spPr bwMode="auto">
                    <a:xfrm>
                      <a:off x="0" y="0"/>
                      <a:ext cx="4076035" cy="2421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5EFBF" w14:textId="77777777" w:rsidR="0059722B" w:rsidRDefault="0059722B" w:rsidP="00576531">
      <w:r>
        <w:t>Move your cursor to the next corner of your site’s perimeter</w:t>
      </w:r>
      <w:r w:rsidR="005015BE">
        <w:t xml:space="preserve"> (i.e. polygon area)</w:t>
      </w:r>
      <w:r>
        <w:t xml:space="preserve"> and left click once</w:t>
      </w:r>
      <w:r w:rsidR="005015BE">
        <w:t xml:space="preserve"> to create a second </w:t>
      </w:r>
      <w:r>
        <w:t>point</w:t>
      </w:r>
      <w:r w:rsidR="002821C7">
        <w:t xml:space="preserve"> (</w:t>
      </w:r>
      <w:r w:rsidR="002821C7">
        <w:fldChar w:fldCharType="begin"/>
      </w:r>
      <w:r w:rsidR="002821C7">
        <w:instrText xml:space="preserve"> REF _Ref16246339 \h </w:instrText>
      </w:r>
      <w:r w:rsidR="002821C7">
        <w:fldChar w:fldCharType="separate"/>
      </w:r>
      <w:r w:rsidR="00275D11" w:rsidRPr="00F429B8">
        <w:t xml:space="preserve">Figure </w:t>
      </w:r>
      <w:r w:rsidR="00275D11">
        <w:rPr>
          <w:noProof/>
        </w:rPr>
        <w:t>10</w:t>
      </w:r>
      <w:r w:rsidR="002821C7">
        <w:fldChar w:fldCharType="end"/>
      </w:r>
      <w:r w:rsidR="002821C7">
        <w:t>)</w:t>
      </w:r>
      <w:r>
        <w:t xml:space="preserve">. </w:t>
      </w:r>
    </w:p>
    <w:p w14:paraId="2DCB74EA" w14:textId="77777777" w:rsidR="005F09E7" w:rsidRDefault="005F09E7">
      <w:pPr>
        <w:spacing w:before="0" w:after="0" w:line="240" w:lineRule="auto"/>
        <w:rPr>
          <w:b/>
          <w:i/>
          <w:iCs/>
          <w:color w:val="1F497D" w:themeColor="text2"/>
          <w:sz w:val="18"/>
          <w:szCs w:val="18"/>
        </w:rPr>
      </w:pPr>
      <w:r>
        <w:br w:type="page"/>
      </w:r>
    </w:p>
    <w:p w14:paraId="7150F8AA" w14:textId="642E2BBE" w:rsidR="00063C04" w:rsidRPr="00F429B8" w:rsidRDefault="00063C04" w:rsidP="00063C04">
      <w:pPr>
        <w:pStyle w:val="Caption"/>
        <w:rPr>
          <w:lang w:eastAsia="en-AU"/>
        </w:rPr>
      </w:pPr>
      <w:bookmarkStart w:id="37" w:name="_Ref16246339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10</w:t>
      </w:r>
      <w:r w:rsidR="002B1448">
        <w:rPr>
          <w:noProof/>
        </w:rPr>
        <w:fldChar w:fldCharType="end"/>
      </w:r>
      <w:bookmarkEnd w:id="37"/>
      <w:r w:rsidRPr="00F429B8">
        <w:t xml:space="preserve">: </w:t>
      </w:r>
      <w:r w:rsidR="00FB5C52">
        <w:t>second step of drawing a site p</w:t>
      </w:r>
      <w:r w:rsidR="005015BE">
        <w:t>olygon</w:t>
      </w:r>
    </w:p>
    <w:p w14:paraId="4A6092C9" w14:textId="52A68250" w:rsidR="003B72EF" w:rsidRDefault="002B1448" w:rsidP="00FD6CFC">
      <w:pPr>
        <w:jc w:val="center"/>
      </w:pPr>
      <w:r w:rsidRPr="002B1448">
        <w:rPr>
          <w:noProof/>
          <w:lang w:eastAsia="en-AU"/>
        </w:rPr>
        <w:t>Screenshot</w:t>
      </w:r>
      <w:bookmarkStart w:id="38" w:name="_GoBack"/>
      <w:bookmarkEnd w:id="38"/>
      <w:r w:rsidR="00FB5C52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703C545" wp14:editId="46B3BE75">
                <wp:simplePos x="0" y="0"/>
                <wp:positionH relativeFrom="column">
                  <wp:posOffset>577215</wp:posOffset>
                </wp:positionH>
                <wp:positionV relativeFrom="paragraph">
                  <wp:posOffset>416560</wp:posOffset>
                </wp:positionV>
                <wp:extent cx="381000" cy="476250"/>
                <wp:effectExtent l="0" t="0" r="57150" b="57150"/>
                <wp:wrapNone/>
                <wp:docPr id="197" name="Straight Arrow Connector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0" cy="47625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51046" id="Straight Arrow Connector 197" o:spid="_x0000_s1026" type="#_x0000_t32" style="position:absolute;margin-left:45.45pt;margin-top:32.8pt;width:30pt;height:37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" strokecolor="red" strokeweight="1.25pt">
                <v:stroke endarrow="classic" endarrowlength="long"/>
              </v:shape>
            </w:pict>
          </mc:Fallback>
        </mc:AlternateContent>
      </w:r>
      <w:r w:rsidR="003B72EF">
        <w:rPr>
          <w:noProof/>
          <w:lang w:eastAsia="en-AU"/>
        </w:rPr>
        <w:drawing>
          <wp:inline distT="0" distB="0" distL="0" distR="0" wp14:anchorId="789E78E6" wp14:editId="72910D0F">
            <wp:extent cx="3990975" cy="2283210"/>
            <wp:effectExtent l="0" t="0" r="0" b="317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1922" t="14628" r="31376" b="47888"/>
                    <a:stretch/>
                  </pic:blipFill>
                  <pic:spPr bwMode="auto">
                    <a:xfrm>
                      <a:off x="0" y="0"/>
                      <a:ext cx="4088519" cy="2339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BFAC3" w14:textId="1F74B93D" w:rsidR="00FD6CFC" w:rsidRDefault="00D4567F" w:rsidP="00576531">
      <w:r>
        <w:t xml:space="preserve">Continue </w:t>
      </w:r>
      <w:r w:rsidR="0059722B">
        <w:t>this process of one left click at each point on your site</w:t>
      </w:r>
      <w:r w:rsidR="00937E7F">
        <w:t>’s</w:t>
      </w:r>
      <w:r w:rsidR="0059722B">
        <w:t xml:space="preserve"> perimeter </w:t>
      </w:r>
      <w:r w:rsidR="002821C7">
        <w:t>(</w:t>
      </w:r>
      <w:r w:rsidR="002821C7">
        <w:fldChar w:fldCharType="begin"/>
      </w:r>
      <w:r w:rsidR="002821C7">
        <w:instrText xml:space="preserve"> REF _Ref16246354 \h </w:instrText>
      </w:r>
      <w:r w:rsidR="002821C7">
        <w:fldChar w:fldCharType="separate"/>
      </w:r>
      <w:r w:rsidR="00206C15" w:rsidRPr="00F429B8">
        <w:t xml:space="preserve">Figure </w:t>
      </w:r>
      <w:r w:rsidR="00206C15">
        <w:rPr>
          <w:noProof/>
        </w:rPr>
        <w:t>11</w:t>
      </w:r>
      <w:r w:rsidR="002821C7">
        <w:fldChar w:fldCharType="end"/>
      </w:r>
      <w:r w:rsidR="002821C7">
        <w:t xml:space="preserve">) </w:t>
      </w:r>
      <w:r>
        <w:t>until you get back to the starting point</w:t>
      </w:r>
      <w:r w:rsidR="005015BE">
        <w:t xml:space="preserve"> to create your site’s polygon</w:t>
      </w:r>
      <w:r>
        <w:t xml:space="preserve">. </w:t>
      </w:r>
      <w:r w:rsidR="00813AC9">
        <w:t>If you make an error on the way, don’t worry, keep proceeding until you reach the starting point again.</w:t>
      </w:r>
      <w:r w:rsidR="00FC7C74">
        <w:t xml:space="preserve"> You will have the opportunity later</w:t>
      </w:r>
      <w:r w:rsidR="000A4CD5">
        <w:t xml:space="preserve"> (if needed) to</w:t>
      </w:r>
      <w:r w:rsidR="00FC7C74">
        <w:t xml:space="preserve"> edit the site (Section </w:t>
      </w:r>
      <w:r w:rsidR="00FC7C74">
        <w:fldChar w:fldCharType="begin"/>
      </w:r>
      <w:r w:rsidR="00FC7C74">
        <w:instrText xml:space="preserve"> REF _Ref15989875 \r \h </w:instrText>
      </w:r>
      <w:r w:rsidR="00FC7C74">
        <w:fldChar w:fldCharType="separate"/>
      </w:r>
      <w:r w:rsidR="00206C15">
        <w:t>7</w:t>
      </w:r>
      <w:r w:rsidR="00FC7C74">
        <w:fldChar w:fldCharType="end"/>
      </w:r>
      <w:r w:rsidR="00FC7C74">
        <w:t xml:space="preserve">) or to delete the site (Section </w:t>
      </w:r>
      <w:r w:rsidR="00FC7C74">
        <w:fldChar w:fldCharType="begin"/>
      </w:r>
      <w:r w:rsidR="00FC7C74">
        <w:instrText xml:space="preserve"> REF _Ref16166969 \r \h </w:instrText>
      </w:r>
      <w:r w:rsidR="00FC7C74">
        <w:fldChar w:fldCharType="separate"/>
      </w:r>
      <w:r w:rsidR="00206C15">
        <w:t>8</w:t>
      </w:r>
      <w:r w:rsidR="00FC7C74">
        <w:fldChar w:fldCharType="end"/>
      </w:r>
      <w:r w:rsidR="00FC7C74">
        <w:t>).</w:t>
      </w:r>
    </w:p>
    <w:p w14:paraId="7900118F" w14:textId="5BF31ADF" w:rsidR="00063C04" w:rsidRDefault="00063C04" w:rsidP="00063C04">
      <w:pPr>
        <w:pStyle w:val="Caption"/>
        <w:rPr>
          <w:lang w:eastAsia="en-AU"/>
        </w:rPr>
      </w:pPr>
      <w:bookmarkStart w:id="39" w:name="_Ref16246354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11</w:t>
      </w:r>
      <w:r w:rsidR="002B1448">
        <w:rPr>
          <w:noProof/>
        </w:rPr>
        <w:fldChar w:fldCharType="end"/>
      </w:r>
      <w:bookmarkEnd w:id="39"/>
      <w:r w:rsidRPr="00F429B8">
        <w:t xml:space="preserve">: </w:t>
      </w:r>
      <w:r w:rsidR="00FB5C52">
        <w:t>Subsequent steps of drawing a site p</w:t>
      </w:r>
      <w:r w:rsidR="005015BE">
        <w:t>olygon</w:t>
      </w:r>
    </w:p>
    <w:p w14:paraId="12AE8B92" w14:textId="77777777" w:rsidR="00FD6CFC" w:rsidRDefault="00813AC9" w:rsidP="00937E7F">
      <w:pPr>
        <w:spacing w:before="120"/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1AEDBE1" wp14:editId="6C362213">
                <wp:simplePos x="0" y="0"/>
                <wp:positionH relativeFrom="column">
                  <wp:posOffset>653415</wp:posOffset>
                </wp:positionH>
                <wp:positionV relativeFrom="paragraph">
                  <wp:posOffset>1366520</wp:posOffset>
                </wp:positionV>
                <wp:extent cx="419100" cy="228600"/>
                <wp:effectExtent l="0" t="38100" r="57150" b="19050"/>
                <wp:wrapNone/>
                <wp:docPr id="198" name="Straight Arrow Connector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3EB02" id="Straight Arrow Connector 198" o:spid="_x0000_s1026" type="#_x0000_t32" style="position:absolute;margin-left:51.45pt;margin-top:107.6pt;width:33pt;height:18pt;flip:y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3C61CD9" wp14:editId="124DAB0B">
                <wp:simplePos x="0" y="0"/>
                <wp:positionH relativeFrom="column">
                  <wp:posOffset>1962150</wp:posOffset>
                </wp:positionH>
                <wp:positionV relativeFrom="paragraph">
                  <wp:posOffset>2218690</wp:posOffset>
                </wp:positionV>
                <wp:extent cx="419100" cy="228600"/>
                <wp:effectExtent l="0" t="38100" r="57150" b="19050"/>
                <wp:wrapNone/>
                <wp:docPr id="199" name="Straight Arrow Connector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016C4" id="Straight Arrow Connector 199" o:spid="_x0000_s1026" type="#_x0000_t32" style="position:absolute;margin-left:154.5pt;margin-top:174.7pt;width:33pt;height:18pt;flip: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8A7825D" wp14:editId="5D40FA8E">
                <wp:simplePos x="0" y="0"/>
                <wp:positionH relativeFrom="column">
                  <wp:posOffset>1304925</wp:posOffset>
                </wp:positionH>
                <wp:positionV relativeFrom="paragraph">
                  <wp:posOffset>1923415</wp:posOffset>
                </wp:positionV>
                <wp:extent cx="419100" cy="228600"/>
                <wp:effectExtent l="0" t="38100" r="57150" b="19050"/>
                <wp:wrapNone/>
                <wp:docPr id="200" name="Straight Arrow Connector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25A65" id="Straight Arrow Connector 200" o:spid="_x0000_s1026" type="#_x0000_t32" style="position:absolute;margin-left:102.75pt;margin-top:151.45pt;width:33pt;height:18pt;flip: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0D91273" wp14:editId="42A578BB">
                <wp:simplePos x="0" y="0"/>
                <wp:positionH relativeFrom="column">
                  <wp:posOffset>676275</wp:posOffset>
                </wp:positionH>
                <wp:positionV relativeFrom="paragraph">
                  <wp:posOffset>1809115</wp:posOffset>
                </wp:positionV>
                <wp:extent cx="419100" cy="228600"/>
                <wp:effectExtent l="0" t="38100" r="57150" b="19050"/>
                <wp:wrapNone/>
                <wp:docPr id="201" name="Straight Arrow Connector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303C7" id="Straight Arrow Connector 201" o:spid="_x0000_s1026" type="#_x0000_t32" style="position:absolute;margin-left:53.25pt;margin-top:142.45pt;width:33pt;height:18pt;flip: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" strokecolor="red" strokeweight="1.25pt">
                <v:stroke endarrow="classic" endarrowlength="long"/>
              </v:shape>
            </w:pict>
          </mc:Fallback>
        </mc:AlternateContent>
      </w:r>
      <w:r w:rsidR="00FD6CFC">
        <w:rPr>
          <w:noProof/>
          <w:lang w:eastAsia="en-AU"/>
        </w:rPr>
        <w:drawing>
          <wp:inline distT="0" distB="0" distL="0" distR="0" wp14:anchorId="61156530" wp14:editId="0CD7D8AE">
            <wp:extent cx="4162425" cy="2342575"/>
            <wp:effectExtent l="0" t="0" r="0" b="63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1922" t="14628" r="31376" b="48497"/>
                    <a:stretch/>
                  </pic:blipFill>
                  <pic:spPr bwMode="auto">
                    <a:xfrm>
                      <a:off x="0" y="0"/>
                      <a:ext cx="4218479" cy="2374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D13D0" w14:textId="77777777" w:rsidR="00FD6CFC" w:rsidRDefault="00FD6CFC" w:rsidP="00937E7F">
      <w:pPr>
        <w:spacing w:before="120"/>
        <w:jc w:val="center"/>
      </w:pPr>
      <w:r>
        <w:rPr>
          <w:noProof/>
          <w:lang w:eastAsia="en-AU"/>
        </w:rPr>
        <w:drawing>
          <wp:inline distT="0" distB="0" distL="0" distR="0" wp14:anchorId="4FA03073" wp14:editId="4F6F902E">
            <wp:extent cx="4133850" cy="2290377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2324" t="14842" r="29907" b="47900"/>
                    <a:stretch/>
                  </pic:blipFill>
                  <pic:spPr bwMode="auto">
                    <a:xfrm>
                      <a:off x="0" y="0"/>
                      <a:ext cx="4181357" cy="2316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5E001B" w14:textId="77777777" w:rsidR="00821838" w:rsidRDefault="00FD6CFC" w:rsidP="00937E7F">
      <w:pPr>
        <w:spacing w:before="120"/>
        <w:jc w:val="center"/>
      </w:pPr>
      <w:r>
        <w:rPr>
          <w:noProof/>
          <w:lang w:eastAsia="en-AU"/>
        </w:rPr>
        <w:drawing>
          <wp:inline distT="0" distB="0" distL="0" distR="0" wp14:anchorId="05FB1DD7" wp14:editId="0DB46E84">
            <wp:extent cx="4105275" cy="2324448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1922" t="14933" r="30693" b="47277"/>
                    <a:stretch/>
                  </pic:blipFill>
                  <pic:spPr bwMode="auto">
                    <a:xfrm>
                      <a:off x="0" y="0"/>
                      <a:ext cx="4144893" cy="234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6FB15" w14:textId="77777777" w:rsidR="00937E7F" w:rsidRDefault="009B0695" w:rsidP="002821C7">
      <w:r w:rsidRPr="009B0695">
        <w:t>[</w:t>
      </w:r>
      <w:r w:rsidRPr="009B0695">
        <w:rPr>
          <w:b/>
        </w:rPr>
        <w:t>Tip:</w:t>
      </w:r>
      <w:r>
        <w:t xml:space="preserve"> </w:t>
      </w:r>
      <w:r w:rsidR="005015BE">
        <w:t xml:space="preserve">to move the </w:t>
      </w:r>
      <w:r w:rsidRPr="00E8412B">
        <w:t xml:space="preserve">map around whilst in draw mode by holding down the left mouse button and </w:t>
      </w:r>
      <w:r w:rsidR="009A06C0" w:rsidRPr="00E8412B">
        <w:t>drag</w:t>
      </w:r>
      <w:r w:rsidR="005015BE">
        <w:t xml:space="preserve"> the</w:t>
      </w:r>
      <w:r w:rsidR="006D03CA">
        <w:t xml:space="preserve"> </w:t>
      </w:r>
      <w:r w:rsidRPr="00E8412B">
        <w:t>mouse</w:t>
      </w:r>
      <w:r w:rsidR="005015BE">
        <w:t xml:space="preserve"> until the map is in the desired position</w:t>
      </w:r>
      <w:r>
        <w:t>. T</w:t>
      </w:r>
      <w:r w:rsidRPr="00E8412B">
        <w:t>o return to drawing</w:t>
      </w:r>
      <w:r>
        <w:t>,</w:t>
      </w:r>
      <w:r w:rsidRPr="00E8412B">
        <w:t xml:space="preserve"> releas</w:t>
      </w:r>
      <w:r>
        <w:t xml:space="preserve">e </w:t>
      </w:r>
      <w:r w:rsidRPr="00E8412B">
        <w:t>the mouse button.</w:t>
      </w:r>
      <w:r>
        <w:t>]</w:t>
      </w:r>
      <w:r w:rsidRPr="00E8412B">
        <w:rPr>
          <w:noProof/>
          <w:lang w:eastAsia="en-AU"/>
        </w:rPr>
        <w:t xml:space="preserve"> </w:t>
      </w:r>
    </w:p>
    <w:p w14:paraId="624AFDFD" w14:textId="7C68EDA7" w:rsidR="00576531" w:rsidRDefault="00D4567F" w:rsidP="00C8736F">
      <w:pPr>
        <w:rPr>
          <w:lang w:eastAsia="en-AU"/>
        </w:rPr>
      </w:pPr>
      <w:r>
        <w:t xml:space="preserve">To finish </w:t>
      </w:r>
      <w:r w:rsidR="006D03CA">
        <w:t xml:space="preserve">drawing </w:t>
      </w:r>
      <w:r>
        <w:t xml:space="preserve">your polygon, click on </w:t>
      </w:r>
      <w:r w:rsidR="005015BE">
        <w:t>the</w:t>
      </w:r>
      <w:r>
        <w:t xml:space="preserve"> </w:t>
      </w:r>
      <w:r w:rsidR="0059722B">
        <w:t>starting</w:t>
      </w:r>
      <w:r>
        <w:t xml:space="preserve"> point</w:t>
      </w:r>
      <w:r w:rsidR="005015BE">
        <w:t>. A</w:t>
      </w:r>
      <w:r w:rsidR="00821838">
        <w:t xml:space="preserve"> pop up window will appear</w:t>
      </w:r>
      <w:r w:rsidR="006D03CA">
        <w:t xml:space="preserve"> </w:t>
      </w:r>
      <w:r w:rsidR="005015BE">
        <w:t xml:space="preserve">as shown in </w:t>
      </w:r>
      <w:r w:rsidR="006D03CA">
        <w:fldChar w:fldCharType="begin"/>
      </w:r>
      <w:r w:rsidR="006D03CA">
        <w:instrText xml:space="preserve"> REF _Ref16093179 \h </w:instrText>
      </w:r>
      <w:r w:rsidR="006D03CA">
        <w:fldChar w:fldCharType="separate"/>
      </w:r>
      <w:r w:rsidR="00206C15" w:rsidRPr="00F429B8">
        <w:t xml:space="preserve">Figure </w:t>
      </w:r>
      <w:r w:rsidR="00206C15">
        <w:rPr>
          <w:noProof/>
        </w:rPr>
        <w:t>12</w:t>
      </w:r>
      <w:r w:rsidR="006D03CA">
        <w:fldChar w:fldCharType="end"/>
      </w:r>
      <w:r>
        <w:t>.</w:t>
      </w:r>
      <w:r w:rsidR="00C8736F">
        <w:t xml:space="preserve"> </w:t>
      </w:r>
    </w:p>
    <w:p w14:paraId="71FEB6F0" w14:textId="60722783" w:rsidR="00063C04" w:rsidRPr="00F429B8" w:rsidRDefault="00063C04" w:rsidP="00063C04">
      <w:pPr>
        <w:pStyle w:val="Caption"/>
        <w:rPr>
          <w:lang w:eastAsia="en-AU"/>
        </w:rPr>
      </w:pPr>
      <w:bookmarkStart w:id="40" w:name="_Ref16093179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12</w:t>
      </w:r>
      <w:r w:rsidR="002B1448">
        <w:rPr>
          <w:noProof/>
        </w:rPr>
        <w:fldChar w:fldCharType="end"/>
      </w:r>
      <w:bookmarkEnd w:id="40"/>
      <w:r w:rsidRPr="00F429B8">
        <w:t xml:space="preserve">: </w:t>
      </w:r>
      <w:r w:rsidR="00FB5C52">
        <w:t>Final step of drawing a site p</w:t>
      </w:r>
      <w:r w:rsidR="005015BE">
        <w:t>olygon</w:t>
      </w:r>
    </w:p>
    <w:p w14:paraId="53BD01D5" w14:textId="77777777" w:rsidR="00821838" w:rsidRDefault="00F62C76" w:rsidP="00821838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E007446" wp14:editId="527995B8">
                <wp:simplePos x="0" y="0"/>
                <wp:positionH relativeFrom="column">
                  <wp:posOffset>339090</wp:posOffset>
                </wp:positionH>
                <wp:positionV relativeFrom="paragraph">
                  <wp:posOffset>1757045</wp:posOffset>
                </wp:positionV>
                <wp:extent cx="1647825" cy="180975"/>
                <wp:effectExtent l="0" t="0" r="28575" b="28575"/>
                <wp:wrapNone/>
                <wp:docPr id="230" name="Rounded 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180975"/>
                        </a:xfrm>
                        <a:prstGeom prst="round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C17BCF2" id="Rounded Rectangle 230" o:spid="_x0000_s1026" style="position:absolute;margin-left:26.7pt;margin-top:138.35pt;width:129.75pt;height:14.2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" filled="f" strokecolor="red" strokeweight="1.25pt"/>
            </w:pict>
          </mc:Fallback>
        </mc:AlternateContent>
      </w:r>
      <w:r w:rsidR="00821838">
        <w:rPr>
          <w:noProof/>
          <w:lang w:eastAsia="en-AU"/>
        </w:rPr>
        <w:drawing>
          <wp:inline distT="0" distB="0" distL="0" distR="0" wp14:anchorId="1D718A17" wp14:editId="27CB4A75">
            <wp:extent cx="5191125" cy="4299648"/>
            <wp:effectExtent l="0" t="0" r="0" b="571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00500" cy="430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C30E8" w14:textId="77777777" w:rsidR="00D1155A" w:rsidRDefault="005015BE" w:rsidP="00D1155A">
      <w:r w:rsidRPr="009550E9">
        <w:t xml:space="preserve">The information </w:t>
      </w:r>
      <w:r>
        <w:t>window</w:t>
      </w:r>
      <w:r w:rsidRPr="009550E9">
        <w:t xml:space="preserve"> </w:t>
      </w:r>
      <w:r>
        <w:t xml:space="preserve">will automatically display </w:t>
      </w:r>
      <w:r w:rsidRPr="009550E9">
        <w:t xml:space="preserve">the </w:t>
      </w:r>
      <w:r>
        <w:t xml:space="preserve">hectare </w:t>
      </w:r>
      <w:r w:rsidRPr="009550E9">
        <w:t xml:space="preserve">area of the polygon and </w:t>
      </w:r>
      <w:r w:rsidR="000410F7">
        <w:t xml:space="preserve">the length of </w:t>
      </w:r>
      <w:r>
        <w:t>its perimeter</w:t>
      </w:r>
      <w:r w:rsidR="000410F7">
        <w:t xml:space="preserve"> (</w:t>
      </w:r>
      <w:r w:rsidR="000410F7">
        <w:fldChar w:fldCharType="begin"/>
      </w:r>
      <w:r w:rsidR="000410F7">
        <w:instrText xml:space="preserve"> REF _Ref16093179 \h </w:instrText>
      </w:r>
      <w:r w:rsidR="001F0E51">
        <w:instrText xml:space="preserve"> \* MERGEFORMAT </w:instrText>
      </w:r>
      <w:r w:rsidR="000410F7">
        <w:fldChar w:fldCharType="separate"/>
      </w:r>
      <w:r w:rsidR="00275D11" w:rsidRPr="00F429B8">
        <w:t xml:space="preserve">Figure </w:t>
      </w:r>
      <w:r w:rsidR="00275D11">
        <w:t>12</w:t>
      </w:r>
      <w:r w:rsidR="000410F7">
        <w:fldChar w:fldCharType="end"/>
      </w:r>
      <w:r w:rsidR="000410F7">
        <w:t>)</w:t>
      </w:r>
      <w:r>
        <w:t xml:space="preserve">. </w:t>
      </w:r>
      <w:r w:rsidR="000410F7">
        <w:t xml:space="preserve">To view the </w:t>
      </w:r>
      <w:r w:rsidR="00D1155A">
        <w:t>total area mapped for all the sites you have mapped so far</w:t>
      </w:r>
      <w:r w:rsidR="000410F7">
        <w:t xml:space="preserve">, refer to </w:t>
      </w:r>
      <w:r w:rsidR="00D1155A">
        <w:t>the ‘</w:t>
      </w:r>
      <w:r w:rsidR="00D1155A" w:rsidRPr="001F0E51">
        <w:t>Total Area (ha)</w:t>
      </w:r>
      <w:r w:rsidR="000A2BF6">
        <w:t>’</w:t>
      </w:r>
      <w:r w:rsidR="00D1155A">
        <w:t xml:space="preserve"> field at the top right of </w:t>
      </w:r>
      <w:r w:rsidR="000410F7">
        <w:t>the</w:t>
      </w:r>
      <w:r w:rsidR="00D1155A">
        <w:t xml:space="preserve"> map screen</w:t>
      </w:r>
      <w:r w:rsidR="000A2BF6">
        <w:t xml:space="preserve"> (</w:t>
      </w:r>
      <w:r w:rsidR="003E578F">
        <w:fldChar w:fldCharType="begin"/>
      </w:r>
      <w:r w:rsidR="003E578F">
        <w:instrText xml:space="preserve"> REF _Ref16247174 \h </w:instrText>
      </w:r>
      <w:r w:rsidR="003E578F">
        <w:fldChar w:fldCharType="separate"/>
      </w:r>
      <w:r w:rsidR="00275D11" w:rsidRPr="00F429B8">
        <w:t xml:space="preserve">Figure </w:t>
      </w:r>
      <w:r w:rsidR="00275D11">
        <w:rPr>
          <w:noProof/>
        </w:rPr>
        <w:t>13</w:t>
      </w:r>
      <w:r w:rsidR="003E578F">
        <w:fldChar w:fldCharType="end"/>
      </w:r>
      <w:r w:rsidR="000A2BF6">
        <w:t>)</w:t>
      </w:r>
      <w:r w:rsidR="00D1155A">
        <w:t>.</w:t>
      </w:r>
    </w:p>
    <w:p w14:paraId="29ECF6AB" w14:textId="77777777" w:rsidR="002821C7" w:rsidRDefault="002821C7" w:rsidP="00063C04">
      <w:pPr>
        <w:pStyle w:val="Caption"/>
      </w:pPr>
      <w:bookmarkStart w:id="41" w:name="_Ref16093263"/>
      <w:r>
        <w:br w:type="page"/>
      </w:r>
    </w:p>
    <w:p w14:paraId="02BFD56B" w14:textId="6FEDD57F" w:rsidR="00063C04" w:rsidRPr="00F429B8" w:rsidRDefault="00063C04" w:rsidP="00063C04">
      <w:pPr>
        <w:pStyle w:val="Caption"/>
        <w:rPr>
          <w:lang w:eastAsia="en-AU"/>
        </w:rPr>
      </w:pPr>
      <w:bookmarkStart w:id="42" w:name="_Ref16247174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13</w:t>
      </w:r>
      <w:r w:rsidR="002B1448">
        <w:rPr>
          <w:noProof/>
        </w:rPr>
        <w:fldChar w:fldCharType="end"/>
      </w:r>
      <w:bookmarkEnd w:id="41"/>
      <w:bookmarkEnd w:id="42"/>
      <w:r w:rsidRPr="00F429B8">
        <w:t xml:space="preserve">: </w:t>
      </w:r>
      <w:r w:rsidR="00FB5C52">
        <w:t>Total area of all mapped sites</w:t>
      </w:r>
    </w:p>
    <w:p w14:paraId="146B0E70" w14:textId="77777777" w:rsidR="00F62C76" w:rsidRDefault="00D1155A" w:rsidP="00D1155A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CF42386" wp14:editId="7D03AE48">
                <wp:simplePos x="0" y="0"/>
                <wp:positionH relativeFrom="column">
                  <wp:posOffset>1834515</wp:posOffset>
                </wp:positionH>
                <wp:positionV relativeFrom="paragraph">
                  <wp:posOffset>490220</wp:posOffset>
                </wp:positionV>
                <wp:extent cx="1914525" cy="314325"/>
                <wp:effectExtent l="0" t="0" r="28575" b="28575"/>
                <wp:wrapNone/>
                <wp:docPr id="234" name="Rounded 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314325"/>
                        </a:xfrm>
                        <a:prstGeom prst="round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6AE555" id="Rounded Rectangle 234" o:spid="_x0000_s1026" style="position:absolute;margin-left:144.45pt;margin-top:38.6pt;width:150.75pt;height:24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" filled="f" strokecolor="red" strokeweight="1.25pt"/>
            </w:pict>
          </mc:Fallback>
        </mc:AlternateContent>
      </w:r>
      <w:r w:rsidRPr="00D1155A">
        <w:rPr>
          <w:noProof/>
          <w:lang w:eastAsia="en-AU"/>
        </w:rPr>
        <w:drawing>
          <wp:inline distT="0" distB="0" distL="0" distR="0" wp14:anchorId="114201DC" wp14:editId="2C4E1895">
            <wp:extent cx="2143125" cy="1362075"/>
            <wp:effectExtent l="0" t="0" r="9525" b="952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45390" t="23509" r="-1" b="26316"/>
                    <a:stretch/>
                  </pic:blipFill>
                  <pic:spPr bwMode="auto">
                    <a:xfrm>
                      <a:off x="0" y="0"/>
                      <a:ext cx="2143125" cy="136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5AABD" w14:textId="77777777" w:rsidR="00F62C76" w:rsidRDefault="00F62C76" w:rsidP="00F62C76">
      <w:pPr>
        <w:pStyle w:val="Heading3"/>
      </w:pPr>
      <w:bookmarkStart w:id="43" w:name="_Ref15989378"/>
      <w:bookmarkStart w:id="44" w:name="_Toc54248436"/>
      <w:r>
        <w:t>Label your site</w:t>
      </w:r>
      <w:bookmarkEnd w:id="43"/>
      <w:bookmarkEnd w:id="44"/>
    </w:p>
    <w:p w14:paraId="5C441383" w14:textId="77777777" w:rsidR="00F32284" w:rsidRDefault="00C00669" w:rsidP="00576531">
      <w:r>
        <w:t xml:space="preserve">The information window allows you to type in a title for your site, but if you wish to </w:t>
      </w:r>
      <w:r w:rsidR="00C36F44">
        <w:t>draw your s</w:t>
      </w:r>
      <w:r w:rsidR="000D365A">
        <w:t xml:space="preserve">ite location </w:t>
      </w:r>
      <w:r w:rsidR="00C36F44">
        <w:t xml:space="preserve">again, </w:t>
      </w:r>
      <w:r>
        <w:t xml:space="preserve">you can </w:t>
      </w:r>
      <w:r w:rsidR="00C36F44">
        <w:t xml:space="preserve">left </w:t>
      </w:r>
      <w:r w:rsidR="00813AC9">
        <w:t>click the red ‘</w:t>
      </w:r>
      <w:r w:rsidR="00813AC9" w:rsidRPr="00F62C76">
        <w:rPr>
          <w:b/>
        </w:rPr>
        <w:t>Delete</w:t>
      </w:r>
      <w:r w:rsidR="00813AC9">
        <w:t>’ button</w:t>
      </w:r>
      <w:r w:rsidR="000D365A">
        <w:t xml:space="preserve"> in the information window</w:t>
      </w:r>
      <w:r w:rsidR="00813AC9">
        <w:t xml:space="preserve"> to </w:t>
      </w:r>
      <w:r>
        <w:t>delete</w:t>
      </w:r>
      <w:r w:rsidR="00813AC9">
        <w:t xml:space="preserve"> your </w:t>
      </w:r>
      <w:r w:rsidR="000D365A">
        <w:t xml:space="preserve">site </w:t>
      </w:r>
      <w:r w:rsidR="00813AC9">
        <w:t>polygon</w:t>
      </w:r>
      <w:r w:rsidR="00F32284">
        <w:t xml:space="preserve"> (</w:t>
      </w:r>
      <w:r w:rsidR="00217A97">
        <w:fldChar w:fldCharType="begin"/>
      </w:r>
      <w:r w:rsidR="00217A97">
        <w:instrText xml:space="preserve"> REF _Ref16094690 \h </w:instrText>
      </w:r>
      <w:r w:rsidR="00217A97">
        <w:fldChar w:fldCharType="separate"/>
      </w:r>
      <w:r w:rsidR="00275D11" w:rsidRPr="00F429B8">
        <w:t xml:space="preserve">Figure </w:t>
      </w:r>
      <w:r w:rsidR="00275D11">
        <w:rPr>
          <w:noProof/>
        </w:rPr>
        <w:t>20</w:t>
      </w:r>
      <w:r w:rsidR="00217A97">
        <w:fldChar w:fldCharType="end"/>
      </w:r>
      <w:r w:rsidR="00F32284">
        <w:t>)</w:t>
      </w:r>
      <w:r w:rsidR="00813AC9">
        <w:t xml:space="preserve">. </w:t>
      </w:r>
      <w:r w:rsidR="00F32284">
        <w:t>[Note: If only a minor edit is needed, an option is to edit the p</w:t>
      </w:r>
      <w:r>
        <w:t>olygon/p</w:t>
      </w:r>
      <w:r w:rsidR="00F32284">
        <w:t>erimeter later (</w:t>
      </w:r>
      <w:r>
        <w:t xml:space="preserve">see </w:t>
      </w:r>
      <w:r w:rsidR="00F32284">
        <w:t xml:space="preserve">Section </w:t>
      </w:r>
      <w:r w:rsidR="00F32284">
        <w:fldChar w:fldCharType="begin"/>
      </w:r>
      <w:r w:rsidR="00F32284">
        <w:instrText xml:space="preserve"> REF _Ref15989875 \r \h </w:instrText>
      </w:r>
      <w:r w:rsidR="00F32284">
        <w:fldChar w:fldCharType="separate"/>
      </w:r>
      <w:r w:rsidR="00275D11">
        <w:t>7</w:t>
      </w:r>
      <w:r w:rsidR="00F32284">
        <w:fldChar w:fldCharType="end"/>
      </w:r>
      <w:r w:rsidR="00F32284">
        <w:t xml:space="preserve">)]. </w:t>
      </w:r>
    </w:p>
    <w:p w14:paraId="3AAD7649" w14:textId="77777777" w:rsidR="00FB5C52" w:rsidRDefault="00C00669" w:rsidP="002821C7">
      <w:r>
        <w:t>To add a site title, lef</w:t>
      </w:r>
      <w:r w:rsidR="00813AC9">
        <w:t>t click</w:t>
      </w:r>
      <w:r>
        <w:t xml:space="preserve"> </w:t>
      </w:r>
      <w:r w:rsidR="00813AC9">
        <w:t>in the ‘</w:t>
      </w:r>
      <w:r w:rsidR="00813AC9" w:rsidRPr="000D2435">
        <w:rPr>
          <w:b/>
        </w:rPr>
        <w:t>Title</w:t>
      </w:r>
      <w:r w:rsidR="00813AC9">
        <w:t>’ field and type a name for the site</w:t>
      </w:r>
      <w:r w:rsidR="000D365A">
        <w:t xml:space="preserve"> (</w:t>
      </w:r>
      <w:r w:rsidR="000D365A">
        <w:fldChar w:fldCharType="begin"/>
      </w:r>
      <w:r w:rsidR="000D365A">
        <w:instrText xml:space="preserve"> REF _Ref16093413 \h </w:instrText>
      </w:r>
      <w:r w:rsidR="000D365A">
        <w:fldChar w:fldCharType="separate"/>
      </w:r>
      <w:r w:rsidR="00275D11" w:rsidRPr="00FB5C52">
        <w:t xml:space="preserve">Figure </w:t>
      </w:r>
      <w:r w:rsidR="00275D11">
        <w:rPr>
          <w:noProof/>
        </w:rPr>
        <w:t>14</w:t>
      </w:r>
      <w:r w:rsidR="000D365A">
        <w:fldChar w:fldCharType="end"/>
      </w:r>
      <w:r w:rsidR="000D365A">
        <w:t>)</w:t>
      </w:r>
      <w:r w:rsidR="00813AC9">
        <w:t>.</w:t>
      </w:r>
      <w:r w:rsidR="00E544F1">
        <w:t xml:space="preserve"> If you have already clicked on ‘OK’ without labelling your site, go to Section</w:t>
      </w:r>
      <w:r w:rsidR="005835DF">
        <w:t xml:space="preserve"> </w:t>
      </w:r>
      <w:r w:rsidR="005835DF">
        <w:fldChar w:fldCharType="begin"/>
      </w:r>
      <w:r w:rsidR="005835DF">
        <w:instrText xml:space="preserve"> REF _Ref16167969 \r \h </w:instrText>
      </w:r>
      <w:r w:rsidR="005835DF">
        <w:fldChar w:fldCharType="separate"/>
      </w:r>
      <w:r w:rsidR="00275D11">
        <w:t>7.2</w:t>
      </w:r>
      <w:r w:rsidR="005835DF">
        <w:fldChar w:fldCharType="end"/>
      </w:r>
      <w:r>
        <w:t xml:space="preserve"> to edit your site</w:t>
      </w:r>
      <w:r w:rsidR="00E544F1">
        <w:t>.</w:t>
      </w:r>
    </w:p>
    <w:p w14:paraId="2B9FA55D" w14:textId="239E710A" w:rsidR="00063C04" w:rsidRDefault="00063C04" w:rsidP="00063C04">
      <w:pPr>
        <w:pStyle w:val="Caption"/>
        <w:rPr>
          <w:lang w:eastAsia="en-AU"/>
        </w:rPr>
      </w:pPr>
      <w:bookmarkStart w:id="45" w:name="_Ref16093413"/>
      <w:r w:rsidRPr="00FB5C52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14</w:t>
      </w:r>
      <w:r w:rsidR="002B1448">
        <w:rPr>
          <w:noProof/>
        </w:rPr>
        <w:fldChar w:fldCharType="end"/>
      </w:r>
      <w:bookmarkEnd w:id="45"/>
      <w:r w:rsidRPr="00FB5C52">
        <w:t xml:space="preserve">: </w:t>
      </w:r>
      <w:r w:rsidR="00FB5C52" w:rsidRPr="00FB5C52">
        <w:t>How to label a site with a name</w:t>
      </w:r>
    </w:p>
    <w:p w14:paraId="2697A845" w14:textId="014D6F9F" w:rsidR="0059722B" w:rsidRDefault="00FD099B" w:rsidP="00813AC9">
      <w:pPr>
        <w:jc w:val="center"/>
      </w:pPr>
      <w:r w:rsidRPr="00FD099B">
        <w:rPr>
          <w:noProof/>
          <w:lang w:eastAsia="en-AU"/>
        </w:rPr>
        <w:drawing>
          <wp:inline distT="0" distB="0" distL="0" distR="0" wp14:anchorId="58D220C6" wp14:editId="1C3505B2">
            <wp:extent cx="3525022" cy="2852003"/>
            <wp:effectExtent l="19050" t="19050" r="18415" b="2476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538126" cy="286260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1F1D7C" w14:textId="77777777" w:rsidR="00F62C76" w:rsidRPr="00F62C76" w:rsidRDefault="00F62C76" w:rsidP="00F62C76">
      <w:pPr>
        <w:pStyle w:val="Heading3"/>
      </w:pPr>
      <w:bookmarkStart w:id="46" w:name="_Ref15989316"/>
      <w:bookmarkStart w:id="47" w:name="_Toc54248437"/>
      <w:r w:rsidRPr="00F62C76">
        <w:t>Link planned activities to the site</w:t>
      </w:r>
      <w:bookmarkEnd w:id="46"/>
      <w:bookmarkEnd w:id="47"/>
    </w:p>
    <w:p w14:paraId="7BBADD48" w14:textId="77777777" w:rsidR="00813AC9" w:rsidRDefault="00813AC9" w:rsidP="001F0E51">
      <w:r>
        <w:t xml:space="preserve">To attribute what kind of activities you intend to undertake </w:t>
      </w:r>
      <w:r w:rsidR="00C36F44">
        <w:t>at your site to your site, l</w:t>
      </w:r>
      <w:r>
        <w:t>eft click on the first activity type</w:t>
      </w:r>
      <w:r w:rsidR="00F32284">
        <w:t xml:space="preserve"> (</w:t>
      </w:r>
      <w:r w:rsidR="001F0E51">
        <w:fldChar w:fldCharType="begin"/>
      </w:r>
      <w:r w:rsidR="001F0E51">
        <w:instrText xml:space="preserve"> REF _Ref16246975 \h </w:instrText>
      </w:r>
      <w:r w:rsidR="001F0E51">
        <w:fldChar w:fldCharType="separate"/>
      </w:r>
      <w:r w:rsidR="00275D11" w:rsidRPr="00F429B8">
        <w:t xml:space="preserve">Figure </w:t>
      </w:r>
      <w:r w:rsidR="00275D11">
        <w:rPr>
          <w:noProof/>
        </w:rPr>
        <w:t>15</w:t>
      </w:r>
      <w:r w:rsidR="001F0E51">
        <w:fldChar w:fldCharType="end"/>
      </w:r>
      <w:r w:rsidR="00F32284">
        <w:t>)</w:t>
      </w:r>
      <w:r>
        <w:t>.</w:t>
      </w:r>
      <w:r w:rsidR="00500DDD">
        <w:t xml:space="preserve"> [If you have already clicked on ‘OK’ without attributing activities to your site, go to Section </w:t>
      </w:r>
      <w:r w:rsidR="00500DDD">
        <w:fldChar w:fldCharType="begin"/>
      </w:r>
      <w:r w:rsidR="00500DDD">
        <w:instrText xml:space="preserve"> REF _Ref16167969 \r \h </w:instrText>
      </w:r>
      <w:r w:rsidR="001F0E51">
        <w:instrText xml:space="preserve"> \* MERGEFORMAT </w:instrText>
      </w:r>
      <w:r w:rsidR="00500DDD">
        <w:fldChar w:fldCharType="separate"/>
      </w:r>
      <w:r w:rsidR="00275D11">
        <w:t>7.2</w:t>
      </w:r>
      <w:r w:rsidR="00500DDD">
        <w:fldChar w:fldCharType="end"/>
      </w:r>
      <w:r w:rsidR="00BE0EF4">
        <w:t xml:space="preserve"> </w:t>
      </w:r>
      <w:r w:rsidR="009F5029">
        <w:t>to edit your site</w:t>
      </w:r>
      <w:r w:rsidR="00500DDD">
        <w:t>]</w:t>
      </w:r>
    </w:p>
    <w:p w14:paraId="4AC81F0C" w14:textId="77777777" w:rsidR="00B81C61" w:rsidRDefault="00B81C61" w:rsidP="00063C04">
      <w:pPr>
        <w:pStyle w:val="Caption"/>
      </w:pPr>
      <w:bookmarkStart w:id="48" w:name="_Ref16093909"/>
      <w:r>
        <w:br w:type="page"/>
      </w:r>
    </w:p>
    <w:p w14:paraId="7A5BEDFE" w14:textId="06B86C8A" w:rsidR="00063C04" w:rsidRDefault="00063C04" w:rsidP="00063C04">
      <w:pPr>
        <w:pStyle w:val="Caption"/>
        <w:rPr>
          <w:lang w:eastAsia="en-AU"/>
        </w:rPr>
      </w:pPr>
      <w:bookmarkStart w:id="49" w:name="_Ref16246975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15</w:t>
      </w:r>
      <w:r w:rsidR="002B1448">
        <w:rPr>
          <w:noProof/>
        </w:rPr>
        <w:fldChar w:fldCharType="end"/>
      </w:r>
      <w:bookmarkEnd w:id="48"/>
      <w:bookmarkEnd w:id="49"/>
      <w:r w:rsidRPr="00F429B8">
        <w:t xml:space="preserve">: </w:t>
      </w:r>
      <w:r w:rsidR="00FB5C52">
        <w:t>How to attribute an activity to a site</w:t>
      </w:r>
    </w:p>
    <w:p w14:paraId="33C612EC" w14:textId="63A2F3D4" w:rsidR="00503162" w:rsidRDefault="00955B5F" w:rsidP="00E26AC6">
      <w:pPr>
        <w:jc w:val="center"/>
      </w:pPr>
      <w:r w:rsidRPr="00955B5F">
        <w:rPr>
          <w:noProof/>
          <w:lang w:eastAsia="en-AU"/>
        </w:rPr>
        <w:drawing>
          <wp:inline distT="0" distB="0" distL="0" distR="0" wp14:anchorId="34233A59" wp14:editId="2C659B64">
            <wp:extent cx="4012325" cy="3266914"/>
            <wp:effectExtent l="19050" t="19050" r="26670" b="1016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916" t="937"/>
                    <a:stretch/>
                  </pic:blipFill>
                  <pic:spPr bwMode="auto">
                    <a:xfrm>
                      <a:off x="0" y="0"/>
                      <a:ext cx="4021812" cy="32746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64D3" w:rsidRPr="00D464D3">
        <w:t xml:space="preserve"> </w:t>
      </w:r>
    </w:p>
    <w:p w14:paraId="50D0C612" w14:textId="40A3CA51" w:rsidR="00FB5C52" w:rsidRDefault="00C36F44" w:rsidP="00B81C61">
      <w:r>
        <w:t>If you are undertaking more than one activity type at the site, you can sel</w:t>
      </w:r>
      <w:r w:rsidR="007C4A92">
        <w:t>e</w:t>
      </w:r>
      <w:r>
        <w:t xml:space="preserve">ct additional </w:t>
      </w:r>
      <w:r w:rsidR="00F32284">
        <w:t>activity</w:t>
      </w:r>
      <w:r w:rsidR="000A4CD5">
        <w:t>(</w:t>
      </w:r>
      <w:r w:rsidR="00F32284">
        <w:t>s)</w:t>
      </w:r>
      <w:r>
        <w:t xml:space="preserve"> by holding down the </w:t>
      </w:r>
      <w:r w:rsidRPr="00AA0304">
        <w:rPr>
          <w:b/>
        </w:rPr>
        <w:t>Control Key (CTRL)</w:t>
      </w:r>
      <w:r>
        <w:t xml:space="preserve"> [or the </w:t>
      </w:r>
      <w:r w:rsidRPr="000D2435">
        <w:rPr>
          <w:b/>
        </w:rPr>
        <w:t>Command Key (CMD)</w:t>
      </w:r>
      <w:r>
        <w:t xml:space="preserve"> on a Mac] while left clicking</w:t>
      </w:r>
      <w:r w:rsidR="00FB5C52">
        <w:t xml:space="preserve"> on the additional activity(s)</w:t>
      </w:r>
      <w:r w:rsidR="00F32284">
        <w:t xml:space="preserve"> (</w:t>
      </w:r>
      <w:r w:rsidR="00F32284">
        <w:fldChar w:fldCharType="begin"/>
      </w:r>
      <w:r w:rsidR="00F32284">
        <w:instrText xml:space="preserve"> REF _Ref16093971 \h </w:instrText>
      </w:r>
      <w:r w:rsidR="00F32284">
        <w:fldChar w:fldCharType="separate"/>
      </w:r>
      <w:r w:rsidR="00275D11" w:rsidRPr="00F429B8">
        <w:t xml:space="preserve">Figure </w:t>
      </w:r>
      <w:r w:rsidR="00275D11">
        <w:rPr>
          <w:noProof/>
        </w:rPr>
        <w:t>16</w:t>
      </w:r>
      <w:r w:rsidR="00F32284">
        <w:fldChar w:fldCharType="end"/>
      </w:r>
      <w:r w:rsidR="00F32284">
        <w:t>)</w:t>
      </w:r>
      <w:r w:rsidR="00FB5C52">
        <w:t>.</w:t>
      </w:r>
    </w:p>
    <w:p w14:paraId="744B6E50" w14:textId="7BC6EC8D" w:rsidR="00063C04" w:rsidRPr="00F429B8" w:rsidRDefault="00063C04" w:rsidP="00063C04">
      <w:pPr>
        <w:pStyle w:val="Caption"/>
        <w:rPr>
          <w:lang w:eastAsia="en-AU"/>
        </w:rPr>
      </w:pPr>
      <w:bookmarkStart w:id="50" w:name="_Ref16093971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</w:instrText>
      </w:r>
      <w:r w:rsidR="002B1448">
        <w:rPr>
          <w:noProof/>
        </w:rPr>
        <w:instrText xml:space="preserve"> </w:instrText>
      </w:r>
      <w:r w:rsidR="002B1448">
        <w:rPr>
          <w:noProof/>
        </w:rPr>
        <w:fldChar w:fldCharType="separate"/>
      </w:r>
      <w:r w:rsidR="00504D4A">
        <w:rPr>
          <w:noProof/>
        </w:rPr>
        <w:t>16</w:t>
      </w:r>
      <w:r w:rsidR="002B1448">
        <w:rPr>
          <w:noProof/>
        </w:rPr>
        <w:fldChar w:fldCharType="end"/>
      </w:r>
      <w:bookmarkEnd w:id="50"/>
      <w:r w:rsidRPr="00F429B8">
        <w:t xml:space="preserve">: </w:t>
      </w:r>
      <w:r w:rsidR="00FB5C52">
        <w:t>How to attribute an additional activity to a site</w:t>
      </w:r>
    </w:p>
    <w:p w14:paraId="0CD3E1BC" w14:textId="440B8967" w:rsidR="00503162" w:rsidRDefault="00063C04" w:rsidP="00063C04">
      <w:pPr>
        <w:jc w:val="center"/>
        <w:rPr>
          <w:noProof/>
          <w:lang w:eastAsia="en-AU"/>
        </w:rPr>
      </w:pPr>
      <w:r>
        <w:rPr>
          <w:noProof/>
          <w:lang w:eastAsia="en-AU"/>
        </w:rPr>
        <w:t xml:space="preserve"> </w:t>
      </w:r>
      <w:r w:rsidR="00955B5F" w:rsidRPr="00955B5F">
        <w:rPr>
          <w:noProof/>
          <w:lang w:eastAsia="en-AU"/>
        </w:rPr>
        <w:drawing>
          <wp:inline distT="0" distB="0" distL="0" distR="0" wp14:anchorId="1BEE342B" wp14:editId="49019DEC">
            <wp:extent cx="4108106" cy="3334908"/>
            <wp:effectExtent l="19050" t="19050" r="26035" b="184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27702" cy="33508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87A7B7" w14:textId="77777777" w:rsidR="00C21F0A" w:rsidRDefault="00C21F0A" w:rsidP="00C21F0A">
      <w:r>
        <w:t>Left click with your mouse on the ‘</w:t>
      </w:r>
      <w:r w:rsidRPr="00C21F0A">
        <w:rPr>
          <w:b/>
        </w:rPr>
        <w:t>OK</w:t>
      </w:r>
      <w:r>
        <w:t>’ button when you have completed attributing activities to your site</w:t>
      </w:r>
      <w:r w:rsidR="00F32284">
        <w:t xml:space="preserve"> (</w:t>
      </w:r>
      <w:r w:rsidR="00F32284">
        <w:fldChar w:fldCharType="begin"/>
      </w:r>
      <w:r w:rsidR="00F32284">
        <w:instrText xml:space="preserve"> REF _Ref16093971 \h </w:instrText>
      </w:r>
      <w:r w:rsidR="00F32284">
        <w:fldChar w:fldCharType="separate"/>
      </w:r>
      <w:r w:rsidR="00275D11" w:rsidRPr="00F429B8">
        <w:t xml:space="preserve">Figure </w:t>
      </w:r>
      <w:r w:rsidR="00275D11">
        <w:rPr>
          <w:noProof/>
        </w:rPr>
        <w:t>16</w:t>
      </w:r>
      <w:r w:rsidR="00F32284">
        <w:fldChar w:fldCharType="end"/>
      </w:r>
      <w:r w:rsidR="00F32284">
        <w:t>)</w:t>
      </w:r>
      <w:r>
        <w:t>.</w:t>
      </w:r>
    </w:p>
    <w:p w14:paraId="6A39D6B8" w14:textId="77777777" w:rsidR="00F62C76" w:rsidRDefault="00F62C76" w:rsidP="00F62C76">
      <w:pPr>
        <w:pStyle w:val="Heading3"/>
      </w:pPr>
      <w:bookmarkStart w:id="51" w:name="_Toc54248438"/>
      <w:r>
        <w:t>Save your mapping</w:t>
      </w:r>
      <w:bookmarkEnd w:id="51"/>
    </w:p>
    <w:p w14:paraId="47EF365F" w14:textId="77777777" w:rsidR="00503162" w:rsidRDefault="00043E1C" w:rsidP="00576531">
      <w:r w:rsidRPr="00043E1C">
        <w:t>Incomplete</w:t>
      </w:r>
      <w:r w:rsidR="00C028A2">
        <w:t>ly drawn</w:t>
      </w:r>
      <w:r w:rsidRPr="00043E1C">
        <w:t xml:space="preserve"> </w:t>
      </w:r>
      <w:r w:rsidR="00C028A2">
        <w:t>p</w:t>
      </w:r>
      <w:r w:rsidRPr="00043E1C">
        <w:t xml:space="preserve">olygons </w:t>
      </w:r>
      <w:r w:rsidR="009F5029">
        <w:t>cann</w:t>
      </w:r>
      <w:r w:rsidRPr="00043E1C">
        <w:t>ot be saved</w:t>
      </w:r>
      <w:r w:rsidR="00B13F6B">
        <w:t xml:space="preserve">. </w:t>
      </w:r>
      <w:r w:rsidR="009F5029">
        <w:t>If a polygon’s information window is still open, left click the ‘</w:t>
      </w:r>
      <w:r w:rsidR="009F5029" w:rsidRPr="00D81E5A">
        <w:rPr>
          <w:b/>
        </w:rPr>
        <w:t>OK</w:t>
      </w:r>
      <w:r w:rsidR="009F5029">
        <w:t>’ button to close it (</w:t>
      </w:r>
      <w:r w:rsidR="009F5029">
        <w:fldChar w:fldCharType="begin"/>
      </w:r>
      <w:r w:rsidR="009F5029">
        <w:instrText xml:space="preserve"> REF _Ref16093971 \h </w:instrText>
      </w:r>
      <w:r w:rsidR="009F5029">
        <w:fldChar w:fldCharType="separate"/>
      </w:r>
      <w:r w:rsidR="00275D11" w:rsidRPr="00F429B8">
        <w:t xml:space="preserve">Figure </w:t>
      </w:r>
      <w:r w:rsidR="00275D11">
        <w:rPr>
          <w:noProof/>
        </w:rPr>
        <w:t>16</w:t>
      </w:r>
      <w:r w:rsidR="009F5029">
        <w:fldChar w:fldCharType="end"/>
      </w:r>
      <w:r w:rsidR="009F5029">
        <w:t>).</w:t>
      </w:r>
      <w:r w:rsidRPr="00043E1C">
        <w:t xml:space="preserve"> </w:t>
      </w:r>
      <w:r>
        <w:t>T</w:t>
      </w:r>
      <w:r w:rsidR="00C36F44">
        <w:t>hen le</w:t>
      </w:r>
      <w:r w:rsidR="00747B28">
        <w:t>f</w:t>
      </w:r>
      <w:r w:rsidR="00C36F44">
        <w:t>t click on the ‘</w:t>
      </w:r>
      <w:r w:rsidR="00C36F44" w:rsidRPr="00747B28">
        <w:rPr>
          <w:b/>
        </w:rPr>
        <w:t>Sav</w:t>
      </w:r>
      <w:r w:rsidR="00747B28" w:rsidRPr="00747B28">
        <w:rPr>
          <w:b/>
        </w:rPr>
        <w:t>e</w:t>
      </w:r>
      <w:r w:rsidR="00C36F44" w:rsidRPr="00747B28">
        <w:rPr>
          <w:b/>
        </w:rPr>
        <w:t xml:space="preserve"> Mapping</w:t>
      </w:r>
      <w:r w:rsidR="00C36F44">
        <w:t xml:space="preserve">’ button </w:t>
      </w:r>
      <w:r w:rsidR="00747B28">
        <w:t xml:space="preserve">at the top right of the screen </w:t>
      </w:r>
      <w:r w:rsidR="00C36F44">
        <w:t xml:space="preserve">to save your work. </w:t>
      </w:r>
    </w:p>
    <w:p w14:paraId="3F05B912" w14:textId="77777777" w:rsidR="00503162" w:rsidRDefault="00747B28" w:rsidP="00747B28">
      <w:pPr>
        <w:jc w:val="center"/>
      </w:pPr>
      <w:r>
        <w:rPr>
          <w:noProof/>
          <w:lang w:eastAsia="en-AU"/>
        </w:rPr>
        <w:drawing>
          <wp:inline distT="0" distB="0" distL="0" distR="0" wp14:anchorId="42AAF0FD" wp14:editId="32EBEE81">
            <wp:extent cx="1562100" cy="451088"/>
            <wp:effectExtent l="0" t="0" r="0" b="6350"/>
            <wp:docPr id="204" name="Picture 204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r="3109" b="13889"/>
                    <a:stretch/>
                  </pic:blipFill>
                  <pic:spPr bwMode="auto">
                    <a:xfrm>
                      <a:off x="0" y="0"/>
                      <a:ext cx="1581118" cy="45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9CA38" w14:textId="77777777" w:rsidR="00B13F6B" w:rsidRDefault="00383005" w:rsidP="003E0098">
      <w:pPr>
        <w:rPr>
          <w:b/>
        </w:rPr>
      </w:pPr>
      <w:r>
        <w:rPr>
          <w:b/>
        </w:rPr>
        <w:t xml:space="preserve">To edit your site </w:t>
      </w:r>
      <w:r w:rsidR="009F5029">
        <w:rPr>
          <w:b/>
        </w:rPr>
        <w:t xml:space="preserve">polygon </w:t>
      </w:r>
      <w:r>
        <w:rPr>
          <w:b/>
        </w:rPr>
        <w:t xml:space="preserve">or its information further, go to Section </w:t>
      </w:r>
      <w:r>
        <w:rPr>
          <w:b/>
        </w:rPr>
        <w:fldChar w:fldCharType="begin"/>
      </w:r>
      <w:r>
        <w:rPr>
          <w:b/>
        </w:rPr>
        <w:instrText xml:space="preserve"> REF _Ref15989875 \r \h </w:instrText>
      </w:r>
      <w:r>
        <w:rPr>
          <w:b/>
        </w:rPr>
      </w:r>
      <w:r>
        <w:rPr>
          <w:b/>
        </w:rPr>
        <w:fldChar w:fldCharType="separate"/>
      </w:r>
      <w:r w:rsidR="00275D11">
        <w:rPr>
          <w:b/>
        </w:rPr>
        <w:t>7</w:t>
      </w:r>
      <w:r>
        <w:rPr>
          <w:b/>
        </w:rPr>
        <w:fldChar w:fldCharType="end"/>
      </w:r>
      <w:r>
        <w:rPr>
          <w:b/>
        </w:rPr>
        <w:t xml:space="preserve">. </w:t>
      </w:r>
    </w:p>
    <w:p w14:paraId="7BEFA8A5" w14:textId="77777777" w:rsidR="00B13F6B" w:rsidRDefault="003E0098" w:rsidP="003E0098">
      <w:pPr>
        <w:rPr>
          <w:b/>
        </w:rPr>
      </w:pPr>
      <w:r w:rsidRPr="00064B66">
        <w:rPr>
          <w:b/>
        </w:rPr>
        <w:t xml:space="preserve">To add </w:t>
      </w:r>
      <w:r w:rsidR="009F5029">
        <w:rPr>
          <w:b/>
        </w:rPr>
        <w:t xml:space="preserve">an </w:t>
      </w:r>
      <w:r w:rsidRPr="00064B66">
        <w:rPr>
          <w:b/>
        </w:rPr>
        <w:t xml:space="preserve">additional project site to your mapping, go to </w:t>
      </w:r>
      <w:r w:rsidR="00383005">
        <w:rPr>
          <w:b/>
        </w:rPr>
        <w:t xml:space="preserve">the beginning of </w:t>
      </w:r>
      <w:r w:rsidR="00C96B19">
        <w:rPr>
          <w:b/>
        </w:rPr>
        <w:t>Section</w:t>
      </w:r>
      <w:r w:rsidRPr="00064B66">
        <w:rPr>
          <w:b/>
        </w:rPr>
        <w:t xml:space="preserve"> </w:t>
      </w:r>
      <w:r w:rsidRPr="00064B66">
        <w:rPr>
          <w:b/>
        </w:rPr>
        <w:fldChar w:fldCharType="begin"/>
      </w:r>
      <w:r w:rsidRPr="00064B66">
        <w:rPr>
          <w:b/>
        </w:rPr>
        <w:instrText xml:space="preserve"> REF _Ref15975306 \r \h </w:instrText>
      </w:r>
      <w:r w:rsidR="00064B66">
        <w:rPr>
          <w:b/>
        </w:rPr>
        <w:instrText xml:space="preserve"> \* MERGEFORMAT </w:instrText>
      </w:r>
      <w:r w:rsidRPr="00064B66">
        <w:rPr>
          <w:b/>
        </w:rPr>
      </w:r>
      <w:r w:rsidRPr="00064B66">
        <w:rPr>
          <w:b/>
        </w:rPr>
        <w:fldChar w:fldCharType="separate"/>
      </w:r>
      <w:r w:rsidR="00275D11">
        <w:rPr>
          <w:b/>
        </w:rPr>
        <w:t>6</w:t>
      </w:r>
      <w:r w:rsidRPr="00064B66">
        <w:rPr>
          <w:b/>
        </w:rPr>
        <w:fldChar w:fldCharType="end"/>
      </w:r>
      <w:r w:rsidRPr="00064B66">
        <w:rPr>
          <w:b/>
        </w:rPr>
        <w:t xml:space="preserve"> and repeat the process of creating a site</w:t>
      </w:r>
      <w:r w:rsidR="009F5029">
        <w:rPr>
          <w:b/>
        </w:rPr>
        <w:t xml:space="preserve"> polygon</w:t>
      </w:r>
      <w:r w:rsidRPr="00064B66">
        <w:rPr>
          <w:b/>
        </w:rPr>
        <w:t>.</w:t>
      </w:r>
      <w:r w:rsidR="00D1155A">
        <w:rPr>
          <w:b/>
        </w:rPr>
        <w:t xml:space="preserve"> </w:t>
      </w:r>
    </w:p>
    <w:p w14:paraId="3425CE22" w14:textId="77777777" w:rsidR="00D1155A" w:rsidRPr="00480607" w:rsidRDefault="00383005" w:rsidP="003E0098">
      <w:r>
        <w:rPr>
          <w:b/>
        </w:rPr>
        <w:t xml:space="preserve">If you have finished mapping your site(s) and adding the site title(s) and activities, go to Section </w:t>
      </w:r>
      <w:r>
        <w:rPr>
          <w:b/>
        </w:rPr>
        <w:fldChar w:fldCharType="begin"/>
      </w:r>
      <w:r>
        <w:rPr>
          <w:b/>
        </w:rPr>
        <w:instrText xml:space="preserve"> REF _Ref15993231 \r \h </w:instrText>
      </w:r>
      <w:r>
        <w:rPr>
          <w:b/>
        </w:rPr>
      </w:r>
      <w:r>
        <w:rPr>
          <w:b/>
        </w:rPr>
        <w:fldChar w:fldCharType="separate"/>
      </w:r>
      <w:r w:rsidR="00275D11">
        <w:rPr>
          <w:b/>
        </w:rPr>
        <w:t>10</w:t>
      </w:r>
      <w:r>
        <w:rPr>
          <w:b/>
        </w:rPr>
        <w:fldChar w:fldCharType="end"/>
      </w:r>
      <w:r>
        <w:rPr>
          <w:b/>
        </w:rPr>
        <w:t xml:space="preserve">. </w:t>
      </w:r>
    </w:p>
    <w:p w14:paraId="2961C27F" w14:textId="77777777" w:rsidR="009B0695" w:rsidRDefault="009B0695" w:rsidP="00F62C76">
      <w:pPr>
        <w:pStyle w:val="Heading2"/>
      </w:pPr>
      <w:bookmarkStart w:id="52" w:name="_Ref15989875"/>
      <w:bookmarkStart w:id="53" w:name="_Toc54248439"/>
      <w:r>
        <w:t>Editing an existing site</w:t>
      </w:r>
      <w:bookmarkEnd w:id="52"/>
      <w:bookmarkEnd w:id="53"/>
    </w:p>
    <w:p w14:paraId="266F5B4E" w14:textId="77777777" w:rsidR="00D4567F" w:rsidRDefault="009B0695" w:rsidP="009B0695">
      <w:r>
        <w:t>Once a site</w:t>
      </w:r>
      <w:r w:rsidR="007F0231">
        <w:t xml:space="preserve"> polygon</w:t>
      </w:r>
      <w:r>
        <w:t xml:space="preserve"> is created</w:t>
      </w:r>
      <w:r w:rsidR="0068235C">
        <w:t xml:space="preserve"> (or uploaded from a KML file)</w:t>
      </w:r>
      <w:r>
        <w:t>, it is possible to adjust the p</w:t>
      </w:r>
      <w:r w:rsidR="007F0231">
        <w:t>olygon</w:t>
      </w:r>
      <w:r>
        <w:t xml:space="preserve"> further or to adjust the</w:t>
      </w:r>
      <w:r w:rsidR="00C21F0A">
        <w:t xml:space="preserve"> site title and</w:t>
      </w:r>
      <w:r>
        <w:t xml:space="preserve"> activities attributed to it. </w:t>
      </w:r>
      <w:r w:rsidR="0068235C">
        <w:t>T</w:t>
      </w:r>
      <w:r w:rsidR="000D2435">
        <w:t xml:space="preserve">o do this, follow the directions below. </w:t>
      </w:r>
      <w:r w:rsidR="0068235C">
        <w:t>Otherwise</w:t>
      </w:r>
      <w:r w:rsidR="000D2435">
        <w:t xml:space="preserve">, progress to </w:t>
      </w:r>
      <w:r w:rsidR="00C96B19">
        <w:t>Section</w:t>
      </w:r>
      <w:r w:rsidR="000D2435">
        <w:t> </w:t>
      </w:r>
      <w:r w:rsidR="00064B66">
        <w:fldChar w:fldCharType="begin"/>
      </w:r>
      <w:r w:rsidR="00064B66">
        <w:instrText xml:space="preserve"> REF _Ref15988318 \r \h </w:instrText>
      </w:r>
      <w:r w:rsidR="00064B66">
        <w:fldChar w:fldCharType="separate"/>
      </w:r>
      <w:r w:rsidR="00275D11">
        <w:t>10</w:t>
      </w:r>
      <w:r w:rsidR="00064B66">
        <w:fldChar w:fldCharType="end"/>
      </w:r>
      <w:r w:rsidR="000D2435">
        <w:t>.</w:t>
      </w:r>
    </w:p>
    <w:p w14:paraId="190E78A9" w14:textId="77777777" w:rsidR="00383005" w:rsidRDefault="000D2435" w:rsidP="00B81C61">
      <w:r>
        <w:t>T</w:t>
      </w:r>
      <w:r w:rsidR="009B0695">
        <w:t xml:space="preserve">he </w:t>
      </w:r>
      <w:r w:rsidR="004F47AE">
        <w:t xml:space="preserve">polygon </w:t>
      </w:r>
      <w:r w:rsidR="009B0695">
        <w:t>site perimeter has two types of dots – white dots and grey dots</w:t>
      </w:r>
      <w:r w:rsidR="00B81C61">
        <w:t xml:space="preserve"> (</w:t>
      </w:r>
      <w:r w:rsidR="00B81C61">
        <w:fldChar w:fldCharType="begin"/>
      </w:r>
      <w:r w:rsidR="00B81C61">
        <w:instrText xml:space="preserve"> REF _Ref16246440 \h </w:instrText>
      </w:r>
      <w:r w:rsidR="00B81C61">
        <w:fldChar w:fldCharType="separate"/>
      </w:r>
      <w:r w:rsidR="00275D11" w:rsidRPr="00F429B8">
        <w:t xml:space="preserve">Figure </w:t>
      </w:r>
      <w:r w:rsidR="00275D11">
        <w:rPr>
          <w:noProof/>
        </w:rPr>
        <w:t>17</w:t>
      </w:r>
      <w:r w:rsidR="00B81C61">
        <w:fldChar w:fldCharType="end"/>
      </w:r>
      <w:r w:rsidR="00B81C61">
        <w:t>)</w:t>
      </w:r>
      <w:r w:rsidR="009B0695">
        <w:t>. The w</w:t>
      </w:r>
      <w:r w:rsidR="009D751A">
        <w:t xml:space="preserve">hite dots are the primary points and </w:t>
      </w:r>
      <w:r w:rsidR="004F47AE">
        <w:t>must</w:t>
      </w:r>
      <w:r w:rsidR="009D751A">
        <w:t xml:space="preserve"> be positioned first. The grey dots are secondary points and allow finer adjustments </w:t>
      </w:r>
      <w:r w:rsidR="00C21F0A">
        <w:t>by adding more points to</w:t>
      </w:r>
      <w:r>
        <w:t xml:space="preserve"> the shape</w:t>
      </w:r>
      <w:r w:rsidR="005175C0">
        <w:t>’s perimeter</w:t>
      </w:r>
      <w:r w:rsidR="009D751A">
        <w:t>.</w:t>
      </w:r>
      <w:r>
        <w:t xml:space="preserve"> When you make adjustments</w:t>
      </w:r>
      <w:r w:rsidR="00CF558C">
        <w:t xml:space="preserve"> to the position of grey dots</w:t>
      </w:r>
      <w:r>
        <w:t xml:space="preserve">, </w:t>
      </w:r>
      <w:r w:rsidR="004F47AE">
        <w:t xml:space="preserve">they may turn white and </w:t>
      </w:r>
      <w:r>
        <w:t>additional points may appear on the perimeter to allow even finer adjustments.</w:t>
      </w:r>
    </w:p>
    <w:p w14:paraId="5B379D25" w14:textId="79D07928" w:rsidR="00063C04" w:rsidRPr="00F429B8" w:rsidRDefault="00063C04" w:rsidP="00063C04">
      <w:pPr>
        <w:pStyle w:val="Caption"/>
        <w:rPr>
          <w:lang w:eastAsia="en-AU"/>
        </w:rPr>
      </w:pPr>
      <w:bookmarkStart w:id="54" w:name="_Ref16246440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17</w:t>
      </w:r>
      <w:r w:rsidR="002B1448">
        <w:rPr>
          <w:noProof/>
        </w:rPr>
        <w:fldChar w:fldCharType="end"/>
      </w:r>
      <w:bookmarkEnd w:id="54"/>
      <w:r w:rsidRPr="00F429B8">
        <w:t xml:space="preserve">: </w:t>
      </w:r>
      <w:r w:rsidR="00383005">
        <w:t>Identifying w</w:t>
      </w:r>
      <w:r w:rsidR="00FB5C52">
        <w:t>hite and grey dots</w:t>
      </w:r>
    </w:p>
    <w:p w14:paraId="7F9485A8" w14:textId="77777777" w:rsidR="009D751A" w:rsidRDefault="009D751A" w:rsidP="009D751A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029A77A" wp14:editId="790ABA46">
                <wp:simplePos x="0" y="0"/>
                <wp:positionH relativeFrom="column">
                  <wp:posOffset>2282189</wp:posOffset>
                </wp:positionH>
                <wp:positionV relativeFrom="paragraph">
                  <wp:posOffset>518795</wp:posOffset>
                </wp:positionV>
                <wp:extent cx="1809750" cy="85725"/>
                <wp:effectExtent l="38100" t="38100" r="19050" b="85725"/>
                <wp:wrapNone/>
                <wp:docPr id="215" name="Straight Arrow Connector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9750" cy="8572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14850" id="Straight Arrow Connector 215" o:spid="_x0000_s1026" type="#_x0000_t32" style="position:absolute;margin-left:179.7pt;margin-top:40.85pt;width:142.5pt;height:6.75pt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B991028" wp14:editId="2A0DAAC5">
                <wp:simplePos x="0" y="0"/>
                <wp:positionH relativeFrom="column">
                  <wp:posOffset>2987040</wp:posOffset>
                </wp:positionH>
                <wp:positionV relativeFrom="paragraph">
                  <wp:posOffset>556895</wp:posOffset>
                </wp:positionV>
                <wp:extent cx="1114425" cy="619125"/>
                <wp:effectExtent l="38100" t="0" r="28575" b="47625"/>
                <wp:wrapNone/>
                <wp:docPr id="214" name="Straight Arrow Connector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4425" cy="61912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0ED93" id="Straight Arrow Connector 214" o:spid="_x0000_s1026" type="#_x0000_t32" style="position:absolute;margin-left:235.2pt;margin-top:43.85pt;width:87.75pt;height:48.75pt;flip:x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95D120B" wp14:editId="328A1EF7">
                <wp:simplePos x="0" y="0"/>
                <wp:positionH relativeFrom="column">
                  <wp:posOffset>1501140</wp:posOffset>
                </wp:positionH>
                <wp:positionV relativeFrom="paragraph">
                  <wp:posOffset>185420</wp:posOffset>
                </wp:positionV>
                <wp:extent cx="571500" cy="361950"/>
                <wp:effectExtent l="0" t="38100" r="57150" b="19050"/>
                <wp:wrapNone/>
                <wp:docPr id="212" name="Straight Arrow Connector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0" cy="36195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C5154" id="Straight Arrow Connector 212" o:spid="_x0000_s1026" type="#_x0000_t32" style="position:absolute;margin-left:118.2pt;margin-top:14.6pt;width:45pt;height:28.5pt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7D2C3F1" wp14:editId="6BB3E910">
                <wp:simplePos x="0" y="0"/>
                <wp:positionH relativeFrom="column">
                  <wp:posOffset>1482091</wp:posOffset>
                </wp:positionH>
                <wp:positionV relativeFrom="paragraph">
                  <wp:posOffset>614046</wp:posOffset>
                </wp:positionV>
                <wp:extent cx="666750" cy="476250"/>
                <wp:effectExtent l="0" t="0" r="76200" b="57150"/>
                <wp:wrapNone/>
                <wp:docPr id="213" name="Straight Arrow Connector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750" cy="47625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98EEC" id="Straight Arrow Connector 213" o:spid="_x0000_s1026" type="#_x0000_t32" style="position:absolute;margin-left:116.7pt;margin-top:48.35pt;width:52.5pt;height:37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7000F608" wp14:editId="6FEB8E69">
                <wp:simplePos x="0" y="0"/>
                <wp:positionH relativeFrom="column">
                  <wp:posOffset>329565</wp:posOffset>
                </wp:positionH>
                <wp:positionV relativeFrom="paragraph">
                  <wp:posOffset>391795</wp:posOffset>
                </wp:positionV>
                <wp:extent cx="1238250" cy="334800"/>
                <wp:effectExtent l="0" t="0" r="0" b="8255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33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E43710" w14:textId="77777777" w:rsidR="002718E1" w:rsidRPr="009D751A" w:rsidRDefault="002718E1">
                            <w:pPr>
                              <w:rPr>
                                <w:sz w:val="18"/>
                              </w:rPr>
                            </w:pPr>
                            <w:r w:rsidRPr="009D751A">
                              <w:rPr>
                                <w:sz w:val="18"/>
                              </w:rPr>
                              <w:t>W</w:t>
                            </w:r>
                            <w:r>
                              <w:rPr>
                                <w:sz w:val="18"/>
                              </w:rPr>
                              <w:t>hite d</w:t>
                            </w:r>
                            <w:r w:rsidRPr="009D751A">
                              <w:rPr>
                                <w:sz w:val="18"/>
                              </w:rPr>
                              <w:t>ot</w:t>
                            </w:r>
                            <w:r>
                              <w:rPr>
                                <w:sz w:val="18"/>
                              </w:rPr>
                              <w:t>s</w:t>
                            </w:r>
                            <w:r w:rsidRPr="009D751A">
                              <w:rPr>
                                <w:sz w:val="18"/>
                              </w:rPr>
                              <w:t xml:space="preserve"> (</w:t>
                            </w:r>
                            <w:r>
                              <w:rPr>
                                <w:sz w:val="18"/>
                              </w:rPr>
                              <w:t>p</w:t>
                            </w:r>
                            <w:r w:rsidRPr="009D751A">
                              <w:rPr>
                                <w:sz w:val="18"/>
                              </w:rPr>
                              <w:t>rimary)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0F608" id="_x0000_s1055" type="#_x0000_t202" style="position:absolute;left:0;text-align:left;margin-left:25.95pt;margin-top:30.85pt;width:97.5pt;height:26.3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" stroked="f">
                <v:textbox>
                  <w:txbxContent>
                    <w:p w14:paraId="71E43710" w14:textId="77777777" w:rsidR="002718E1" w:rsidRPr="009D751A" w:rsidRDefault="002718E1">
                      <w:pPr>
                        <w:rPr>
                          <w:sz w:val="18"/>
                        </w:rPr>
                      </w:pPr>
                      <w:r w:rsidRPr="009D751A">
                        <w:rPr>
                          <w:sz w:val="18"/>
                        </w:rPr>
                        <w:t>W</w:t>
                      </w:r>
                      <w:r>
                        <w:rPr>
                          <w:sz w:val="18"/>
                        </w:rPr>
                        <w:t>hite d</w:t>
                      </w:r>
                      <w:r w:rsidRPr="009D751A">
                        <w:rPr>
                          <w:sz w:val="18"/>
                        </w:rPr>
                        <w:t>ot</w:t>
                      </w:r>
                      <w:r>
                        <w:rPr>
                          <w:sz w:val="18"/>
                        </w:rPr>
                        <w:t>s</w:t>
                      </w:r>
                      <w:r w:rsidRPr="009D751A">
                        <w:rPr>
                          <w:sz w:val="18"/>
                        </w:rPr>
                        <w:t xml:space="preserve"> (</w:t>
                      </w:r>
                      <w:r>
                        <w:rPr>
                          <w:sz w:val="18"/>
                        </w:rPr>
                        <w:t>p</w:t>
                      </w:r>
                      <w:r w:rsidRPr="009D751A">
                        <w:rPr>
                          <w:sz w:val="18"/>
                        </w:rPr>
                        <w:t>rimary)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3AC33593" wp14:editId="6DEB23BD">
                <wp:simplePos x="0" y="0"/>
                <wp:positionH relativeFrom="column">
                  <wp:posOffset>4025265</wp:posOffset>
                </wp:positionH>
                <wp:positionV relativeFrom="paragraph">
                  <wp:posOffset>325120</wp:posOffset>
                </wp:positionV>
                <wp:extent cx="1419225" cy="334645"/>
                <wp:effectExtent l="0" t="0" r="9525" b="8255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34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AD2C0" w14:textId="77777777" w:rsidR="002718E1" w:rsidRPr="009D751A" w:rsidRDefault="002718E1" w:rsidP="009D751A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Grey d</w:t>
                            </w:r>
                            <w:r w:rsidRPr="009D751A">
                              <w:rPr>
                                <w:sz w:val="18"/>
                              </w:rPr>
                              <w:t>ot</w:t>
                            </w:r>
                            <w:r>
                              <w:rPr>
                                <w:sz w:val="18"/>
                              </w:rPr>
                              <w:t>s</w:t>
                            </w:r>
                            <w:r w:rsidRPr="009D751A">
                              <w:rPr>
                                <w:sz w:val="18"/>
                              </w:rPr>
                              <w:t xml:space="preserve"> (</w:t>
                            </w:r>
                            <w:r>
                              <w:rPr>
                                <w:sz w:val="18"/>
                              </w:rPr>
                              <w:t>secondary)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33593" id="_x0000_s1056" type="#_x0000_t202" style="position:absolute;left:0;text-align:left;margin-left:316.95pt;margin-top:25.6pt;width:111.75pt;height:26.3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" stroked="f">
                <v:textbox>
                  <w:txbxContent>
                    <w:p w14:paraId="29AAD2C0" w14:textId="77777777" w:rsidR="002718E1" w:rsidRPr="009D751A" w:rsidRDefault="002718E1" w:rsidP="009D751A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Grey d</w:t>
                      </w:r>
                      <w:r w:rsidRPr="009D751A">
                        <w:rPr>
                          <w:sz w:val="18"/>
                        </w:rPr>
                        <w:t>ot</w:t>
                      </w:r>
                      <w:r>
                        <w:rPr>
                          <w:sz w:val="18"/>
                        </w:rPr>
                        <w:t>s</w:t>
                      </w:r>
                      <w:r w:rsidRPr="009D751A">
                        <w:rPr>
                          <w:sz w:val="18"/>
                        </w:rPr>
                        <w:t xml:space="preserve"> (</w:t>
                      </w:r>
                      <w:r>
                        <w:rPr>
                          <w:sz w:val="18"/>
                        </w:rPr>
                        <w:t>secondary)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70C6F39B" wp14:editId="1B7C7B85">
            <wp:extent cx="2257425" cy="1709011"/>
            <wp:effectExtent l="0" t="0" r="0" b="571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64199" cy="17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8697A" w14:textId="77777777" w:rsidR="000D2435" w:rsidRDefault="000113A7" w:rsidP="0068235C">
      <w:pPr>
        <w:pStyle w:val="Heading3"/>
      </w:pPr>
      <w:bookmarkStart w:id="55" w:name="_Toc54248440"/>
      <w:r>
        <w:t>R</w:t>
      </w:r>
      <w:r w:rsidR="000D2435">
        <w:t>e-position</w:t>
      </w:r>
      <w:r>
        <w:t>ing</w:t>
      </w:r>
      <w:r w:rsidR="000D2435">
        <w:t xml:space="preserve"> the </w:t>
      </w:r>
      <w:r w:rsidR="004F47AE">
        <w:t xml:space="preserve">polygon </w:t>
      </w:r>
      <w:r w:rsidR="000D2435">
        <w:t>perimeter</w:t>
      </w:r>
      <w:bookmarkEnd w:id="55"/>
    </w:p>
    <w:p w14:paraId="2C535972" w14:textId="77777777" w:rsidR="000D2435" w:rsidRDefault="004F47AE" w:rsidP="00A27D91">
      <w:pPr>
        <w:pStyle w:val="ListParagraph"/>
        <w:numPr>
          <w:ilvl w:val="0"/>
          <w:numId w:val="21"/>
        </w:numPr>
      </w:pPr>
      <w:r>
        <w:t xml:space="preserve">Left </w:t>
      </w:r>
      <w:r w:rsidR="009D751A">
        <w:t xml:space="preserve">click on the hand tool </w:t>
      </w:r>
      <w:r w:rsidR="00CF558C">
        <w:rPr>
          <w:noProof/>
          <w:lang w:eastAsia="en-AU"/>
        </w:rPr>
        <w:drawing>
          <wp:inline distT="0" distB="0" distL="0" distR="0" wp14:anchorId="119B5AB0" wp14:editId="0FF2BC5A">
            <wp:extent cx="276225" cy="269891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9442" t="25979" r="51079" b="22016"/>
                    <a:stretch/>
                  </pic:blipFill>
                  <pic:spPr bwMode="auto">
                    <a:xfrm>
                      <a:off x="0" y="0"/>
                      <a:ext cx="284053" cy="277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751A">
        <w:t xml:space="preserve">at the </w:t>
      </w:r>
      <w:r w:rsidR="00CF558C">
        <w:t xml:space="preserve">centre </w:t>
      </w:r>
      <w:r w:rsidR="009D751A">
        <w:t xml:space="preserve">top of your </w:t>
      </w:r>
      <w:r w:rsidR="00CF558C">
        <w:t>map</w:t>
      </w:r>
      <w:r w:rsidR="001072AB">
        <w:t xml:space="preserve"> (</w:t>
      </w:r>
      <w:r w:rsidR="001F0E51">
        <w:fldChar w:fldCharType="begin"/>
      </w:r>
      <w:r w:rsidR="001F0E51">
        <w:instrText xml:space="preserve"> REF _Ref16247013 \h </w:instrText>
      </w:r>
      <w:r w:rsidR="001F0E51">
        <w:fldChar w:fldCharType="separate"/>
      </w:r>
      <w:r w:rsidR="00275D11" w:rsidRPr="00F429B8">
        <w:t xml:space="preserve">Figure </w:t>
      </w:r>
      <w:r w:rsidR="00275D11">
        <w:rPr>
          <w:noProof/>
        </w:rPr>
        <w:t>18</w:t>
      </w:r>
      <w:r w:rsidR="001F0E51">
        <w:fldChar w:fldCharType="end"/>
      </w:r>
      <w:r w:rsidR="001072AB">
        <w:t>)</w:t>
      </w:r>
      <w:r w:rsidR="000113A7">
        <w:t>.</w:t>
      </w:r>
    </w:p>
    <w:p w14:paraId="149B2217" w14:textId="77777777" w:rsidR="000D2435" w:rsidRDefault="004F47AE" w:rsidP="000D2435">
      <w:pPr>
        <w:pStyle w:val="ListParagraph"/>
        <w:numPr>
          <w:ilvl w:val="0"/>
          <w:numId w:val="21"/>
        </w:numPr>
      </w:pPr>
      <w:r>
        <w:t xml:space="preserve">Left </w:t>
      </w:r>
      <w:r w:rsidR="005F09E7">
        <w:t>click and hold down the</w:t>
      </w:r>
      <w:r w:rsidR="009D751A">
        <w:t xml:space="preserve"> left mouse button over a white dot </w:t>
      </w:r>
      <w:r w:rsidR="009839A7">
        <w:rPr>
          <w:rFonts w:asciiTheme="minorHAnsi" w:hAnsiTheme="minorHAnsi"/>
          <w:noProof/>
          <w:lang w:eastAsia="en-AU"/>
        </w:rPr>
        <w:drawing>
          <wp:inline distT="0" distB="0" distL="0" distR="0" wp14:anchorId="6E3074D3" wp14:editId="53FEC254">
            <wp:extent cx="371475" cy="293270"/>
            <wp:effectExtent l="0" t="0" r="0" b="0"/>
            <wp:docPr id="218" name="Picture 4" descr="Image of hand tool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64" cy="297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435">
        <w:t>to take hold of it</w:t>
      </w:r>
      <w:r w:rsidR="000113A7">
        <w:t>.</w:t>
      </w:r>
    </w:p>
    <w:p w14:paraId="1E777E43" w14:textId="77777777" w:rsidR="000D2435" w:rsidRDefault="004F47AE" w:rsidP="000D2435">
      <w:pPr>
        <w:pStyle w:val="ListParagraph"/>
        <w:numPr>
          <w:ilvl w:val="0"/>
          <w:numId w:val="21"/>
        </w:numPr>
      </w:pPr>
      <w:r>
        <w:t>W</w:t>
      </w:r>
      <w:r w:rsidR="000D2435">
        <w:t>hile holding down</w:t>
      </w:r>
      <w:r>
        <w:t xml:space="preserve"> the mouse button</w:t>
      </w:r>
      <w:r w:rsidR="000D2435">
        <w:t xml:space="preserve">, </w:t>
      </w:r>
      <w:r w:rsidR="009D751A">
        <w:t>mov</w:t>
      </w:r>
      <w:r w:rsidR="000D2435">
        <w:t>e</w:t>
      </w:r>
      <w:r w:rsidR="009D751A">
        <w:t xml:space="preserve"> </w:t>
      </w:r>
      <w:r>
        <w:t>the pointer</w:t>
      </w:r>
      <w:r w:rsidR="009D751A">
        <w:t xml:space="preserve"> </w:t>
      </w:r>
      <w:r w:rsidR="000D2435">
        <w:t xml:space="preserve">to </w:t>
      </w:r>
      <w:r>
        <w:t xml:space="preserve">the desired position </w:t>
      </w:r>
      <w:r w:rsidR="000D2435">
        <w:t xml:space="preserve">and release </w:t>
      </w:r>
      <w:r>
        <w:t>the</w:t>
      </w:r>
      <w:r w:rsidR="000D2435">
        <w:t xml:space="preserve"> mouse button</w:t>
      </w:r>
      <w:r w:rsidR="000113A7">
        <w:t>.</w:t>
      </w:r>
      <w:r w:rsidR="000D2435">
        <w:t xml:space="preserve"> </w:t>
      </w:r>
    </w:p>
    <w:p w14:paraId="693382C4" w14:textId="77777777" w:rsidR="000113A7" w:rsidRDefault="009A06C0" w:rsidP="00A27D91">
      <w:pPr>
        <w:pStyle w:val="ListParagraph"/>
        <w:numPr>
          <w:ilvl w:val="0"/>
          <w:numId w:val="21"/>
        </w:numPr>
      </w:pPr>
      <w:r>
        <w:t>T</w:t>
      </w:r>
      <w:r w:rsidR="000113A7" w:rsidRPr="000113A7">
        <w:t xml:space="preserve">o undo the last </w:t>
      </w:r>
      <w:r w:rsidR="00B54B55">
        <w:t>adjustment</w:t>
      </w:r>
      <w:r w:rsidR="000113A7" w:rsidRPr="000113A7">
        <w:t>, click the back symbol</w:t>
      </w:r>
      <w:r w:rsidR="000113A7">
        <w:t xml:space="preserve"> </w:t>
      </w:r>
      <w:r w:rsidR="000113A7">
        <w:rPr>
          <w:noProof/>
          <w:lang w:eastAsia="en-AU"/>
        </w:rPr>
        <w:drawing>
          <wp:inline distT="0" distB="0" distL="0" distR="0" wp14:anchorId="6F71FE22" wp14:editId="032F5498">
            <wp:extent cx="314325" cy="314325"/>
            <wp:effectExtent l="0" t="0" r="9525" b="952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42105" t="-3125"/>
                    <a:stretch/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72AB">
        <w:t xml:space="preserve"> (</w:t>
      </w:r>
      <w:r w:rsidR="001F0E51">
        <w:fldChar w:fldCharType="begin"/>
      </w:r>
      <w:r w:rsidR="001F0E51">
        <w:instrText xml:space="preserve"> REF _Ref16247013 \h </w:instrText>
      </w:r>
      <w:r w:rsidR="001F0E51">
        <w:fldChar w:fldCharType="separate"/>
      </w:r>
      <w:r w:rsidR="00275D11" w:rsidRPr="00F429B8">
        <w:t xml:space="preserve">Figure </w:t>
      </w:r>
      <w:r w:rsidR="00275D11">
        <w:rPr>
          <w:noProof/>
        </w:rPr>
        <w:t>18</w:t>
      </w:r>
      <w:r w:rsidR="001F0E51">
        <w:fldChar w:fldCharType="end"/>
      </w:r>
      <w:r w:rsidR="001072AB">
        <w:t>)</w:t>
      </w:r>
      <w:r w:rsidR="00B54B55">
        <w:t xml:space="preserve"> which </w:t>
      </w:r>
      <w:r w:rsidR="000113A7" w:rsidRPr="000113A7">
        <w:t>appear</w:t>
      </w:r>
      <w:r w:rsidR="00B54B55">
        <w:t>s when</w:t>
      </w:r>
      <w:r w:rsidR="000113A7" w:rsidRPr="000113A7">
        <w:t xml:space="preserve"> a point</w:t>
      </w:r>
      <w:r w:rsidR="00B54B55">
        <w:t xml:space="preserve"> is adjusted</w:t>
      </w:r>
      <w:r w:rsidR="000113A7">
        <w:t>.</w:t>
      </w:r>
    </w:p>
    <w:p w14:paraId="782C7C68" w14:textId="77777777" w:rsidR="00B81C61" w:rsidRDefault="00B81C61" w:rsidP="00FB5C52">
      <w:pPr>
        <w:pStyle w:val="Caption"/>
        <w:ind w:left="360"/>
      </w:pPr>
      <w:bookmarkStart w:id="56" w:name="_Ref16094305"/>
      <w:r>
        <w:br w:type="page"/>
      </w:r>
    </w:p>
    <w:p w14:paraId="5DAD8E80" w14:textId="2A87551D" w:rsidR="00063C04" w:rsidRDefault="00063C04" w:rsidP="00FB5C52">
      <w:pPr>
        <w:pStyle w:val="Caption"/>
        <w:ind w:left="360"/>
        <w:rPr>
          <w:lang w:eastAsia="en-AU"/>
        </w:rPr>
      </w:pPr>
      <w:bookmarkStart w:id="57" w:name="_Ref16247013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18</w:t>
      </w:r>
      <w:r w:rsidR="002B1448">
        <w:rPr>
          <w:noProof/>
        </w:rPr>
        <w:fldChar w:fldCharType="end"/>
      </w:r>
      <w:bookmarkEnd w:id="56"/>
      <w:bookmarkEnd w:id="57"/>
      <w:r w:rsidRPr="00F429B8">
        <w:t xml:space="preserve">: </w:t>
      </w:r>
      <w:r w:rsidR="00FB5C52">
        <w:t>How to undo a drawing step</w:t>
      </w:r>
    </w:p>
    <w:p w14:paraId="6640B3EB" w14:textId="77777777" w:rsidR="000113A7" w:rsidRDefault="001072AB" w:rsidP="00D1155A">
      <w:pPr>
        <w:pStyle w:val="ListParagraph"/>
        <w:contextualSpacing w:val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9CCF09C" wp14:editId="56375CA7">
                <wp:simplePos x="0" y="0"/>
                <wp:positionH relativeFrom="column">
                  <wp:posOffset>1377315</wp:posOffset>
                </wp:positionH>
                <wp:positionV relativeFrom="paragraph">
                  <wp:posOffset>979170</wp:posOffset>
                </wp:positionV>
                <wp:extent cx="219075" cy="228600"/>
                <wp:effectExtent l="0" t="0" r="28575" b="19050"/>
                <wp:wrapNone/>
                <wp:docPr id="9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2860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606383" id="Rounded Rectangle 9" o:spid="_x0000_s1026" style="position:absolute;margin-left:108.45pt;margin-top:77.1pt;width:17.25pt;height:1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" filled="f" strokecolor="red" strokeweight="1.5pt"/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4EA4431" wp14:editId="4A46D741">
                <wp:simplePos x="0" y="0"/>
                <wp:positionH relativeFrom="column">
                  <wp:posOffset>2882265</wp:posOffset>
                </wp:positionH>
                <wp:positionV relativeFrom="paragraph">
                  <wp:posOffset>26670</wp:posOffset>
                </wp:positionV>
                <wp:extent cx="152400" cy="200025"/>
                <wp:effectExtent l="0" t="0" r="19050" b="28575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20002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A3F355" id="Rounded Rectangle 8" o:spid="_x0000_s1026" style="position:absolute;margin-left:226.95pt;margin-top:2.1pt;width:12pt;height:15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" filled="f" strokecolor="red" strokeweight="1.5pt"/>
            </w:pict>
          </mc:Fallback>
        </mc:AlternateContent>
      </w:r>
      <w:r w:rsidR="000113A7">
        <w:rPr>
          <w:noProof/>
          <w:lang w:eastAsia="en-AU"/>
        </w:rPr>
        <w:drawing>
          <wp:inline distT="0" distB="0" distL="0" distR="0" wp14:anchorId="1ABCAF15" wp14:editId="539583A2">
            <wp:extent cx="4610100" cy="3982619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15579" cy="398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31C08" w14:textId="77777777" w:rsidR="000D2435" w:rsidRDefault="009A06C0" w:rsidP="00383005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I</w:t>
      </w:r>
      <w:r w:rsidR="000D2435">
        <w:rPr>
          <w:lang w:eastAsia="en-AU"/>
        </w:rPr>
        <w:t xml:space="preserve">f necessary, repeat this process to re-position other white dots. </w:t>
      </w:r>
    </w:p>
    <w:p w14:paraId="38973AB2" w14:textId="77777777" w:rsidR="00CF558C" w:rsidRDefault="009A06C0" w:rsidP="00383005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T</w:t>
      </w:r>
      <w:r w:rsidR="000D2435">
        <w:rPr>
          <w:lang w:eastAsia="en-AU"/>
        </w:rPr>
        <w:t xml:space="preserve">o fine tune your </w:t>
      </w:r>
      <w:r w:rsidR="00B07188">
        <w:rPr>
          <w:lang w:eastAsia="en-AU"/>
        </w:rPr>
        <w:t>polygon area</w:t>
      </w:r>
      <w:r w:rsidR="000D2435">
        <w:rPr>
          <w:lang w:eastAsia="en-AU"/>
        </w:rPr>
        <w:t>, follow the same process for any grey dots.</w:t>
      </w:r>
    </w:p>
    <w:p w14:paraId="1CB385B3" w14:textId="77777777" w:rsidR="009B0695" w:rsidRDefault="009A06C0" w:rsidP="00383005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L</w:t>
      </w:r>
      <w:r w:rsidR="000A4CD5">
        <w:rPr>
          <w:lang w:eastAsia="en-AU"/>
        </w:rPr>
        <w:t xml:space="preserve">eft click </w:t>
      </w:r>
      <w:r w:rsidR="00CF558C">
        <w:rPr>
          <w:lang w:eastAsia="en-AU"/>
        </w:rPr>
        <w:t xml:space="preserve">the </w:t>
      </w:r>
      <w:r w:rsidR="00B07188">
        <w:rPr>
          <w:lang w:eastAsia="en-AU"/>
        </w:rPr>
        <w:t>‘</w:t>
      </w:r>
      <w:r w:rsidR="00CF558C" w:rsidRPr="001072AB">
        <w:rPr>
          <w:b/>
          <w:lang w:eastAsia="en-AU"/>
        </w:rPr>
        <w:t>Save Mapping</w:t>
      </w:r>
      <w:r w:rsidR="00CF558C">
        <w:rPr>
          <w:lang w:eastAsia="en-AU"/>
        </w:rPr>
        <w:t>’ button</w:t>
      </w:r>
      <w:r w:rsidR="000113A7">
        <w:rPr>
          <w:lang w:eastAsia="en-AU"/>
        </w:rPr>
        <w:t xml:space="preserve"> </w:t>
      </w:r>
      <w:r w:rsidR="001072AB">
        <w:rPr>
          <w:lang w:eastAsia="en-AU"/>
        </w:rPr>
        <w:t xml:space="preserve">at the top right of your screen </w:t>
      </w:r>
      <w:r w:rsidR="000113A7">
        <w:rPr>
          <w:lang w:eastAsia="en-AU"/>
        </w:rPr>
        <w:t>when finished</w:t>
      </w:r>
      <w:r w:rsidR="00CF558C">
        <w:rPr>
          <w:lang w:eastAsia="en-AU"/>
        </w:rPr>
        <w:t xml:space="preserve">. </w:t>
      </w:r>
    </w:p>
    <w:p w14:paraId="2E1CDEFF" w14:textId="77777777" w:rsidR="00136552" w:rsidRDefault="00B07188" w:rsidP="0068235C">
      <w:pPr>
        <w:pStyle w:val="Heading3"/>
        <w:rPr>
          <w:lang w:eastAsia="en-AU"/>
        </w:rPr>
      </w:pPr>
      <w:bookmarkStart w:id="58" w:name="_Ref16167969"/>
      <w:bookmarkStart w:id="59" w:name="_Toc54248441"/>
      <w:r>
        <w:t>Editing</w:t>
      </w:r>
      <w:r w:rsidR="00136552">
        <w:t xml:space="preserve"> a project site title and linked activities</w:t>
      </w:r>
      <w:bookmarkEnd w:id="58"/>
      <w:bookmarkEnd w:id="59"/>
    </w:p>
    <w:p w14:paraId="24A3B49B" w14:textId="77777777" w:rsidR="00136552" w:rsidRDefault="00CA4625" w:rsidP="00A45AA5">
      <w:pPr>
        <w:pStyle w:val="ListParagraph"/>
        <w:numPr>
          <w:ilvl w:val="0"/>
          <w:numId w:val="21"/>
        </w:numPr>
        <w:contextualSpacing w:val="0"/>
      </w:pPr>
      <w:r>
        <w:t>Left c</w:t>
      </w:r>
      <w:r w:rsidR="00136552">
        <w:t xml:space="preserve">lick on the hand tool </w:t>
      </w:r>
      <w:r w:rsidR="00136552">
        <w:rPr>
          <w:noProof/>
          <w:lang w:eastAsia="en-AU"/>
        </w:rPr>
        <w:drawing>
          <wp:inline distT="0" distB="0" distL="0" distR="0" wp14:anchorId="29E7B0E0" wp14:editId="38793EBE">
            <wp:extent cx="276225" cy="269891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9442" t="25979" r="51079" b="22016"/>
                    <a:stretch/>
                  </pic:blipFill>
                  <pic:spPr bwMode="auto">
                    <a:xfrm>
                      <a:off x="0" y="0"/>
                      <a:ext cx="285109" cy="278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6552">
        <w:t>at the centre top of your map</w:t>
      </w:r>
      <w:r w:rsidR="001072AB">
        <w:t xml:space="preserve"> (</w:t>
      </w:r>
      <w:r w:rsidR="00132116">
        <w:fldChar w:fldCharType="begin"/>
      </w:r>
      <w:r w:rsidR="00132116">
        <w:instrText xml:space="preserve"> REF _Ref15922511 \h </w:instrText>
      </w:r>
      <w:r w:rsidR="00132116">
        <w:fldChar w:fldCharType="separate"/>
      </w:r>
      <w:r w:rsidR="00275D11">
        <w:t xml:space="preserve">Figure </w:t>
      </w:r>
      <w:r w:rsidR="00275D11">
        <w:rPr>
          <w:noProof/>
        </w:rPr>
        <w:t>6</w:t>
      </w:r>
      <w:r w:rsidR="00132116">
        <w:fldChar w:fldCharType="end"/>
      </w:r>
      <w:r w:rsidR="001072AB">
        <w:t>)</w:t>
      </w:r>
      <w:r w:rsidR="00136552">
        <w:t>.</w:t>
      </w:r>
    </w:p>
    <w:p w14:paraId="37545B3A" w14:textId="77777777" w:rsidR="00136552" w:rsidRDefault="00136552" w:rsidP="00A45AA5">
      <w:pPr>
        <w:pStyle w:val="ListParagraph"/>
        <w:numPr>
          <w:ilvl w:val="0"/>
          <w:numId w:val="21"/>
        </w:numPr>
        <w:contextualSpacing w:val="0"/>
        <w:rPr>
          <w:lang w:eastAsia="en-AU"/>
        </w:rPr>
      </w:pPr>
      <w:r>
        <w:rPr>
          <w:lang w:eastAsia="en-AU"/>
        </w:rPr>
        <w:t xml:space="preserve">Place </w:t>
      </w:r>
      <w:r w:rsidR="00B07188">
        <w:rPr>
          <w:lang w:eastAsia="en-AU"/>
        </w:rPr>
        <w:t>the</w:t>
      </w:r>
      <w:r>
        <w:rPr>
          <w:lang w:eastAsia="en-AU"/>
        </w:rPr>
        <w:t xml:space="preserve"> cursor over the shaded area of a site polygon</w:t>
      </w:r>
      <w:r w:rsidR="00132116">
        <w:rPr>
          <w:lang w:eastAsia="en-AU"/>
        </w:rPr>
        <w:t xml:space="preserve"> </w:t>
      </w:r>
      <w:r w:rsidR="00B07188">
        <w:rPr>
          <w:lang w:eastAsia="en-AU"/>
        </w:rPr>
        <w:t xml:space="preserve">that </w:t>
      </w:r>
      <w:r w:rsidR="00132116">
        <w:rPr>
          <w:lang w:eastAsia="en-AU"/>
        </w:rPr>
        <w:t>you have drawn</w:t>
      </w:r>
      <w:r w:rsidRPr="00136552">
        <w:rPr>
          <w:noProof/>
          <w:lang w:eastAsia="en-AU"/>
        </w:rPr>
        <w:t xml:space="preserve"> </w:t>
      </w:r>
      <w:r>
        <w:rPr>
          <w:noProof/>
          <w:lang w:eastAsia="en-AU"/>
        </w:rPr>
        <w:drawing>
          <wp:inline distT="0" distB="0" distL="0" distR="0" wp14:anchorId="1E68CFCC" wp14:editId="35F8979B">
            <wp:extent cx="342900" cy="270710"/>
            <wp:effectExtent l="0" t="0" r="0" b="0"/>
            <wp:docPr id="102" name="Picture 4" descr="Image of hand tool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89" cy="280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t xml:space="preserve">and left click </w:t>
      </w:r>
      <w:r w:rsidR="00B07188">
        <w:rPr>
          <w:noProof/>
          <w:lang w:eastAsia="en-AU"/>
        </w:rPr>
        <w:t>the</w:t>
      </w:r>
      <w:r>
        <w:rPr>
          <w:noProof/>
          <w:lang w:eastAsia="en-AU"/>
        </w:rPr>
        <w:t xml:space="preserve"> mouse</w:t>
      </w:r>
      <w:r>
        <w:rPr>
          <w:lang w:eastAsia="en-AU"/>
        </w:rPr>
        <w:t xml:space="preserve"> </w:t>
      </w:r>
    </w:p>
    <w:p w14:paraId="3A3C8D66" w14:textId="77777777" w:rsidR="00A45AA5" w:rsidRDefault="009F3CCB" w:rsidP="004E043D">
      <w:pPr>
        <w:pStyle w:val="ListParagraph"/>
        <w:numPr>
          <w:ilvl w:val="0"/>
          <w:numId w:val="21"/>
        </w:numPr>
        <w:contextualSpacing w:val="0"/>
        <w:rPr>
          <w:lang w:eastAsia="en-AU"/>
        </w:rPr>
      </w:pPr>
      <w:r>
        <w:rPr>
          <w:lang w:eastAsia="en-AU"/>
        </w:rPr>
        <w:t>T</w:t>
      </w:r>
      <w:r w:rsidR="00136552">
        <w:rPr>
          <w:lang w:eastAsia="en-AU"/>
        </w:rPr>
        <w:t xml:space="preserve">he </w:t>
      </w:r>
      <w:r>
        <w:rPr>
          <w:lang w:eastAsia="en-AU"/>
        </w:rPr>
        <w:t xml:space="preserve">site </w:t>
      </w:r>
      <w:r w:rsidR="00136552">
        <w:rPr>
          <w:lang w:eastAsia="en-AU"/>
        </w:rPr>
        <w:t>information window will appear</w:t>
      </w:r>
      <w:r w:rsidR="001072AB">
        <w:rPr>
          <w:lang w:eastAsia="en-AU"/>
        </w:rPr>
        <w:t xml:space="preserve"> (</w:t>
      </w:r>
      <w:r w:rsidR="004E043D">
        <w:rPr>
          <w:lang w:eastAsia="en-AU"/>
        </w:rPr>
        <w:fldChar w:fldCharType="begin"/>
      </w:r>
      <w:r w:rsidR="004E043D">
        <w:rPr>
          <w:lang w:eastAsia="en-AU"/>
        </w:rPr>
        <w:instrText xml:space="preserve"> REF _Ref16247208 \h </w:instrText>
      </w:r>
      <w:r w:rsidR="004E043D">
        <w:rPr>
          <w:lang w:eastAsia="en-AU"/>
        </w:rPr>
      </w:r>
      <w:r w:rsidR="004E043D">
        <w:rPr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19</w:t>
      </w:r>
      <w:r w:rsidR="004E043D">
        <w:rPr>
          <w:lang w:eastAsia="en-AU"/>
        </w:rPr>
        <w:fldChar w:fldCharType="end"/>
      </w:r>
      <w:r w:rsidR="001072AB">
        <w:rPr>
          <w:lang w:eastAsia="en-AU"/>
        </w:rPr>
        <w:t>)</w:t>
      </w:r>
      <w:r w:rsidR="00B07188">
        <w:rPr>
          <w:lang w:eastAsia="en-AU"/>
        </w:rPr>
        <w:t xml:space="preserve">. The </w:t>
      </w:r>
      <w:r>
        <w:rPr>
          <w:lang w:eastAsia="en-AU"/>
        </w:rPr>
        <w:t>title and/or activities</w:t>
      </w:r>
      <w:r w:rsidR="00BE0EF4">
        <w:rPr>
          <w:lang w:eastAsia="en-AU"/>
        </w:rPr>
        <w:t xml:space="preserve"> </w:t>
      </w:r>
      <w:r w:rsidR="00B07188">
        <w:rPr>
          <w:lang w:eastAsia="en-AU"/>
        </w:rPr>
        <w:t>can be edited as required. I</w:t>
      </w:r>
      <w:r w:rsidR="00BE0EF4">
        <w:rPr>
          <w:lang w:eastAsia="en-AU"/>
        </w:rPr>
        <w:t xml:space="preserve">f needed, refer to Section </w:t>
      </w:r>
      <w:r w:rsidR="00BE0EF4">
        <w:rPr>
          <w:lang w:eastAsia="en-AU"/>
        </w:rPr>
        <w:fldChar w:fldCharType="begin"/>
      </w:r>
      <w:r w:rsidR="00BE0EF4">
        <w:rPr>
          <w:lang w:eastAsia="en-AU"/>
        </w:rPr>
        <w:instrText xml:space="preserve"> REF _Ref15989378 \r \h </w:instrText>
      </w:r>
      <w:r w:rsidR="004E043D">
        <w:rPr>
          <w:lang w:eastAsia="en-AU"/>
        </w:rPr>
        <w:instrText xml:space="preserve"> \* MERGEFORMAT </w:instrText>
      </w:r>
      <w:r w:rsidR="00BE0EF4">
        <w:rPr>
          <w:lang w:eastAsia="en-AU"/>
        </w:rPr>
      </w:r>
      <w:r w:rsidR="00BE0EF4">
        <w:rPr>
          <w:lang w:eastAsia="en-AU"/>
        </w:rPr>
        <w:fldChar w:fldCharType="separate"/>
      </w:r>
      <w:r w:rsidR="00275D11">
        <w:rPr>
          <w:lang w:eastAsia="en-AU"/>
        </w:rPr>
        <w:t>6.4</w:t>
      </w:r>
      <w:r w:rsidR="00BE0EF4">
        <w:rPr>
          <w:lang w:eastAsia="en-AU"/>
        </w:rPr>
        <w:fldChar w:fldCharType="end"/>
      </w:r>
      <w:r w:rsidR="00BE0EF4">
        <w:rPr>
          <w:lang w:eastAsia="en-AU"/>
        </w:rPr>
        <w:t xml:space="preserve"> and </w:t>
      </w:r>
      <w:r w:rsidR="00BE0EF4">
        <w:rPr>
          <w:lang w:eastAsia="en-AU"/>
        </w:rPr>
        <w:fldChar w:fldCharType="begin"/>
      </w:r>
      <w:r w:rsidR="00BE0EF4">
        <w:rPr>
          <w:lang w:eastAsia="en-AU"/>
        </w:rPr>
        <w:instrText xml:space="preserve"> REF _Ref15989316 \r \h </w:instrText>
      </w:r>
      <w:r w:rsidR="004E043D">
        <w:rPr>
          <w:lang w:eastAsia="en-AU"/>
        </w:rPr>
        <w:instrText xml:space="preserve"> \* MERGEFORMAT </w:instrText>
      </w:r>
      <w:r w:rsidR="00BE0EF4">
        <w:rPr>
          <w:lang w:eastAsia="en-AU"/>
        </w:rPr>
      </w:r>
      <w:r w:rsidR="00BE0EF4">
        <w:rPr>
          <w:lang w:eastAsia="en-AU"/>
        </w:rPr>
        <w:fldChar w:fldCharType="separate"/>
      </w:r>
      <w:r w:rsidR="00275D11">
        <w:rPr>
          <w:lang w:eastAsia="en-AU"/>
        </w:rPr>
        <w:t>6.5</w:t>
      </w:r>
      <w:r w:rsidR="00BE0EF4">
        <w:rPr>
          <w:lang w:eastAsia="en-AU"/>
        </w:rPr>
        <w:fldChar w:fldCharType="end"/>
      </w:r>
      <w:r w:rsidR="00BE0EF4">
        <w:rPr>
          <w:lang w:eastAsia="en-AU"/>
        </w:rPr>
        <w:t xml:space="preserve"> for more details on </w:t>
      </w:r>
      <w:r w:rsidR="00B07188">
        <w:rPr>
          <w:lang w:eastAsia="en-AU"/>
        </w:rPr>
        <w:t xml:space="preserve">how to do </w:t>
      </w:r>
      <w:r w:rsidR="00BE0EF4">
        <w:rPr>
          <w:lang w:eastAsia="en-AU"/>
        </w:rPr>
        <w:t>this</w:t>
      </w:r>
      <w:r w:rsidR="00136552">
        <w:rPr>
          <w:lang w:eastAsia="en-AU"/>
        </w:rPr>
        <w:t>.</w:t>
      </w:r>
      <w:r>
        <w:rPr>
          <w:lang w:eastAsia="en-AU"/>
        </w:rPr>
        <w:t xml:space="preserve"> Remember, </w:t>
      </w:r>
      <w:r w:rsidR="00B07188">
        <w:rPr>
          <w:lang w:eastAsia="en-AU"/>
        </w:rPr>
        <w:t>to</w:t>
      </w:r>
      <w:r>
        <w:rPr>
          <w:lang w:eastAsia="en-AU"/>
        </w:rPr>
        <w:t xml:space="preserve"> select </w:t>
      </w:r>
      <w:r w:rsidR="00B07188">
        <w:rPr>
          <w:lang w:eastAsia="en-AU"/>
        </w:rPr>
        <w:t xml:space="preserve">more than one activity at the site </w:t>
      </w:r>
      <w:r>
        <w:rPr>
          <w:lang w:eastAsia="en-AU"/>
        </w:rPr>
        <w:t xml:space="preserve">hold down the </w:t>
      </w:r>
      <w:r w:rsidRPr="004E043D">
        <w:rPr>
          <w:b/>
          <w:lang w:eastAsia="en-AU"/>
        </w:rPr>
        <w:t>Control Key (CTRL)</w:t>
      </w:r>
      <w:r>
        <w:rPr>
          <w:lang w:eastAsia="en-AU"/>
        </w:rPr>
        <w:t xml:space="preserve"> [or the </w:t>
      </w:r>
      <w:r w:rsidRPr="004E043D">
        <w:rPr>
          <w:b/>
          <w:lang w:eastAsia="en-AU"/>
        </w:rPr>
        <w:t>Command Key (CMD)</w:t>
      </w:r>
      <w:r>
        <w:rPr>
          <w:lang w:eastAsia="en-AU"/>
        </w:rPr>
        <w:t xml:space="preserve"> on a Mac] while left clicking on the additional activity(s).</w:t>
      </w:r>
    </w:p>
    <w:p w14:paraId="400946EA" w14:textId="77777777" w:rsidR="00B81C61" w:rsidRDefault="00B81C61" w:rsidP="00063C04">
      <w:pPr>
        <w:pStyle w:val="Caption"/>
      </w:pPr>
      <w:bookmarkStart w:id="60" w:name="_Ref16094417"/>
      <w:r>
        <w:br w:type="page"/>
      </w:r>
    </w:p>
    <w:p w14:paraId="3EF25613" w14:textId="08D16063" w:rsidR="00063C04" w:rsidRDefault="00063C04" w:rsidP="00063C04">
      <w:pPr>
        <w:pStyle w:val="Caption"/>
        <w:rPr>
          <w:lang w:eastAsia="en-AU"/>
        </w:rPr>
      </w:pPr>
      <w:bookmarkStart w:id="61" w:name="_Ref16247208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19</w:t>
      </w:r>
      <w:r w:rsidR="002B1448">
        <w:rPr>
          <w:noProof/>
        </w:rPr>
        <w:fldChar w:fldCharType="end"/>
      </w:r>
      <w:bookmarkEnd w:id="60"/>
      <w:bookmarkEnd w:id="61"/>
      <w:r w:rsidRPr="00F429B8">
        <w:t xml:space="preserve">: </w:t>
      </w:r>
      <w:r w:rsidR="00FB5C52">
        <w:t>How to attribute an activity to a site</w:t>
      </w:r>
    </w:p>
    <w:p w14:paraId="71DCF349" w14:textId="07F598E2" w:rsidR="009F3CCB" w:rsidRDefault="008B1BFF" w:rsidP="00D1155A">
      <w:pPr>
        <w:jc w:val="center"/>
        <w:rPr>
          <w:lang w:eastAsia="en-AU"/>
        </w:rPr>
      </w:pPr>
      <w:r w:rsidRPr="00955B5F">
        <w:rPr>
          <w:noProof/>
          <w:lang w:eastAsia="en-AU"/>
        </w:rPr>
        <w:drawing>
          <wp:inline distT="0" distB="0" distL="0" distR="0" wp14:anchorId="05EC907C" wp14:editId="5F6F93A7">
            <wp:extent cx="4108106" cy="3334908"/>
            <wp:effectExtent l="19050" t="19050" r="26035" b="184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27702" cy="33508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6E364C" w14:textId="77777777" w:rsidR="00136552" w:rsidRDefault="00136552" w:rsidP="00A27D91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 xml:space="preserve">When </w:t>
      </w:r>
      <w:r w:rsidR="0089214C">
        <w:rPr>
          <w:lang w:eastAsia="en-AU"/>
        </w:rPr>
        <w:t xml:space="preserve">all edits have been </w:t>
      </w:r>
      <w:r>
        <w:rPr>
          <w:lang w:eastAsia="en-AU"/>
        </w:rPr>
        <w:t xml:space="preserve">completed, click </w:t>
      </w:r>
      <w:r w:rsidR="00BA4130">
        <w:rPr>
          <w:lang w:eastAsia="en-AU"/>
        </w:rPr>
        <w:t>‘</w:t>
      </w:r>
      <w:r w:rsidRPr="00BA4130">
        <w:rPr>
          <w:lang w:eastAsia="en-AU"/>
        </w:rPr>
        <w:t>OK</w:t>
      </w:r>
      <w:r w:rsidR="00BA4130">
        <w:rPr>
          <w:lang w:eastAsia="en-AU"/>
        </w:rPr>
        <w:t>’</w:t>
      </w:r>
      <w:r>
        <w:rPr>
          <w:lang w:eastAsia="en-AU"/>
        </w:rPr>
        <w:t xml:space="preserve"> to confirm and close the information window</w:t>
      </w:r>
      <w:r w:rsidR="00F8215D">
        <w:rPr>
          <w:lang w:eastAsia="en-AU"/>
        </w:rPr>
        <w:t xml:space="preserve"> (</w:t>
      </w:r>
      <w:r w:rsidR="00943F4C">
        <w:rPr>
          <w:lang w:eastAsia="en-AU"/>
        </w:rPr>
        <w:fldChar w:fldCharType="begin"/>
      </w:r>
      <w:r w:rsidR="00943F4C">
        <w:rPr>
          <w:lang w:eastAsia="en-AU"/>
        </w:rPr>
        <w:instrText xml:space="preserve"> REF _Ref16247208 \h </w:instrText>
      </w:r>
      <w:r w:rsidR="00943F4C">
        <w:rPr>
          <w:lang w:eastAsia="en-AU"/>
        </w:rPr>
      </w:r>
      <w:r w:rsidR="00943F4C">
        <w:rPr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19</w:t>
      </w:r>
      <w:r w:rsidR="00943F4C">
        <w:rPr>
          <w:lang w:eastAsia="en-AU"/>
        </w:rPr>
        <w:fldChar w:fldCharType="end"/>
      </w:r>
      <w:r w:rsidR="00F8215D">
        <w:rPr>
          <w:lang w:eastAsia="en-AU"/>
        </w:rPr>
        <w:t>)</w:t>
      </w:r>
      <w:r>
        <w:rPr>
          <w:lang w:eastAsia="en-AU"/>
        </w:rPr>
        <w:t>. Alternatively</w:t>
      </w:r>
      <w:r w:rsidR="00BA4130">
        <w:rPr>
          <w:lang w:eastAsia="en-AU"/>
        </w:rPr>
        <w:t>,</w:t>
      </w:r>
      <w:r>
        <w:rPr>
          <w:lang w:eastAsia="en-AU"/>
        </w:rPr>
        <w:t xml:space="preserve"> click ‘</w:t>
      </w:r>
      <w:r w:rsidRPr="00943F4C">
        <w:rPr>
          <w:b/>
          <w:lang w:eastAsia="en-AU"/>
        </w:rPr>
        <w:t>Cancel</w:t>
      </w:r>
      <w:r>
        <w:rPr>
          <w:lang w:eastAsia="en-AU"/>
        </w:rPr>
        <w:t xml:space="preserve">’ if you don’t want to keep any of the changes you have made. </w:t>
      </w:r>
    </w:p>
    <w:p w14:paraId="5325E856" w14:textId="77777777" w:rsidR="0068235C" w:rsidRDefault="0068235C" w:rsidP="0068235C">
      <w:pPr>
        <w:pStyle w:val="Heading2"/>
        <w:rPr>
          <w:lang w:eastAsia="en-AU"/>
        </w:rPr>
      </w:pPr>
      <w:bookmarkStart w:id="62" w:name="_Ref16166969"/>
      <w:bookmarkStart w:id="63" w:name="_Toc54248442"/>
      <w:r>
        <w:rPr>
          <w:lang w:eastAsia="en-AU"/>
        </w:rPr>
        <w:t xml:space="preserve">Deleting </w:t>
      </w:r>
      <w:r w:rsidR="00691F12">
        <w:rPr>
          <w:lang w:eastAsia="en-AU"/>
        </w:rPr>
        <w:t xml:space="preserve">a single </w:t>
      </w:r>
      <w:r>
        <w:rPr>
          <w:lang w:eastAsia="en-AU"/>
        </w:rPr>
        <w:t>project site</w:t>
      </w:r>
      <w:bookmarkEnd w:id="62"/>
      <w:bookmarkEnd w:id="63"/>
    </w:p>
    <w:p w14:paraId="704F0634" w14:textId="77777777" w:rsidR="0068235C" w:rsidRDefault="008B6DD9" w:rsidP="0068235C">
      <w:pPr>
        <w:pStyle w:val="ListParagraph"/>
        <w:numPr>
          <w:ilvl w:val="0"/>
          <w:numId w:val="21"/>
        </w:numPr>
      </w:pPr>
      <w:r>
        <w:t>Left c</w:t>
      </w:r>
      <w:r w:rsidR="0068235C">
        <w:t xml:space="preserve">lick on the hand tool </w:t>
      </w:r>
      <w:r w:rsidR="0068235C">
        <w:rPr>
          <w:noProof/>
          <w:lang w:eastAsia="en-AU"/>
        </w:rPr>
        <w:drawing>
          <wp:inline distT="0" distB="0" distL="0" distR="0" wp14:anchorId="6E45F323" wp14:editId="0C8D6ED8">
            <wp:extent cx="276859" cy="270510"/>
            <wp:effectExtent l="0" t="0" r="9525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9442" t="25979" r="51079" b="22016"/>
                    <a:stretch/>
                  </pic:blipFill>
                  <pic:spPr bwMode="auto">
                    <a:xfrm>
                      <a:off x="0" y="0"/>
                      <a:ext cx="286065" cy="27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235C">
        <w:t>at the centre top of your map</w:t>
      </w:r>
      <w:r w:rsidR="00132116">
        <w:t xml:space="preserve"> (</w:t>
      </w:r>
      <w:r w:rsidR="00132116">
        <w:fldChar w:fldCharType="begin"/>
      </w:r>
      <w:r w:rsidR="00132116">
        <w:instrText xml:space="preserve"> REF _Ref15922511 \h </w:instrText>
      </w:r>
      <w:r w:rsidR="00132116">
        <w:fldChar w:fldCharType="separate"/>
      </w:r>
      <w:r w:rsidR="00275D11">
        <w:t xml:space="preserve">Figure </w:t>
      </w:r>
      <w:r w:rsidR="00275D11">
        <w:rPr>
          <w:noProof/>
        </w:rPr>
        <w:t>6</w:t>
      </w:r>
      <w:r w:rsidR="00132116">
        <w:fldChar w:fldCharType="end"/>
      </w:r>
      <w:r w:rsidR="00132116">
        <w:t>)</w:t>
      </w:r>
      <w:r w:rsidR="0068235C">
        <w:t>.</w:t>
      </w:r>
    </w:p>
    <w:p w14:paraId="22ADE65D" w14:textId="77777777" w:rsidR="0068235C" w:rsidRDefault="0068235C" w:rsidP="0068235C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 xml:space="preserve">Place </w:t>
      </w:r>
      <w:r w:rsidR="005F09E7">
        <w:rPr>
          <w:lang w:eastAsia="en-AU"/>
        </w:rPr>
        <w:t>the</w:t>
      </w:r>
      <w:r>
        <w:rPr>
          <w:lang w:eastAsia="en-AU"/>
        </w:rPr>
        <w:t xml:space="preserve"> cursor over the shaded area of a site polygon</w:t>
      </w:r>
      <w:r w:rsidR="0089214C">
        <w:rPr>
          <w:lang w:eastAsia="en-AU"/>
        </w:rPr>
        <w:t xml:space="preserve"> that</w:t>
      </w:r>
      <w:r w:rsidR="0035791F">
        <w:rPr>
          <w:lang w:eastAsia="en-AU"/>
        </w:rPr>
        <w:t xml:space="preserve"> you have drawn</w:t>
      </w:r>
      <w:r w:rsidRPr="00136552">
        <w:rPr>
          <w:noProof/>
          <w:lang w:eastAsia="en-AU"/>
        </w:rPr>
        <w:t xml:space="preserve"> </w:t>
      </w:r>
      <w:r>
        <w:rPr>
          <w:noProof/>
          <w:lang w:eastAsia="en-AU"/>
        </w:rPr>
        <w:drawing>
          <wp:inline distT="0" distB="0" distL="0" distR="0" wp14:anchorId="28E201F4" wp14:editId="0171AAF0">
            <wp:extent cx="343450" cy="271145"/>
            <wp:effectExtent l="0" t="0" r="0" b="0"/>
            <wp:docPr id="232" name="Picture 4" descr="Image of hand tool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36" cy="281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t xml:space="preserve">and left click </w:t>
      </w:r>
      <w:r w:rsidR="0089214C">
        <w:rPr>
          <w:noProof/>
          <w:lang w:eastAsia="en-AU"/>
        </w:rPr>
        <w:t>the</w:t>
      </w:r>
      <w:r>
        <w:rPr>
          <w:noProof/>
          <w:lang w:eastAsia="en-AU"/>
        </w:rPr>
        <w:t xml:space="preserve"> mouse</w:t>
      </w:r>
      <w:r>
        <w:rPr>
          <w:lang w:eastAsia="en-AU"/>
        </w:rPr>
        <w:t xml:space="preserve"> </w:t>
      </w:r>
    </w:p>
    <w:p w14:paraId="046B3FCD" w14:textId="77777777" w:rsidR="0068235C" w:rsidRPr="0068235C" w:rsidRDefault="0068235C" w:rsidP="0068235C">
      <w:pPr>
        <w:pStyle w:val="ListParagraph"/>
        <w:numPr>
          <w:ilvl w:val="0"/>
          <w:numId w:val="21"/>
        </w:numPr>
        <w:rPr>
          <w:color w:val="000000" w:themeColor="text1"/>
          <w:lang w:eastAsia="en-AU"/>
        </w:rPr>
      </w:pPr>
      <w:r w:rsidRPr="0068235C">
        <w:rPr>
          <w:color w:val="000000" w:themeColor="text1"/>
          <w:lang w:eastAsia="en-AU"/>
        </w:rPr>
        <w:t>The site information window will appear</w:t>
      </w:r>
      <w:r w:rsidR="00217A97">
        <w:rPr>
          <w:color w:val="000000" w:themeColor="text1"/>
          <w:lang w:eastAsia="en-AU"/>
        </w:rPr>
        <w:t xml:space="preserve"> (</w:t>
      </w:r>
      <w:r w:rsidR="00217A97">
        <w:rPr>
          <w:color w:val="000000" w:themeColor="text1"/>
          <w:lang w:eastAsia="en-AU"/>
        </w:rPr>
        <w:fldChar w:fldCharType="begin"/>
      </w:r>
      <w:r w:rsidR="00217A97">
        <w:rPr>
          <w:color w:val="000000" w:themeColor="text1"/>
          <w:lang w:eastAsia="en-AU"/>
        </w:rPr>
        <w:instrText xml:space="preserve"> REF _Ref16094690 \h </w:instrText>
      </w:r>
      <w:r w:rsidR="00217A97">
        <w:rPr>
          <w:color w:val="000000" w:themeColor="text1"/>
          <w:lang w:eastAsia="en-AU"/>
        </w:rPr>
      </w:r>
      <w:r w:rsidR="00217A97">
        <w:rPr>
          <w:color w:val="000000" w:themeColor="text1"/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20</w:t>
      </w:r>
      <w:r w:rsidR="00217A97">
        <w:rPr>
          <w:color w:val="000000" w:themeColor="text1"/>
          <w:lang w:eastAsia="en-AU"/>
        </w:rPr>
        <w:fldChar w:fldCharType="end"/>
      </w:r>
      <w:r w:rsidR="00217A97">
        <w:rPr>
          <w:color w:val="000000" w:themeColor="text1"/>
          <w:lang w:eastAsia="en-AU"/>
        </w:rPr>
        <w:t>)</w:t>
      </w:r>
      <w:r w:rsidRPr="0068235C">
        <w:rPr>
          <w:color w:val="000000" w:themeColor="text1"/>
          <w:lang w:eastAsia="en-AU"/>
        </w:rPr>
        <w:t xml:space="preserve">. </w:t>
      </w:r>
      <w:r w:rsidR="008B6DD9">
        <w:rPr>
          <w:color w:val="000000" w:themeColor="text1"/>
          <w:lang w:eastAsia="en-AU"/>
        </w:rPr>
        <w:t>Left c</w:t>
      </w:r>
      <w:r>
        <w:rPr>
          <w:color w:val="000000" w:themeColor="text1"/>
          <w:lang w:eastAsia="en-AU"/>
        </w:rPr>
        <w:t>lick the red ‘</w:t>
      </w:r>
      <w:r w:rsidRPr="00217A97">
        <w:rPr>
          <w:b/>
          <w:color w:val="000000" w:themeColor="text1"/>
          <w:lang w:eastAsia="en-AU"/>
        </w:rPr>
        <w:t>Delete</w:t>
      </w:r>
      <w:r>
        <w:rPr>
          <w:color w:val="000000" w:themeColor="text1"/>
          <w:lang w:eastAsia="en-AU"/>
        </w:rPr>
        <w:t xml:space="preserve">’ button to delete the site and its associated information. </w:t>
      </w:r>
    </w:p>
    <w:p w14:paraId="217B4FED" w14:textId="77777777" w:rsidR="00A45AA5" w:rsidRPr="00B81C61" w:rsidRDefault="00136552" w:rsidP="00B81C61">
      <w:pPr>
        <w:pStyle w:val="ListParagraph"/>
        <w:numPr>
          <w:ilvl w:val="0"/>
          <w:numId w:val="21"/>
        </w:numPr>
        <w:rPr>
          <w:color w:val="FF0000"/>
          <w:lang w:eastAsia="en-AU"/>
        </w:rPr>
      </w:pPr>
      <w:r w:rsidRPr="00136552">
        <w:rPr>
          <w:color w:val="FF0000"/>
          <w:lang w:eastAsia="en-AU"/>
        </w:rPr>
        <w:t xml:space="preserve">Warning: </w:t>
      </w:r>
      <w:r w:rsidR="0089214C">
        <w:rPr>
          <w:color w:val="FF0000"/>
          <w:lang w:eastAsia="en-AU"/>
        </w:rPr>
        <w:t>C</w:t>
      </w:r>
      <w:r w:rsidRPr="00136552">
        <w:rPr>
          <w:color w:val="FF0000"/>
          <w:lang w:eastAsia="en-AU"/>
        </w:rPr>
        <w:t>lick</w:t>
      </w:r>
      <w:r w:rsidR="0089214C">
        <w:rPr>
          <w:color w:val="FF0000"/>
          <w:lang w:eastAsia="en-AU"/>
        </w:rPr>
        <w:t>ing</w:t>
      </w:r>
      <w:r w:rsidRPr="00136552">
        <w:rPr>
          <w:color w:val="FF0000"/>
          <w:lang w:eastAsia="en-AU"/>
        </w:rPr>
        <w:t xml:space="preserve"> the ‘</w:t>
      </w:r>
      <w:r w:rsidRPr="00BA4130">
        <w:rPr>
          <w:b/>
          <w:color w:val="FF0000"/>
          <w:lang w:eastAsia="en-AU"/>
        </w:rPr>
        <w:t>Delete</w:t>
      </w:r>
      <w:r w:rsidRPr="00136552">
        <w:rPr>
          <w:color w:val="FF0000"/>
          <w:lang w:eastAsia="en-AU"/>
        </w:rPr>
        <w:t xml:space="preserve">’ button will delete the whole polygon. </w:t>
      </w:r>
      <w:r w:rsidR="0089214C">
        <w:rPr>
          <w:color w:val="FF0000"/>
          <w:lang w:eastAsia="en-AU"/>
        </w:rPr>
        <w:t>This action cannot be undone</w:t>
      </w:r>
      <w:r w:rsidRPr="00136552">
        <w:rPr>
          <w:color w:val="FF0000"/>
          <w:lang w:eastAsia="en-AU"/>
        </w:rPr>
        <w:t>.</w:t>
      </w:r>
    </w:p>
    <w:p w14:paraId="12B5F045" w14:textId="7576CBBB" w:rsidR="00063C04" w:rsidRPr="00063C04" w:rsidRDefault="00063C04" w:rsidP="00063C04">
      <w:pPr>
        <w:pStyle w:val="Caption"/>
        <w:ind w:left="360"/>
        <w:rPr>
          <w:lang w:eastAsia="en-AU"/>
        </w:rPr>
      </w:pPr>
      <w:bookmarkStart w:id="64" w:name="_Ref16094690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20</w:t>
      </w:r>
      <w:r w:rsidR="002B1448">
        <w:rPr>
          <w:noProof/>
        </w:rPr>
        <w:fldChar w:fldCharType="end"/>
      </w:r>
      <w:bookmarkEnd w:id="64"/>
      <w:r w:rsidRPr="00F429B8">
        <w:t>:</w:t>
      </w:r>
      <w:r w:rsidR="00FB5C52">
        <w:t xml:space="preserve"> How to delete a mapped project site</w:t>
      </w:r>
    </w:p>
    <w:p w14:paraId="68CF513E" w14:textId="729F239D" w:rsidR="00BA4130" w:rsidRDefault="00455D98" w:rsidP="00BA4130">
      <w:pPr>
        <w:jc w:val="center"/>
        <w:rPr>
          <w:color w:val="FF0000"/>
          <w:lang w:eastAsia="en-AU"/>
        </w:rPr>
      </w:pPr>
      <w:r w:rsidRPr="00455D98">
        <w:rPr>
          <w:noProof/>
          <w:color w:val="FF0000"/>
          <w:lang w:eastAsia="en-AU"/>
        </w:rPr>
        <w:drawing>
          <wp:inline distT="0" distB="0" distL="0" distR="0" wp14:anchorId="36419DD1" wp14:editId="4FD9C1A6">
            <wp:extent cx="3518843" cy="2847003"/>
            <wp:effectExtent l="19050" t="19050" r="24765" b="1079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531978" cy="28576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6CB0FB" w14:textId="77777777" w:rsidR="00691F12" w:rsidRDefault="00691F12" w:rsidP="00691F12">
      <w:pPr>
        <w:pStyle w:val="Heading2"/>
        <w:rPr>
          <w:lang w:eastAsia="en-AU"/>
        </w:rPr>
      </w:pPr>
      <w:bookmarkStart w:id="65" w:name="_Toc54248443"/>
      <w:r>
        <w:rPr>
          <w:lang w:eastAsia="en-AU"/>
        </w:rPr>
        <w:t>Deleting all project sites</w:t>
      </w:r>
      <w:bookmarkEnd w:id="65"/>
    </w:p>
    <w:p w14:paraId="08CE77E3" w14:textId="77777777" w:rsidR="00136552" w:rsidRDefault="00EA6053" w:rsidP="00136552">
      <w:pPr>
        <w:pStyle w:val="ListParagraph"/>
        <w:keepNext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T</w:t>
      </w:r>
      <w:r w:rsidR="00136552">
        <w:rPr>
          <w:lang w:eastAsia="en-AU"/>
        </w:rPr>
        <w:t xml:space="preserve">o delete </w:t>
      </w:r>
      <w:r w:rsidR="00136552" w:rsidRPr="00BA4130">
        <w:rPr>
          <w:u w:val="single"/>
          <w:lang w:eastAsia="en-AU"/>
        </w:rPr>
        <w:t>all</w:t>
      </w:r>
      <w:r w:rsidR="00136552">
        <w:rPr>
          <w:lang w:eastAsia="en-AU"/>
        </w:rPr>
        <w:t xml:space="preserve"> </w:t>
      </w:r>
      <w:r w:rsidR="00D04599">
        <w:rPr>
          <w:lang w:eastAsia="en-AU"/>
        </w:rPr>
        <w:t xml:space="preserve">site </w:t>
      </w:r>
      <w:r w:rsidR="00136552">
        <w:rPr>
          <w:lang w:eastAsia="en-AU"/>
        </w:rPr>
        <w:t xml:space="preserve">polygons </w:t>
      </w:r>
      <w:r w:rsidR="0068235C">
        <w:rPr>
          <w:lang w:eastAsia="en-AU"/>
        </w:rPr>
        <w:t xml:space="preserve">and </w:t>
      </w:r>
      <w:r>
        <w:rPr>
          <w:lang w:eastAsia="en-AU"/>
        </w:rPr>
        <w:t>re-</w:t>
      </w:r>
      <w:r w:rsidR="0068235C">
        <w:rPr>
          <w:lang w:eastAsia="en-AU"/>
        </w:rPr>
        <w:t xml:space="preserve">start all mapping, </w:t>
      </w:r>
      <w:r w:rsidR="00BA4130">
        <w:rPr>
          <w:lang w:eastAsia="en-AU"/>
        </w:rPr>
        <w:t>left click on the blue ‘</w:t>
      </w:r>
      <w:r w:rsidR="00136552" w:rsidRPr="0068235C">
        <w:rPr>
          <w:b/>
          <w:lang w:eastAsia="en-AU"/>
        </w:rPr>
        <w:t>Delete All Mapping</w:t>
      </w:r>
      <w:r w:rsidR="00BA4130">
        <w:rPr>
          <w:lang w:eastAsia="en-AU"/>
        </w:rPr>
        <w:t>’</w:t>
      </w:r>
      <w:r w:rsidR="00136552">
        <w:rPr>
          <w:lang w:eastAsia="en-AU"/>
        </w:rPr>
        <w:t xml:space="preserve"> button in the bottom left of the</w:t>
      </w:r>
      <w:r w:rsidR="00BA4130">
        <w:rPr>
          <w:lang w:eastAsia="en-AU"/>
        </w:rPr>
        <w:t xml:space="preserve"> mapping tool</w:t>
      </w:r>
      <w:r w:rsidR="00136552">
        <w:rPr>
          <w:lang w:eastAsia="en-AU"/>
        </w:rPr>
        <w:t xml:space="preserve"> screen</w:t>
      </w:r>
      <w:r w:rsidR="00BA4130">
        <w:rPr>
          <w:lang w:eastAsia="en-AU"/>
        </w:rPr>
        <w:t xml:space="preserve"> (</w:t>
      </w:r>
      <w:r w:rsidR="00BA4130">
        <w:rPr>
          <w:lang w:eastAsia="en-AU"/>
        </w:rPr>
        <w:fldChar w:fldCharType="begin"/>
      </w:r>
      <w:r w:rsidR="00BA4130">
        <w:rPr>
          <w:lang w:eastAsia="en-AU"/>
        </w:rPr>
        <w:instrText xml:space="preserve"> REF _Ref15987240 \h </w:instrText>
      </w:r>
      <w:r w:rsidR="00BA4130">
        <w:rPr>
          <w:lang w:eastAsia="en-AU"/>
        </w:rPr>
      </w:r>
      <w:r w:rsidR="00BA4130">
        <w:rPr>
          <w:lang w:eastAsia="en-AU"/>
        </w:rPr>
        <w:fldChar w:fldCharType="separate"/>
      </w:r>
      <w:r w:rsidR="00275D11" w:rsidRPr="00BA4130">
        <w:t xml:space="preserve">Figure </w:t>
      </w:r>
      <w:r w:rsidR="00275D11">
        <w:rPr>
          <w:noProof/>
        </w:rPr>
        <w:t>21</w:t>
      </w:r>
      <w:r w:rsidR="00BA4130">
        <w:rPr>
          <w:lang w:eastAsia="en-AU"/>
        </w:rPr>
        <w:fldChar w:fldCharType="end"/>
      </w:r>
      <w:r w:rsidR="00BA4130">
        <w:rPr>
          <w:lang w:eastAsia="en-AU"/>
        </w:rPr>
        <w:t>)</w:t>
      </w:r>
      <w:r w:rsidR="00136552">
        <w:rPr>
          <w:lang w:eastAsia="en-AU"/>
        </w:rPr>
        <w:t xml:space="preserve">. This will delete all polygon areas and </w:t>
      </w:r>
      <w:r>
        <w:rPr>
          <w:lang w:eastAsia="en-AU"/>
        </w:rPr>
        <w:t xml:space="preserve">their </w:t>
      </w:r>
      <w:r w:rsidR="00136552">
        <w:rPr>
          <w:lang w:eastAsia="en-AU"/>
        </w:rPr>
        <w:t xml:space="preserve">information. </w:t>
      </w:r>
    </w:p>
    <w:p w14:paraId="73D9E5C0" w14:textId="1EA3DD46" w:rsidR="00BA4130" w:rsidRPr="00BA4130" w:rsidRDefault="00BA4130" w:rsidP="00C60202">
      <w:pPr>
        <w:pStyle w:val="Caption"/>
        <w:rPr>
          <w:lang w:eastAsia="en-AU"/>
        </w:rPr>
      </w:pPr>
      <w:bookmarkStart w:id="66" w:name="_Ref15987240"/>
      <w:bookmarkStart w:id="67" w:name="_Ref15987229"/>
      <w:r w:rsidRPr="00BA4130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21</w:t>
      </w:r>
      <w:r w:rsidR="002B1448">
        <w:rPr>
          <w:noProof/>
        </w:rPr>
        <w:fldChar w:fldCharType="end"/>
      </w:r>
      <w:bookmarkEnd w:id="66"/>
      <w:r w:rsidRPr="00BA4130">
        <w:t>: Upload, download, delete and help buttons</w:t>
      </w:r>
      <w:bookmarkEnd w:id="67"/>
    </w:p>
    <w:p w14:paraId="094FEFFD" w14:textId="77777777" w:rsidR="000113A7" w:rsidRDefault="00BA4130" w:rsidP="00C8736F">
      <w:pPr>
        <w:jc w:val="center"/>
        <w:rPr>
          <w:noProof/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E5E6870" wp14:editId="36D99323">
                <wp:simplePos x="0" y="0"/>
                <wp:positionH relativeFrom="column">
                  <wp:posOffset>2996565</wp:posOffset>
                </wp:positionH>
                <wp:positionV relativeFrom="paragraph">
                  <wp:posOffset>8255</wp:posOffset>
                </wp:positionV>
                <wp:extent cx="1571625" cy="381000"/>
                <wp:effectExtent l="0" t="0" r="28575" b="19050"/>
                <wp:wrapNone/>
                <wp:docPr id="229" name="Rounded 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38100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CAA87F" id="Rounded Rectangle 229" o:spid="_x0000_s1026" style="position:absolute;margin-left:235.95pt;margin-top:.65pt;width:123.75pt;height:30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" filled="f" strokecolor="red" strokeweight="1.75pt"/>
            </w:pict>
          </mc:Fallback>
        </mc:AlternateContent>
      </w:r>
      <w:r w:rsidRPr="00BA4130">
        <w:rPr>
          <w:noProof/>
          <w:lang w:eastAsia="en-AU"/>
        </w:rPr>
        <w:drawing>
          <wp:inline distT="0" distB="0" distL="0" distR="0" wp14:anchorId="53EE88B2" wp14:editId="00FEEC7C">
            <wp:extent cx="5124450" cy="43815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41414" r="4779" b="12121"/>
                    <a:stretch/>
                  </pic:blipFill>
                  <pic:spPr bwMode="auto">
                    <a:xfrm>
                      <a:off x="0" y="0"/>
                      <a:ext cx="5124450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66C7D" w14:textId="2FC80306" w:rsidR="001406B4" w:rsidRPr="009550E9" w:rsidRDefault="001D7FA2" w:rsidP="001D7FA2">
      <w:pPr>
        <w:pStyle w:val="Heading2"/>
      </w:pPr>
      <w:bookmarkStart w:id="68" w:name="_Ref54197739"/>
      <w:bookmarkStart w:id="69" w:name="_Toc503872424"/>
      <w:bookmarkStart w:id="70" w:name="_Ref15976950"/>
      <w:bookmarkStart w:id="71" w:name="_Ref15988318"/>
      <w:bookmarkStart w:id="72" w:name="_Ref15993231"/>
      <w:bookmarkStart w:id="73" w:name="_Toc54248444"/>
      <w:r>
        <w:t xml:space="preserve">Saving your mapping and </w:t>
      </w:r>
      <w:r w:rsidR="00130A7C">
        <w:t>copying and pasting the</w:t>
      </w:r>
      <w:r>
        <w:t xml:space="preserve"> map URL (link) </w:t>
      </w:r>
      <w:r w:rsidR="00130A7C">
        <w:t>in</w:t>
      </w:r>
      <w:r>
        <w:t>to your application form</w:t>
      </w:r>
      <w:bookmarkEnd w:id="68"/>
      <w:bookmarkEnd w:id="69"/>
      <w:bookmarkEnd w:id="70"/>
      <w:bookmarkEnd w:id="71"/>
      <w:bookmarkEnd w:id="72"/>
      <w:bookmarkEnd w:id="73"/>
    </w:p>
    <w:p w14:paraId="48207FB4" w14:textId="4B27F78C" w:rsidR="001D7FA2" w:rsidRDefault="00E97A66" w:rsidP="002060C1">
      <w:pPr>
        <w:pStyle w:val="ListParagraph"/>
        <w:numPr>
          <w:ilvl w:val="0"/>
          <w:numId w:val="21"/>
        </w:numPr>
      </w:pPr>
      <w:r w:rsidRPr="00E97A66">
        <w:t>On</w:t>
      </w:r>
      <w:r w:rsidR="001406B4" w:rsidRPr="00E97A66">
        <w:t xml:space="preserve">ce </w:t>
      </w:r>
      <w:r w:rsidR="00A33B00">
        <w:t xml:space="preserve">you </w:t>
      </w:r>
      <w:r w:rsidR="00A33B00" w:rsidRPr="00E97A66">
        <w:t>have</w:t>
      </w:r>
      <w:r w:rsidR="00773B86">
        <w:t xml:space="preserve"> completed </w:t>
      </w:r>
      <w:r w:rsidR="001D7FA2">
        <w:t>y</w:t>
      </w:r>
      <w:r w:rsidR="00A708BE">
        <w:t>our mapping, left click ‘</w:t>
      </w:r>
      <w:r w:rsidR="00A708BE" w:rsidRPr="00E02156">
        <w:rPr>
          <w:b/>
        </w:rPr>
        <w:t>Save Mapping</w:t>
      </w:r>
      <w:r w:rsidR="00A708BE">
        <w:t>’</w:t>
      </w:r>
    </w:p>
    <w:p w14:paraId="3228AADD" w14:textId="791C96E1" w:rsidR="001D7FA2" w:rsidRDefault="001D7FA2" w:rsidP="002060C1">
      <w:pPr>
        <w:jc w:val="center"/>
      </w:pPr>
      <w:r>
        <w:rPr>
          <w:noProof/>
          <w:lang w:eastAsia="en-AU"/>
        </w:rPr>
        <w:drawing>
          <wp:inline distT="0" distB="0" distL="0" distR="0" wp14:anchorId="58D53BB5" wp14:editId="07608645">
            <wp:extent cx="1786890" cy="523875"/>
            <wp:effectExtent l="0" t="0" r="3810" b="9525"/>
            <wp:docPr id="27" name="Picture 27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31" b="9981"/>
                    <a:stretch/>
                  </pic:blipFill>
                  <pic:spPr bwMode="auto">
                    <a:xfrm>
                      <a:off x="0" y="0"/>
                      <a:ext cx="1794112" cy="52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77FF28" w14:textId="349DE122" w:rsidR="00A708BE" w:rsidRDefault="00E02156" w:rsidP="002060C1">
      <w:pPr>
        <w:pStyle w:val="ListParagraph"/>
        <w:numPr>
          <w:ilvl w:val="0"/>
          <w:numId w:val="21"/>
        </w:numPr>
      </w:pPr>
      <w:r>
        <w:t xml:space="preserve">The pop-up screen shown in </w:t>
      </w:r>
      <w:r>
        <w:fldChar w:fldCharType="begin"/>
      </w:r>
      <w:r>
        <w:instrText xml:space="preserve"> REF _Ref54196836 \h </w:instrText>
      </w:r>
      <w:r>
        <w:fldChar w:fldCharType="separate"/>
      </w:r>
      <w:r>
        <w:t xml:space="preserve">Figure </w:t>
      </w:r>
      <w:r>
        <w:rPr>
          <w:noProof/>
        </w:rPr>
        <w:t>22</w:t>
      </w:r>
      <w:r>
        <w:fldChar w:fldCharType="end"/>
      </w:r>
      <w:r>
        <w:t xml:space="preserve"> will be shown.</w:t>
      </w:r>
    </w:p>
    <w:p w14:paraId="4D5FAE8E" w14:textId="1BC78285" w:rsidR="00504D4A" w:rsidRDefault="00504D4A" w:rsidP="002060C1">
      <w:pPr>
        <w:pStyle w:val="Caption"/>
        <w:keepNext/>
      </w:pPr>
      <w:bookmarkStart w:id="74" w:name="_Ref54196836"/>
      <w:r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>
        <w:rPr>
          <w:noProof/>
        </w:rPr>
        <w:t>22</w:t>
      </w:r>
      <w:r w:rsidR="002B1448">
        <w:rPr>
          <w:noProof/>
        </w:rPr>
        <w:fldChar w:fldCharType="end"/>
      </w:r>
      <w:bookmarkEnd w:id="74"/>
      <w:r>
        <w:t xml:space="preserve"> </w:t>
      </w:r>
      <w:r w:rsidRPr="002B69C1">
        <w:t>Copying the URL (link) for your map</w:t>
      </w:r>
    </w:p>
    <w:p w14:paraId="51D33D32" w14:textId="77777777" w:rsidR="00A708BE" w:rsidRDefault="00A708BE" w:rsidP="002060C1">
      <w:pPr>
        <w:jc w:val="center"/>
      </w:pPr>
      <w:r w:rsidRPr="00A708BE">
        <w:rPr>
          <w:noProof/>
          <w:lang w:eastAsia="en-AU"/>
        </w:rPr>
        <w:drawing>
          <wp:inline distT="0" distB="0" distL="0" distR="0" wp14:anchorId="2285F3C7" wp14:editId="5B60F466">
            <wp:extent cx="4334480" cy="3381847"/>
            <wp:effectExtent l="19050" t="19050" r="28575" b="285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334480" cy="338184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E70685" w14:textId="77777777" w:rsidR="00A708BE" w:rsidRDefault="00A708BE" w:rsidP="00E97A66"/>
    <w:p w14:paraId="7B20D8B3" w14:textId="73571762" w:rsidR="00E02156" w:rsidRDefault="00E02156" w:rsidP="00E02156">
      <w:pPr>
        <w:pStyle w:val="ListParagraph"/>
        <w:numPr>
          <w:ilvl w:val="0"/>
          <w:numId w:val="21"/>
        </w:numPr>
      </w:pPr>
      <w:r>
        <w:t>Click ‘</w:t>
      </w:r>
      <w:r w:rsidRPr="00CE4C2F">
        <w:rPr>
          <w:b/>
        </w:rPr>
        <w:t>Copy</w:t>
      </w:r>
      <w:r>
        <w:t xml:space="preserve">’ and then paste the URL (link) into your application form in the relevant section shown in </w:t>
      </w:r>
      <w:r w:rsidR="00561F1D">
        <w:fldChar w:fldCharType="begin"/>
      </w:r>
      <w:r w:rsidR="00561F1D">
        <w:instrText xml:space="preserve"> REF _Ref54197359 \h </w:instrText>
      </w:r>
      <w:r w:rsidR="00561F1D">
        <w:fldChar w:fldCharType="separate"/>
      </w:r>
      <w:r w:rsidR="00561F1D">
        <w:t xml:space="preserve">Figure </w:t>
      </w:r>
      <w:r w:rsidR="00561F1D">
        <w:rPr>
          <w:noProof/>
        </w:rPr>
        <w:t>23</w:t>
      </w:r>
      <w:r w:rsidR="00561F1D">
        <w:fldChar w:fldCharType="end"/>
      </w:r>
    </w:p>
    <w:p w14:paraId="7C8827E6" w14:textId="77777777" w:rsidR="00561F1D" w:rsidRDefault="00561F1D" w:rsidP="00E97A66"/>
    <w:p w14:paraId="0E6FA815" w14:textId="441689E8" w:rsidR="00561F1D" w:rsidRDefault="00561F1D" w:rsidP="002060C1">
      <w:pPr>
        <w:pStyle w:val="Caption"/>
        <w:keepNext/>
      </w:pPr>
      <w:bookmarkStart w:id="75" w:name="_Ref54197359"/>
      <w:r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>
        <w:rPr>
          <w:noProof/>
        </w:rPr>
        <w:t>23</w:t>
      </w:r>
      <w:r w:rsidR="002B1448">
        <w:rPr>
          <w:noProof/>
        </w:rPr>
        <w:fldChar w:fldCharType="end"/>
      </w:r>
      <w:bookmarkEnd w:id="75"/>
      <w:r>
        <w:t xml:space="preserve"> Location to paste URL for your completed mapping in the application form</w:t>
      </w:r>
    </w:p>
    <w:p w14:paraId="6A1059C5" w14:textId="42F2ED58" w:rsidR="00E02156" w:rsidRDefault="00561F1D" w:rsidP="00E97A66">
      <w:r w:rsidRPr="00561F1D">
        <w:rPr>
          <w:noProof/>
          <w:lang w:eastAsia="en-AU"/>
        </w:rPr>
        <w:drawing>
          <wp:inline distT="0" distB="0" distL="0" distR="0" wp14:anchorId="2A505BC6" wp14:editId="4FD58EAA">
            <wp:extent cx="5579745" cy="2372360"/>
            <wp:effectExtent l="19050" t="19050" r="20955" b="279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2372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7DFA7A" w14:textId="77777777" w:rsidR="00E02156" w:rsidRDefault="00E02156" w:rsidP="00E97A66"/>
    <w:p w14:paraId="07C6CF22" w14:textId="3FB09D47" w:rsidR="00036867" w:rsidRDefault="00036867" w:rsidP="002060C1">
      <w:pPr>
        <w:pStyle w:val="Heading2"/>
      </w:pPr>
      <w:bookmarkStart w:id="76" w:name="_Ref54197711"/>
      <w:bookmarkStart w:id="77" w:name="_Toc54248445"/>
      <w:r>
        <w:t>Downloading your mapping</w:t>
      </w:r>
      <w:bookmarkEnd w:id="76"/>
      <w:bookmarkEnd w:id="77"/>
    </w:p>
    <w:p w14:paraId="236CDE5D" w14:textId="625B394C" w:rsidR="00A33B00" w:rsidRDefault="000D7042" w:rsidP="00E97A66">
      <w:r>
        <w:t>Y</w:t>
      </w:r>
      <w:r w:rsidR="001406B4" w:rsidRPr="00E97A66">
        <w:t xml:space="preserve">ou </w:t>
      </w:r>
      <w:r w:rsidR="00A33B00">
        <w:t xml:space="preserve">have the option to download </w:t>
      </w:r>
      <w:r w:rsidR="00A33B00" w:rsidRPr="00E97A66">
        <w:t>a file</w:t>
      </w:r>
      <w:r w:rsidR="00A33B00">
        <w:t xml:space="preserve"> in KML format</w:t>
      </w:r>
      <w:r w:rsidR="00A33B00" w:rsidRPr="00E97A66">
        <w:t xml:space="preserve"> of your mapping </w:t>
      </w:r>
      <w:r w:rsidR="00A33B00">
        <w:t>for your records.</w:t>
      </w:r>
      <w:r w:rsidR="00A33B00" w:rsidRPr="00E97A66">
        <w:t xml:space="preserve"> KML files can be viewed in many mapping applications, such as Google Earth (</w:t>
      </w:r>
      <w:hyperlink r:id="rId52" w:history="1">
        <w:r w:rsidR="00A33B00" w:rsidRPr="00DC5B44">
          <w:rPr>
            <w:rStyle w:val="Hyperlink"/>
          </w:rPr>
          <w:t>https://www.google.com/earth</w:t>
        </w:r>
      </w:hyperlink>
      <w:r w:rsidR="00A33B00" w:rsidRPr="00E97A66">
        <w:t>) and National Map (</w:t>
      </w:r>
      <w:hyperlink r:id="rId53" w:history="1">
        <w:r w:rsidR="00A33B00" w:rsidRPr="00E97A66">
          <w:rPr>
            <w:rStyle w:val="Hyperlink"/>
          </w:rPr>
          <w:t>http://www.nationalmap.gov.au</w:t>
        </w:r>
      </w:hyperlink>
      <w:r w:rsidR="00A33B00" w:rsidRPr="00E97A66">
        <w:t>).</w:t>
      </w:r>
    </w:p>
    <w:p w14:paraId="229B5F4B" w14:textId="77777777" w:rsidR="001406B4" w:rsidRPr="00E97A66" w:rsidRDefault="00A33B00" w:rsidP="00E97A66">
      <w:r>
        <w:t xml:space="preserve">To download your mapping, </w:t>
      </w:r>
      <w:r w:rsidR="00773B86">
        <w:t xml:space="preserve">left </w:t>
      </w:r>
      <w:r>
        <w:t>click ‘</w:t>
      </w:r>
      <w:r w:rsidRPr="00A33B00">
        <w:rPr>
          <w:b/>
        </w:rPr>
        <w:t>Save Mapping</w:t>
      </w:r>
      <w:r>
        <w:t xml:space="preserve">’, then left click on </w:t>
      </w:r>
      <w:r w:rsidR="001406B4" w:rsidRPr="00E97A66">
        <w:t xml:space="preserve">the </w:t>
      </w:r>
      <w:r>
        <w:t xml:space="preserve">blue </w:t>
      </w:r>
      <w:r w:rsidR="001406B4" w:rsidRPr="00E97A66">
        <w:t>‘</w:t>
      </w:r>
      <w:r w:rsidR="001406B4" w:rsidRPr="00A33B00">
        <w:rPr>
          <w:b/>
        </w:rPr>
        <w:t>Download</w:t>
      </w:r>
      <w:r w:rsidR="001406B4" w:rsidRPr="00E97A66">
        <w:t>’ button (bottom left of screen)</w:t>
      </w:r>
      <w:r>
        <w:t>. You will then be asked where to save the file on your computer.</w:t>
      </w:r>
    </w:p>
    <w:p w14:paraId="3DA37AFE" w14:textId="77777777" w:rsidR="001406B4" w:rsidRPr="009550E9" w:rsidRDefault="00E97A66" w:rsidP="00A33B00">
      <w:pPr>
        <w:jc w:val="center"/>
        <w:rPr>
          <w:rFonts w:asciiTheme="minorHAnsi" w:hAnsiTheme="minorHAnsi"/>
          <w:lang w:eastAsia="en-AU"/>
        </w:rPr>
      </w:pPr>
      <w:r>
        <w:rPr>
          <w:noProof/>
          <w:lang w:eastAsia="en-AU"/>
        </w:rPr>
        <w:drawing>
          <wp:inline distT="0" distB="0" distL="0" distR="0" wp14:anchorId="4EC30007" wp14:editId="29E4E21D">
            <wp:extent cx="1786890" cy="523875"/>
            <wp:effectExtent l="0" t="0" r="3810" b="9525"/>
            <wp:docPr id="113" name="Picture 113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31" b="9981"/>
                    <a:stretch/>
                  </pic:blipFill>
                  <pic:spPr bwMode="auto">
                    <a:xfrm>
                      <a:off x="0" y="0"/>
                      <a:ext cx="1794112" cy="52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22556" w14:textId="77777777" w:rsidR="001406B4" w:rsidRDefault="00A33B00" w:rsidP="00A33B00">
      <w:pPr>
        <w:jc w:val="center"/>
        <w:rPr>
          <w:lang w:eastAsia="en-AU"/>
        </w:rPr>
      </w:pPr>
      <w:proofErr w:type="gramStart"/>
      <w:r>
        <w:rPr>
          <w:lang w:eastAsia="en-AU"/>
        </w:rPr>
        <w:t>t</w:t>
      </w:r>
      <w:r w:rsidR="001406B4">
        <w:rPr>
          <w:lang w:eastAsia="en-AU"/>
        </w:rPr>
        <w:t>hen</w:t>
      </w:r>
      <w:proofErr w:type="gramEnd"/>
    </w:p>
    <w:p w14:paraId="244F1D86" w14:textId="77777777" w:rsidR="00A45AA5" w:rsidRDefault="00E97A66" w:rsidP="00B81C61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4CC3421C" wp14:editId="79CC0243">
            <wp:extent cx="1543050" cy="572534"/>
            <wp:effectExtent l="0" t="0" r="0" b="0"/>
            <wp:docPr id="115" name="Picture 115" descr="Screenshot of mapping tool showing the Download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:\My Pictures\02. Mapping tool screenshots\19 screenshot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85" cy="58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78" w:name="_Ref15978962"/>
    </w:p>
    <w:p w14:paraId="0A2C69E3" w14:textId="77777777" w:rsidR="00E359A3" w:rsidRDefault="00E359A3" w:rsidP="00E359A3">
      <w:pPr>
        <w:pStyle w:val="Heading2"/>
      </w:pPr>
      <w:bookmarkStart w:id="79" w:name="_Ref15998784"/>
      <w:bookmarkStart w:id="80" w:name="_Toc54248446"/>
      <w:r>
        <w:t>How to return to the application form</w:t>
      </w:r>
      <w:bookmarkEnd w:id="78"/>
      <w:bookmarkEnd w:id="79"/>
      <w:bookmarkEnd w:id="80"/>
    </w:p>
    <w:p w14:paraId="64E6D286" w14:textId="77777777" w:rsidR="001A386E" w:rsidRDefault="00A66871" w:rsidP="001A386E">
      <w:pPr>
        <w:spacing w:after="0"/>
        <w:rPr>
          <w:lang w:eastAsia="en-AU"/>
        </w:rPr>
      </w:pPr>
      <w:r>
        <w:rPr>
          <w:lang w:eastAsia="en-AU"/>
        </w:rPr>
        <w:t xml:space="preserve">You do not have to complete all </w:t>
      </w:r>
      <w:proofErr w:type="gramStart"/>
      <w:r>
        <w:rPr>
          <w:lang w:eastAsia="en-AU"/>
        </w:rPr>
        <w:t>your</w:t>
      </w:r>
      <w:proofErr w:type="gramEnd"/>
      <w:r>
        <w:rPr>
          <w:lang w:eastAsia="en-AU"/>
        </w:rPr>
        <w:t xml:space="preserve"> mapping in one session. You can return to the mapping tool at any time using the link </w:t>
      </w:r>
      <w:r w:rsidR="002552A3">
        <w:rPr>
          <w:lang w:eastAsia="en-AU"/>
        </w:rPr>
        <w:t xml:space="preserve">provided </w:t>
      </w:r>
      <w:r>
        <w:rPr>
          <w:lang w:eastAsia="en-AU"/>
        </w:rPr>
        <w:t xml:space="preserve">in your application form and complete the remaining mapping </w:t>
      </w:r>
      <w:r w:rsidR="00773B86">
        <w:rPr>
          <w:lang w:eastAsia="en-AU"/>
        </w:rPr>
        <w:t>prior to</w:t>
      </w:r>
      <w:r w:rsidR="00D1155A">
        <w:rPr>
          <w:lang w:eastAsia="en-AU"/>
        </w:rPr>
        <w:t xml:space="preserve"> submitting your application</w:t>
      </w:r>
      <w:r>
        <w:rPr>
          <w:lang w:eastAsia="en-AU"/>
        </w:rPr>
        <w:t xml:space="preserve">. </w:t>
      </w:r>
      <w:r w:rsidR="00773B86">
        <w:rPr>
          <w:lang w:eastAsia="en-AU"/>
        </w:rPr>
        <w:t>To ensure all your mapping is saved</w:t>
      </w:r>
      <w:r w:rsidR="001A386E">
        <w:rPr>
          <w:lang w:eastAsia="en-AU"/>
        </w:rPr>
        <w:t xml:space="preserve">, always </w:t>
      </w:r>
      <w:r w:rsidR="00773B86">
        <w:rPr>
          <w:lang w:eastAsia="en-AU"/>
        </w:rPr>
        <w:t xml:space="preserve">left </w:t>
      </w:r>
      <w:r w:rsidR="001A386E">
        <w:rPr>
          <w:lang w:eastAsia="en-AU"/>
        </w:rPr>
        <w:t>click on the ‘</w:t>
      </w:r>
      <w:r w:rsidR="001A386E" w:rsidRPr="00D1155A">
        <w:rPr>
          <w:b/>
          <w:lang w:eastAsia="en-AU"/>
        </w:rPr>
        <w:t>Save Mapping</w:t>
      </w:r>
      <w:r w:rsidR="001A386E">
        <w:rPr>
          <w:lang w:eastAsia="en-AU"/>
        </w:rPr>
        <w:t>’ button before leaving</w:t>
      </w:r>
      <w:r w:rsidR="00A33B00">
        <w:rPr>
          <w:lang w:eastAsia="en-AU"/>
        </w:rPr>
        <w:t xml:space="preserve"> the mapping tool</w:t>
      </w:r>
      <w:r w:rsidR="001A386E">
        <w:rPr>
          <w:lang w:eastAsia="en-AU"/>
        </w:rPr>
        <w:t xml:space="preserve">. </w:t>
      </w:r>
    </w:p>
    <w:p w14:paraId="06274D34" w14:textId="77777777" w:rsidR="00A33B00" w:rsidRDefault="001A386E" w:rsidP="00A33B00">
      <w:pPr>
        <w:spacing w:before="0" w:after="0"/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227FB93B" wp14:editId="18F1CDB3">
            <wp:extent cx="1674932" cy="485775"/>
            <wp:effectExtent l="0" t="0" r="1905" b="0"/>
            <wp:docPr id="2" name="Picture 2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4" t="12860" r="4051" b="14205"/>
                    <a:stretch/>
                  </pic:blipFill>
                  <pic:spPr bwMode="auto">
                    <a:xfrm>
                      <a:off x="0" y="0"/>
                      <a:ext cx="1683142" cy="48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9744C" w14:textId="77777777" w:rsidR="00296810" w:rsidRDefault="00296810" w:rsidP="00296810">
      <w:pPr>
        <w:spacing w:after="0"/>
        <w:rPr>
          <w:lang w:eastAsia="en-AU"/>
        </w:rPr>
      </w:pPr>
      <w:r>
        <w:rPr>
          <w:lang w:eastAsia="en-AU"/>
        </w:rPr>
        <w:t>To close the mapping tool and return to the application form:</w:t>
      </w:r>
    </w:p>
    <w:p w14:paraId="477F481F" w14:textId="77777777" w:rsidR="00296810" w:rsidRDefault="009A06C0" w:rsidP="00296810">
      <w:pPr>
        <w:pStyle w:val="ListParagraph"/>
        <w:numPr>
          <w:ilvl w:val="0"/>
          <w:numId w:val="19"/>
        </w:numPr>
        <w:spacing w:after="0"/>
        <w:rPr>
          <w:lang w:eastAsia="en-AU"/>
        </w:rPr>
      </w:pPr>
      <w:r>
        <w:rPr>
          <w:lang w:eastAsia="en-AU"/>
        </w:rPr>
        <w:t>L</w:t>
      </w:r>
      <w:r w:rsidR="00296810">
        <w:rPr>
          <w:lang w:eastAsia="en-AU"/>
        </w:rPr>
        <w:t>eft click on the ‘</w:t>
      </w:r>
      <w:r w:rsidR="00296810" w:rsidRPr="002552A3">
        <w:rPr>
          <w:b/>
          <w:lang w:eastAsia="en-AU"/>
        </w:rPr>
        <w:t>Save Mapping</w:t>
      </w:r>
      <w:r w:rsidR="00296810">
        <w:rPr>
          <w:lang w:eastAsia="en-AU"/>
        </w:rPr>
        <w:t>’ button</w:t>
      </w:r>
    </w:p>
    <w:p w14:paraId="78FEB628" w14:textId="77777777" w:rsidR="00296810" w:rsidRDefault="009A06C0" w:rsidP="00296810">
      <w:pPr>
        <w:pStyle w:val="ListParagraph"/>
        <w:numPr>
          <w:ilvl w:val="0"/>
          <w:numId w:val="19"/>
        </w:numPr>
        <w:spacing w:after="0"/>
        <w:rPr>
          <w:lang w:eastAsia="en-AU"/>
        </w:rPr>
      </w:pPr>
      <w:r>
        <w:rPr>
          <w:lang w:eastAsia="en-AU"/>
        </w:rPr>
        <w:t>C</w:t>
      </w:r>
      <w:r w:rsidR="00560721">
        <w:rPr>
          <w:lang w:eastAsia="en-AU"/>
        </w:rPr>
        <w:t xml:space="preserve">lose your browser tab by </w:t>
      </w:r>
      <w:r w:rsidR="00296810">
        <w:rPr>
          <w:lang w:eastAsia="en-AU"/>
        </w:rPr>
        <w:t>left click</w:t>
      </w:r>
      <w:r w:rsidR="00560721">
        <w:rPr>
          <w:lang w:eastAsia="en-AU"/>
        </w:rPr>
        <w:t>ing</w:t>
      </w:r>
      <w:r w:rsidR="00296810">
        <w:rPr>
          <w:lang w:eastAsia="en-AU"/>
        </w:rPr>
        <w:t xml:space="preserve"> on the </w:t>
      </w:r>
      <w:r w:rsidR="002552A3">
        <w:rPr>
          <w:lang w:eastAsia="en-AU"/>
        </w:rPr>
        <w:t>cross (</w:t>
      </w:r>
      <w:r w:rsidR="002552A3" w:rsidRPr="002552A3">
        <w:rPr>
          <w:b/>
          <w:lang w:eastAsia="en-AU"/>
        </w:rPr>
        <w:t>X</w:t>
      </w:r>
      <w:r w:rsidR="002552A3">
        <w:rPr>
          <w:lang w:eastAsia="en-AU"/>
        </w:rPr>
        <w:t xml:space="preserve">) </w:t>
      </w:r>
      <w:r w:rsidR="00A82F67">
        <w:rPr>
          <w:lang w:eastAsia="en-AU"/>
        </w:rPr>
        <w:t xml:space="preserve">near the top of </w:t>
      </w:r>
      <w:r w:rsidR="00560721">
        <w:rPr>
          <w:lang w:eastAsia="en-AU"/>
        </w:rPr>
        <w:t xml:space="preserve">the </w:t>
      </w:r>
      <w:r w:rsidR="00560721" w:rsidRPr="002552A3">
        <w:rPr>
          <w:b/>
          <w:lang w:eastAsia="en-AU"/>
        </w:rPr>
        <w:t>browser tab</w:t>
      </w:r>
      <w:r w:rsidR="00560721">
        <w:rPr>
          <w:lang w:eastAsia="en-AU"/>
        </w:rPr>
        <w:t xml:space="preserve"> </w:t>
      </w:r>
      <w:r w:rsidR="002552A3">
        <w:rPr>
          <w:lang w:eastAsia="en-AU"/>
        </w:rPr>
        <w:t xml:space="preserve">that </w:t>
      </w:r>
      <w:r w:rsidR="00296810">
        <w:rPr>
          <w:lang w:eastAsia="en-AU"/>
        </w:rPr>
        <w:t>contain</w:t>
      </w:r>
      <w:r w:rsidR="002552A3">
        <w:rPr>
          <w:lang w:eastAsia="en-AU"/>
        </w:rPr>
        <w:t>s</w:t>
      </w:r>
      <w:r w:rsidR="00296810">
        <w:rPr>
          <w:lang w:eastAsia="en-AU"/>
        </w:rPr>
        <w:t xml:space="preserve"> the mapping tool</w:t>
      </w:r>
      <w:r w:rsidR="00D04599">
        <w:rPr>
          <w:lang w:eastAsia="en-AU"/>
        </w:rPr>
        <w:t xml:space="preserve"> (</w:t>
      </w:r>
      <w:r w:rsidR="00D04599">
        <w:rPr>
          <w:lang w:eastAsia="en-AU"/>
        </w:rPr>
        <w:fldChar w:fldCharType="begin"/>
      </w:r>
      <w:r w:rsidR="00D04599">
        <w:rPr>
          <w:lang w:eastAsia="en-AU"/>
        </w:rPr>
        <w:instrText xml:space="preserve"> REF _Ref16094874 \h </w:instrText>
      </w:r>
      <w:r w:rsidR="00D04599">
        <w:rPr>
          <w:lang w:eastAsia="en-AU"/>
        </w:rPr>
      </w:r>
      <w:r w:rsidR="00D04599">
        <w:rPr>
          <w:lang w:eastAsia="en-AU"/>
        </w:rPr>
        <w:fldChar w:fldCharType="separate"/>
      </w:r>
      <w:r w:rsidR="00275D11" w:rsidRPr="00F429B8">
        <w:t xml:space="preserve">Figure </w:t>
      </w:r>
      <w:r w:rsidR="00275D11">
        <w:rPr>
          <w:noProof/>
        </w:rPr>
        <w:t>22</w:t>
      </w:r>
      <w:r w:rsidR="00D04599">
        <w:rPr>
          <w:lang w:eastAsia="en-AU"/>
        </w:rPr>
        <w:fldChar w:fldCharType="end"/>
      </w:r>
      <w:r w:rsidR="00D04599">
        <w:rPr>
          <w:lang w:eastAsia="en-AU"/>
        </w:rPr>
        <w:t>)</w:t>
      </w:r>
      <w:r w:rsidR="00A82F67">
        <w:rPr>
          <w:lang w:eastAsia="en-AU"/>
        </w:rPr>
        <w:t>.</w:t>
      </w:r>
      <w:r w:rsidR="002552A3" w:rsidRPr="002552A3">
        <w:rPr>
          <w:lang w:eastAsia="en-AU"/>
        </w:rPr>
        <w:t xml:space="preserve"> </w:t>
      </w:r>
    </w:p>
    <w:p w14:paraId="5E9F281F" w14:textId="60B20A20" w:rsidR="00A82F67" w:rsidRDefault="00FB5C52" w:rsidP="00436533">
      <w:pPr>
        <w:pStyle w:val="Caption"/>
        <w:spacing w:before="120"/>
        <w:rPr>
          <w:lang w:eastAsia="en-AU"/>
        </w:rPr>
      </w:pPr>
      <w:bookmarkStart w:id="81" w:name="_Ref16094874"/>
      <w:r w:rsidRPr="00F429B8">
        <w:t xml:space="preserve">Figure </w:t>
      </w:r>
      <w:r w:rsidR="002B1448">
        <w:rPr>
          <w:noProof/>
        </w:rPr>
        <w:fldChar w:fldCharType="begin"/>
      </w:r>
      <w:r w:rsidR="002B1448">
        <w:rPr>
          <w:noProof/>
        </w:rPr>
        <w:instrText xml:space="preserve"> SEQ Figure \* ARABIC </w:instrText>
      </w:r>
      <w:r w:rsidR="002B1448">
        <w:rPr>
          <w:noProof/>
        </w:rPr>
        <w:fldChar w:fldCharType="separate"/>
      </w:r>
      <w:r w:rsidR="00504D4A">
        <w:rPr>
          <w:noProof/>
        </w:rPr>
        <w:t>23</w:t>
      </w:r>
      <w:r w:rsidR="002B1448">
        <w:rPr>
          <w:noProof/>
        </w:rPr>
        <w:fldChar w:fldCharType="end"/>
      </w:r>
      <w:bookmarkEnd w:id="81"/>
      <w:r w:rsidRPr="00F429B8">
        <w:t>:</w:t>
      </w:r>
      <w:r>
        <w:t xml:space="preserve"> How to close a browser tab</w:t>
      </w:r>
    </w:p>
    <w:p w14:paraId="1AD31664" w14:textId="77777777" w:rsidR="000C0523" w:rsidRDefault="00D04599" w:rsidP="00296810">
      <w:pPr>
        <w:spacing w:after="0"/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F6D0786" wp14:editId="64C65BB2">
                <wp:simplePos x="0" y="0"/>
                <wp:positionH relativeFrom="column">
                  <wp:posOffset>4743450</wp:posOffset>
                </wp:positionH>
                <wp:positionV relativeFrom="paragraph">
                  <wp:posOffset>256540</wp:posOffset>
                </wp:positionV>
                <wp:extent cx="276225" cy="190500"/>
                <wp:effectExtent l="38100" t="38100" r="28575" b="1905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225" cy="1905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B1DDF" id="Straight Arrow Connector 13" o:spid="_x0000_s1026" type="#_x0000_t32" style="position:absolute;margin-left:373.5pt;margin-top:20.2pt;width:21.75pt;height:15pt;flip:x 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" strokecolor="red" strokeweight="1.25pt">
                <v:stroke endarrow="classic" endarrowlength="long"/>
              </v:shape>
            </w:pict>
          </mc:Fallback>
        </mc:AlternateContent>
      </w:r>
      <w:r w:rsidR="000C052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8B8A876" wp14:editId="4F2386D1">
                <wp:simplePos x="0" y="0"/>
                <wp:positionH relativeFrom="column">
                  <wp:posOffset>4463415</wp:posOffset>
                </wp:positionH>
                <wp:positionV relativeFrom="paragraph">
                  <wp:posOffset>32385</wp:posOffset>
                </wp:positionV>
                <wp:extent cx="266700" cy="228600"/>
                <wp:effectExtent l="0" t="0" r="19050" b="19050"/>
                <wp:wrapNone/>
                <wp:docPr id="116" name="Rounded 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286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C87431" id="Rounded Rectangle 116" o:spid="_x0000_s1026" style="position:absolute;margin-left:351.45pt;margin-top:2.55pt;width:21pt;height:18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" filled="f" strokecolor="red" strokeweight="2pt"/>
            </w:pict>
          </mc:Fallback>
        </mc:AlternateContent>
      </w:r>
      <w:r w:rsidR="000C0523">
        <w:rPr>
          <w:noProof/>
          <w:lang w:eastAsia="en-AU"/>
        </w:rPr>
        <w:drawing>
          <wp:inline distT="0" distB="0" distL="0" distR="0" wp14:anchorId="20F7D280" wp14:editId="5E53326B">
            <wp:extent cx="5314950" cy="381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EA7BC" w14:textId="77777777" w:rsidR="00296810" w:rsidRDefault="00296810" w:rsidP="00296810">
      <w:pPr>
        <w:spacing w:after="0"/>
        <w:jc w:val="center"/>
        <w:rPr>
          <w:lang w:eastAsia="en-AU"/>
        </w:rPr>
      </w:pPr>
    </w:p>
    <w:p w14:paraId="6045B3FB" w14:textId="77777777" w:rsidR="00A82F67" w:rsidRDefault="00A82F67" w:rsidP="00A82F67">
      <w:pPr>
        <w:pStyle w:val="ListParagraph"/>
        <w:spacing w:after="0"/>
        <w:rPr>
          <w:lang w:eastAsia="en-AU"/>
        </w:rPr>
      </w:pPr>
      <w:r w:rsidRPr="00A82F67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38C21C5F" wp14:editId="09C738C3">
                <wp:simplePos x="0" y="0"/>
                <wp:positionH relativeFrom="margin">
                  <wp:posOffset>3938905</wp:posOffset>
                </wp:positionH>
                <wp:positionV relativeFrom="paragraph">
                  <wp:posOffset>175895</wp:posOffset>
                </wp:positionV>
                <wp:extent cx="1724025" cy="876300"/>
                <wp:effectExtent l="0" t="0" r="9525" b="0"/>
                <wp:wrapNone/>
                <wp:docPr id="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2B40A" w14:textId="77777777" w:rsidR="002718E1" w:rsidRPr="00A82F67" w:rsidRDefault="002718E1" w:rsidP="00A82F6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D04599">
                              <w:rPr>
                                <w:b/>
                                <w:color w:val="FF0000"/>
                                <w:sz w:val="18"/>
                                <w:lang w:eastAsia="en-AU"/>
                              </w:rPr>
                              <w:t>DO NOT</w:t>
                            </w:r>
                            <w:r w:rsidRPr="00D04599">
                              <w:rPr>
                                <w:color w:val="FF0000"/>
                                <w:sz w:val="18"/>
                                <w:lang w:eastAsia="en-AU"/>
                              </w:rPr>
                              <w:t xml:space="preserve"> click on the cross at the top right of the browser </w:t>
                            </w:r>
                            <w:r>
                              <w:rPr>
                                <w:color w:val="FF0000"/>
                                <w:sz w:val="18"/>
                                <w:lang w:eastAsia="en-AU"/>
                              </w:rPr>
                              <w:t>window</w:t>
                            </w:r>
                            <w:r w:rsidRPr="00D04599">
                              <w:rPr>
                                <w:color w:val="FF0000"/>
                                <w:sz w:val="18"/>
                                <w:lang w:eastAsia="en-AU"/>
                              </w:rPr>
                              <w:t xml:space="preserve"> as this will completely close the browser</w:t>
                            </w:r>
                            <w:r w:rsidRPr="00A82F67">
                              <w:rPr>
                                <w:sz w:val="18"/>
                                <w:lang w:eastAsia="en-A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21C5F" id="_x0000_s1057" type="#_x0000_t202" style="position:absolute;left:0;text-align:left;margin-left:310.15pt;margin-top:13.85pt;width:135.75pt;height:69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" stroked="f">
                <v:textbox>
                  <w:txbxContent>
                    <w:p w14:paraId="2952B40A" w14:textId="77777777" w:rsidR="002718E1" w:rsidRPr="00A82F67" w:rsidRDefault="002718E1" w:rsidP="00A82F67">
                      <w:pPr>
                        <w:jc w:val="center"/>
                        <w:rPr>
                          <w:sz w:val="18"/>
                        </w:rPr>
                      </w:pPr>
                      <w:r w:rsidRPr="00D04599">
                        <w:rPr>
                          <w:b/>
                          <w:color w:val="FF0000"/>
                          <w:sz w:val="18"/>
                          <w:lang w:eastAsia="en-AU"/>
                        </w:rPr>
                        <w:t>DO NOT</w:t>
                      </w:r>
                      <w:r w:rsidRPr="00D04599">
                        <w:rPr>
                          <w:color w:val="FF0000"/>
                          <w:sz w:val="18"/>
                          <w:lang w:eastAsia="en-AU"/>
                        </w:rPr>
                        <w:t xml:space="preserve"> click on the cross at the top right of the browser </w:t>
                      </w:r>
                      <w:r>
                        <w:rPr>
                          <w:color w:val="FF0000"/>
                          <w:sz w:val="18"/>
                          <w:lang w:eastAsia="en-AU"/>
                        </w:rPr>
                        <w:t>window</w:t>
                      </w:r>
                      <w:r w:rsidRPr="00D04599">
                        <w:rPr>
                          <w:color w:val="FF0000"/>
                          <w:sz w:val="18"/>
                          <w:lang w:eastAsia="en-AU"/>
                        </w:rPr>
                        <w:t xml:space="preserve"> as this will completely close the browser</w:t>
                      </w:r>
                      <w:r w:rsidRPr="00A82F67">
                        <w:rPr>
                          <w:sz w:val="18"/>
                          <w:lang w:eastAsia="en-AU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169878" w14:textId="77777777" w:rsidR="002552A3" w:rsidRDefault="002552A3" w:rsidP="00A82F67">
      <w:pPr>
        <w:pStyle w:val="ListParagraph"/>
        <w:spacing w:after="0"/>
        <w:rPr>
          <w:lang w:eastAsia="en-AU"/>
        </w:rPr>
      </w:pPr>
    </w:p>
    <w:p w14:paraId="16E43034" w14:textId="77777777" w:rsidR="002552A3" w:rsidRDefault="00A82F67" w:rsidP="00A82F67">
      <w:pPr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AD958EC" wp14:editId="3F352589">
                <wp:simplePos x="0" y="0"/>
                <wp:positionH relativeFrom="column">
                  <wp:posOffset>3148965</wp:posOffset>
                </wp:positionH>
                <wp:positionV relativeFrom="paragraph">
                  <wp:posOffset>118745</wp:posOffset>
                </wp:positionV>
                <wp:extent cx="895350" cy="76200"/>
                <wp:effectExtent l="38100" t="38100" r="19050" b="76200"/>
                <wp:wrapNone/>
                <wp:docPr id="119" name="Straight Arrow Connector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5350" cy="762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0EBF6" id="Straight Arrow Connector 119" o:spid="_x0000_s1026" type="#_x0000_t32" style="position:absolute;margin-left:247.95pt;margin-top:9.35pt;width:70.5pt;height:6pt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 w:rsidR="002552A3">
        <w:rPr>
          <w:noProof/>
          <w:lang w:eastAsia="en-AU"/>
        </w:rPr>
        <w:drawing>
          <wp:inline distT="0" distB="0" distL="0" distR="0" wp14:anchorId="74EDBD67" wp14:editId="5F8800F1">
            <wp:extent cx="1019175" cy="342900"/>
            <wp:effectExtent l="0" t="0" r="952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9F110" w14:textId="77777777" w:rsidR="00A82F67" w:rsidRDefault="00A82F67" w:rsidP="00A82F67">
      <w:pPr>
        <w:jc w:val="center"/>
        <w:rPr>
          <w:lang w:eastAsia="en-AU"/>
        </w:rPr>
      </w:pPr>
    </w:p>
    <w:p w14:paraId="3D41D92A" w14:textId="77777777" w:rsidR="00A82F67" w:rsidRDefault="009A06C0" w:rsidP="007A0BD7">
      <w:pPr>
        <w:pStyle w:val="ListParagraph"/>
        <w:numPr>
          <w:ilvl w:val="0"/>
          <w:numId w:val="20"/>
        </w:numPr>
        <w:ind w:left="714" w:hanging="357"/>
        <w:contextualSpacing w:val="0"/>
        <w:rPr>
          <w:lang w:eastAsia="en-AU"/>
        </w:rPr>
      </w:pPr>
      <w:r>
        <w:rPr>
          <w:lang w:eastAsia="en-AU"/>
        </w:rPr>
        <w:t>Left</w:t>
      </w:r>
      <w:r w:rsidR="002552A3">
        <w:rPr>
          <w:lang w:eastAsia="en-AU"/>
        </w:rPr>
        <w:t xml:space="preserve"> click on the </w:t>
      </w:r>
      <w:r w:rsidR="00A82F67" w:rsidRPr="00A82F67">
        <w:rPr>
          <w:u w:val="single"/>
          <w:lang w:eastAsia="en-AU"/>
        </w:rPr>
        <w:t>centre</w:t>
      </w:r>
      <w:r w:rsidR="00A82F67">
        <w:rPr>
          <w:lang w:eastAsia="en-AU"/>
        </w:rPr>
        <w:t xml:space="preserve"> of the adjacent </w:t>
      </w:r>
      <w:r w:rsidR="002552A3">
        <w:rPr>
          <w:lang w:eastAsia="en-AU"/>
        </w:rPr>
        <w:t>browser tab containing the application fo</w:t>
      </w:r>
      <w:r w:rsidR="009F3240">
        <w:rPr>
          <w:lang w:eastAsia="en-AU"/>
        </w:rPr>
        <w:t>r</w:t>
      </w:r>
      <w:r w:rsidR="002552A3">
        <w:rPr>
          <w:lang w:eastAsia="en-AU"/>
        </w:rPr>
        <w:t>m</w:t>
      </w:r>
      <w:r w:rsidR="00A82F67">
        <w:rPr>
          <w:lang w:eastAsia="en-AU"/>
        </w:rPr>
        <w:t xml:space="preserve"> to view, edit and save your application form.</w:t>
      </w:r>
    </w:p>
    <w:p w14:paraId="2234FEBF" w14:textId="06571CED" w:rsidR="00F4492D" w:rsidRDefault="00F4492D" w:rsidP="00F4492D">
      <w:pPr>
        <w:pStyle w:val="ListParagraph"/>
        <w:spacing w:after="0"/>
        <w:jc w:val="center"/>
        <w:rPr>
          <w:lang w:eastAsia="en-AU"/>
        </w:rPr>
      </w:pPr>
    </w:p>
    <w:p w14:paraId="661D9ABC" w14:textId="77777777" w:rsidR="001406B4" w:rsidRDefault="00CF17CC" w:rsidP="00FB7376">
      <w:pPr>
        <w:pStyle w:val="Heading2"/>
      </w:pPr>
      <w:bookmarkStart w:id="82" w:name="_Toc503872426"/>
      <w:bookmarkStart w:id="83" w:name="_Ref15975481"/>
      <w:bookmarkStart w:id="84" w:name="_Toc54248447"/>
      <w:r>
        <w:t>C</w:t>
      </w:r>
      <w:r w:rsidR="00510FD0">
        <w:t>ontacts</w:t>
      </w:r>
      <w:bookmarkEnd w:id="82"/>
      <w:r>
        <w:t xml:space="preserve"> for Help</w:t>
      </w:r>
      <w:bookmarkEnd w:id="83"/>
      <w:r w:rsidR="0097176E">
        <w:t xml:space="preserve"> and Information</w:t>
      </w:r>
      <w:bookmarkEnd w:id="84"/>
    </w:p>
    <w:p w14:paraId="383A2E23" w14:textId="3BE28668" w:rsidR="00584D67" w:rsidRDefault="009A51AE" w:rsidP="00584D67">
      <w:pPr>
        <w:rPr>
          <w:lang w:eastAsia="en-AU"/>
        </w:rPr>
      </w:pPr>
      <w:r>
        <w:rPr>
          <w:lang w:eastAsia="en-AU"/>
        </w:rPr>
        <w:t>P</w:t>
      </w:r>
      <w:r w:rsidR="00584D67">
        <w:rPr>
          <w:lang w:eastAsia="en-AU"/>
        </w:rPr>
        <w:t>lease contact the AusIndustry Business Grants Hub on:</w:t>
      </w:r>
    </w:p>
    <w:p w14:paraId="2B08B395" w14:textId="77777777" w:rsidR="002C6843" w:rsidRDefault="00584D67" w:rsidP="002C6843">
      <w:pPr>
        <w:rPr>
          <w:lang w:eastAsia="en-AU"/>
        </w:rPr>
      </w:pPr>
      <w:r>
        <w:rPr>
          <w:lang w:eastAsia="en-AU"/>
        </w:rPr>
        <w:tab/>
        <w:t>Phone:</w:t>
      </w:r>
      <w:r>
        <w:rPr>
          <w:lang w:eastAsia="en-AU"/>
        </w:rPr>
        <w:tab/>
      </w:r>
      <w:r>
        <w:rPr>
          <w:lang w:eastAsia="en-AU"/>
        </w:rPr>
        <w:tab/>
      </w:r>
      <w:r w:rsidR="002C6843">
        <w:rPr>
          <w:lang w:eastAsia="en-AU"/>
        </w:rPr>
        <w:t>13 28 46</w:t>
      </w:r>
    </w:p>
    <w:p w14:paraId="07DE1DD2" w14:textId="77777777" w:rsidR="002C6843" w:rsidRDefault="002C6843" w:rsidP="002C6843">
      <w:pPr>
        <w:ind w:firstLine="720"/>
        <w:rPr>
          <w:lang w:eastAsia="en-AU"/>
        </w:rPr>
      </w:pPr>
      <w:r>
        <w:rPr>
          <w:lang w:eastAsia="en-AU"/>
        </w:rPr>
        <w:t>Web:</w:t>
      </w:r>
      <w:r>
        <w:rPr>
          <w:lang w:eastAsia="en-AU"/>
        </w:rPr>
        <w:tab/>
      </w:r>
      <w:r>
        <w:rPr>
          <w:lang w:eastAsia="en-AU"/>
        </w:rPr>
        <w:tab/>
      </w:r>
      <w:hyperlink r:id="rId57" w:history="1">
        <w:r>
          <w:rPr>
            <w:rStyle w:val="Hyperlink"/>
            <w:lang w:eastAsia="en-AU"/>
          </w:rPr>
          <w:t>business.gov.au/contact us</w:t>
        </w:r>
      </w:hyperlink>
    </w:p>
    <w:p w14:paraId="6F2AA7BA" w14:textId="77777777" w:rsidR="00584D67" w:rsidRDefault="00584D67" w:rsidP="00584D67">
      <w:pPr>
        <w:rPr>
          <w:lang w:eastAsia="en-AU"/>
        </w:rPr>
      </w:pPr>
    </w:p>
    <w:p w14:paraId="52716B60" w14:textId="77777777" w:rsidR="00631BF8" w:rsidRDefault="002C6843" w:rsidP="002C6843">
      <w:pPr>
        <w:rPr>
          <w:lang w:eastAsia="en-AU"/>
        </w:rPr>
      </w:pPr>
      <w:r>
        <w:rPr>
          <w:lang w:eastAsia="en-AU"/>
        </w:rPr>
        <w:t xml:space="preserve">For further information on the program, </w:t>
      </w:r>
      <w:r w:rsidR="0096054A">
        <w:rPr>
          <w:lang w:eastAsia="en-AU"/>
        </w:rPr>
        <w:t xml:space="preserve">including supporting documents, </w:t>
      </w:r>
      <w:r>
        <w:rPr>
          <w:lang w:eastAsia="en-AU"/>
        </w:rPr>
        <w:t xml:space="preserve">visit: </w:t>
      </w:r>
    </w:p>
    <w:p w14:paraId="643135CA" w14:textId="7ABE44BD" w:rsidR="002C6843" w:rsidRDefault="00477882" w:rsidP="000E42BA">
      <w:pPr>
        <w:pStyle w:val="ListParagraph"/>
        <w:ind w:left="1440" w:firstLine="720"/>
        <w:rPr>
          <w:lang w:eastAsia="en-AU"/>
        </w:rPr>
      </w:pPr>
      <w:r>
        <w:rPr>
          <w:rStyle w:val="Hyperlink"/>
          <w:lang w:eastAsia="en-AU"/>
        </w:rPr>
        <w:t>www.business.gov.au/</w:t>
      </w:r>
      <w:r w:rsidR="00EE4557" w:rsidRPr="009B2653">
        <w:rPr>
          <w:rStyle w:val="Hyperlink"/>
          <w:lang w:eastAsia="en-AU"/>
        </w:rPr>
        <w:t>brwhc</w:t>
      </w:r>
      <w:r w:rsidR="00631BF8" w:rsidRPr="009B2653">
        <w:rPr>
          <w:lang w:eastAsia="en-AU"/>
        </w:rPr>
        <w:t>.</w:t>
      </w:r>
    </w:p>
    <w:p w14:paraId="4EE96025" w14:textId="77777777" w:rsidR="00063C04" w:rsidRDefault="00063C04" w:rsidP="0096054A">
      <w:pPr>
        <w:pStyle w:val="ListParagraph"/>
        <w:rPr>
          <w:lang w:eastAsia="en-AU"/>
        </w:rPr>
      </w:pPr>
    </w:p>
    <w:p w14:paraId="6A1A5C82" w14:textId="69CAE907" w:rsidR="00B43C79" w:rsidRDefault="00B43C79" w:rsidP="000E42BA">
      <w:pPr>
        <w:rPr>
          <w:lang w:eastAsia="en-AU"/>
        </w:rPr>
      </w:pPr>
    </w:p>
    <w:sectPr w:rsidR="00B43C79" w:rsidSect="00B4184E">
      <w:pgSz w:w="11906" w:h="16838" w:code="9"/>
      <w:pgMar w:top="1418" w:right="1418" w:bottom="1135" w:left="1701" w:header="709" w:footer="398" w:gutter="0"/>
      <w:cols w:space="706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B927AE1" w14:textId="77777777" w:rsidR="002718E1" w:rsidRDefault="002718E1" w:rsidP="001115E0">
      <w:r>
        <w:separator/>
      </w:r>
    </w:p>
  </w:endnote>
  <w:endnote w:type="continuationSeparator" w:id="0">
    <w:p w14:paraId="1D2D0C92" w14:textId="77777777" w:rsidR="002718E1" w:rsidRDefault="002718E1" w:rsidP="001115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eSansOffice">
    <w:altName w:val="Interstate Black"/>
    <w:charset w:val="00"/>
    <w:family w:val="swiss"/>
    <w:pitch w:val="variable"/>
    <w:sig w:usb0="80000027" w:usb1="0000004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ABE811" w14:textId="77777777" w:rsidR="0052292B" w:rsidRDefault="0052292B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9F0A673" w14:textId="77777777" w:rsidR="002718E1" w:rsidRDefault="002718E1" w:rsidP="00A718E0">
    <w:pPr>
      <w:pStyle w:val="Footer"/>
      <w:tabs>
        <w:tab w:val="clear" w:pos="4153"/>
        <w:tab w:val="center" w:pos="5954"/>
      </w:tabs>
    </w:pPr>
    <w:r>
      <w:tab/>
    </w:r>
    <w:r>
      <w:tab/>
    </w:r>
    <w:r>
      <w:fldChar w:fldCharType="begin"/>
    </w:r>
    <w:r>
      <w:instrText xml:space="preserve"> PAGE  \* Arabic  \* MERGEFORMAT </w:instrText>
    </w:r>
    <w:r>
      <w:fldChar w:fldCharType="separate"/>
    </w:r>
    <w:r w:rsidR="002B1448">
      <w:rPr>
        <w:noProof/>
      </w:rPr>
      <w:t>1</w:t>
    </w:r>
    <w:r>
      <w:fldChar w:fldCharType="end"/>
    </w:r>
    <w:r>
      <w:t xml:space="preserve"> of </w:t>
    </w:r>
    <w:r>
      <w:rPr>
        <w:noProof/>
      </w:rPr>
      <w:fldChar w:fldCharType="begin"/>
    </w:r>
    <w:r>
      <w:rPr>
        <w:noProof/>
      </w:rPr>
      <w:instrText xml:space="preserve"> NUMPAGES  \* Arabic  \* MERGEFORMAT </w:instrText>
    </w:r>
    <w:r>
      <w:rPr>
        <w:noProof/>
      </w:rPr>
      <w:fldChar w:fldCharType="separate"/>
    </w:r>
    <w:r w:rsidR="002B1448">
      <w:rPr>
        <w:noProof/>
      </w:rPr>
      <w:t>19</w:t>
    </w:r>
    <w:r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E7CF05" w14:textId="77777777" w:rsidR="002718E1" w:rsidRDefault="002B1448" w:rsidP="000767ED">
    <w:pPr>
      <w:pStyle w:val="Footer"/>
      <w:tabs>
        <w:tab w:val="clear" w:pos="4153"/>
        <w:tab w:val="center" w:pos="5954"/>
      </w:tabs>
    </w:pPr>
    <w:r>
      <w:fldChar w:fldCharType="begin"/>
    </w:r>
    <w:r>
      <w:instrText xml:space="preserve"> TITLE   \* MERGEFORMAT </w:instrText>
    </w:r>
    <w:r>
      <w:fldChar w:fldCharType="separate"/>
    </w:r>
    <w:proofErr w:type="spellStart"/>
    <w:r w:rsidR="002718E1">
      <w:t>CEP_Mapping</w:t>
    </w:r>
    <w:proofErr w:type="spellEnd"/>
    <w:r w:rsidR="002718E1">
      <w:t xml:space="preserve"> Tool User Guide DOCX</w:t>
    </w:r>
    <w:r>
      <w:fldChar w:fldCharType="end"/>
    </w:r>
    <w:r w:rsidR="002718E1">
      <w:tab/>
      <w:t>February 2018</w:t>
    </w:r>
    <w:r w:rsidR="002718E1">
      <w:tab/>
    </w:r>
    <w:r w:rsidR="002718E1">
      <w:fldChar w:fldCharType="begin"/>
    </w:r>
    <w:r w:rsidR="002718E1">
      <w:instrText xml:space="preserve"> PAGE  \* Arabic  \* MERGEFORMAT </w:instrText>
    </w:r>
    <w:r w:rsidR="002718E1">
      <w:fldChar w:fldCharType="separate"/>
    </w:r>
    <w:r w:rsidR="002718E1">
      <w:rPr>
        <w:noProof/>
      </w:rPr>
      <w:t>18</w:t>
    </w:r>
    <w:r w:rsidR="002718E1">
      <w:fldChar w:fldCharType="end"/>
    </w:r>
    <w:r w:rsidR="002718E1">
      <w:t xml:space="preserve"> of </w:t>
    </w:r>
    <w:r w:rsidR="002718E1">
      <w:rPr>
        <w:noProof/>
      </w:rPr>
      <w:fldChar w:fldCharType="begin"/>
    </w:r>
    <w:r w:rsidR="002718E1">
      <w:rPr>
        <w:noProof/>
      </w:rPr>
      <w:instrText xml:space="preserve"> NUMPAGES  \* Arabic  \* MERGEFORMAT </w:instrText>
    </w:r>
    <w:r w:rsidR="002718E1">
      <w:rPr>
        <w:noProof/>
      </w:rPr>
      <w:fldChar w:fldCharType="separate"/>
    </w:r>
    <w:r w:rsidR="002718E1">
      <w:rPr>
        <w:noProof/>
      </w:rPr>
      <w:t>18</w:t>
    </w:r>
    <w:r w:rsidR="002718E1">
      <w:rPr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3A4CA7" w14:textId="35111E5D" w:rsidR="002718E1" w:rsidRDefault="002718E1" w:rsidP="00477882">
    <w:pPr>
      <w:pStyle w:val="Footer"/>
      <w:tabs>
        <w:tab w:val="clear" w:pos="4153"/>
        <w:tab w:val="clear" w:pos="8306"/>
        <w:tab w:val="center" w:pos="4253"/>
        <w:tab w:val="right" w:pos="8787"/>
      </w:tabs>
    </w:pPr>
    <w:r>
      <w:t xml:space="preserve">Page </w:t>
    </w:r>
    <w:r>
      <w:fldChar w:fldCharType="begin"/>
    </w:r>
    <w:r>
      <w:instrText xml:space="preserve"> PAGE  \* Arabic  \* MERGEFORMAT </w:instrText>
    </w:r>
    <w:r>
      <w:fldChar w:fldCharType="separate"/>
    </w:r>
    <w:r w:rsidR="002B1448">
      <w:rPr>
        <w:noProof/>
      </w:rPr>
      <w:t>10</w:t>
    </w:r>
    <w:r>
      <w:fldChar w:fldCharType="end"/>
    </w:r>
    <w:r>
      <w:t xml:space="preserve"> of </w:t>
    </w:r>
    <w:r>
      <w:fldChar w:fldCharType="begin"/>
    </w:r>
    <w:r>
      <w:instrText xml:space="preserve"> NUMPAGES  \# "0" \* Arabic  \* MERGEFORMAT </w:instrText>
    </w:r>
    <w:r>
      <w:fldChar w:fldCharType="separate"/>
    </w:r>
    <w:r w:rsidR="002B1448">
      <w:rPr>
        <w:noProof/>
      </w:rPr>
      <w:t>19</w:t>
    </w:r>
    <w:r>
      <w:fldChar w:fldCharType="end"/>
    </w:r>
    <w:r>
      <w:t xml:space="preserve"> </w:t>
    </w:r>
    <w:r>
      <w:tab/>
    </w:r>
    <w:r>
      <w:tab/>
      <w:t>October 2020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7304A1B" w14:textId="77777777" w:rsidR="002718E1" w:rsidRDefault="002718E1" w:rsidP="001115E0">
      <w:r>
        <w:separator/>
      </w:r>
    </w:p>
  </w:footnote>
  <w:footnote w:type="continuationSeparator" w:id="0">
    <w:p w14:paraId="42910B76" w14:textId="77777777" w:rsidR="002718E1" w:rsidRDefault="002718E1" w:rsidP="001115E0">
      <w:r>
        <w:continuationSeparator/>
      </w:r>
    </w:p>
  </w:footnote>
  <w:footnote w:id="1">
    <w:p w14:paraId="5FEC6779" w14:textId="4901048E" w:rsidR="002718E1" w:rsidRDefault="002718E1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5334ED">
        <w:t xml:space="preserve">The Department of </w:t>
      </w:r>
      <w:r>
        <w:t xml:space="preserve">Agriculture, Water and the </w:t>
      </w:r>
      <w:r w:rsidRPr="005334ED">
        <w:t xml:space="preserve">Environment has </w:t>
      </w:r>
      <w:r>
        <w:t xml:space="preserve">published </w:t>
      </w:r>
      <w:r w:rsidRPr="005334ED">
        <w:t xml:space="preserve">a standard </w:t>
      </w:r>
      <w:r>
        <w:t>regarding</w:t>
      </w:r>
      <w:r w:rsidRPr="005334ED">
        <w:t xml:space="preserve"> fine scale mapping</w:t>
      </w:r>
      <w:r>
        <w:t xml:space="preserve"> of the locations of </w:t>
      </w:r>
      <w:r w:rsidRPr="005334ED">
        <w:t>all on-ground investments</w:t>
      </w:r>
      <w:r>
        <w:t xml:space="preserve"> that the public are encouraged to adopt</w:t>
      </w:r>
      <w:r w:rsidRPr="005334ED">
        <w:t>.</w:t>
      </w:r>
      <w:r>
        <w:t xml:space="preserve"> For more information, see</w:t>
      </w:r>
      <w:r w:rsidRPr="005334ED">
        <w:t xml:space="preserve"> </w:t>
      </w:r>
      <w:hyperlink r:id="rId1" w:history="1">
        <w:r w:rsidRPr="00636874">
          <w:rPr>
            <w:rStyle w:val="Hyperlink"/>
            <w:sz w:val="16"/>
          </w:rPr>
          <w:t>http://www.environment.gov.au/about-us/environmental-information-data/information-policy/on-ground-investment-location-data-capture-mgt-sharing-standards-v1</w:t>
        </w:r>
      </w:hyperlink>
      <w:r>
        <w:t xml:space="preserve">. </w:t>
      </w:r>
      <w:r w:rsidRPr="005334ED">
        <w:t xml:space="preserve">While you must provide mapping, the standard is flexible around </w:t>
      </w:r>
      <w:r>
        <w:t xml:space="preserve">the level of </w:t>
      </w:r>
      <w:r w:rsidRPr="005334ED">
        <w:t>detail required for different activities</w:t>
      </w:r>
      <w:r>
        <w:t xml:space="preserve">.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D2A2DD" w14:textId="77777777" w:rsidR="0052292B" w:rsidRDefault="0052292B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98CDBEA" w14:textId="77777777" w:rsidR="0052292B" w:rsidRDefault="0052292B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D5D4554" w14:textId="77777777" w:rsidR="002718E1" w:rsidRDefault="002718E1" w:rsidP="00B05747">
    <w:pPr>
      <w:pStyle w:val="Header"/>
    </w:pPr>
    <w:r w:rsidRPr="00B05747">
      <w:t>For Official Use Only</w:t>
    </w:r>
  </w:p>
  <w:p w14:paraId="2E399AD5" w14:textId="77777777" w:rsidR="002718E1" w:rsidRPr="00B05747" w:rsidRDefault="002718E1" w:rsidP="00B05747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22A065" w14:textId="2ACAE3F2" w:rsidR="002718E1" w:rsidRPr="00B4184E" w:rsidRDefault="002B1448" w:rsidP="00B4184E">
    <w:pPr>
      <w:pStyle w:val="Header"/>
      <w:rPr>
        <w:sz w:val="20"/>
      </w:rPr>
    </w:pPr>
    <w:sdt>
      <w:sdtPr>
        <w:id w:val="179548288"/>
        <w:docPartObj>
          <w:docPartGallery w:val="Page Numbers (Top of Page)"/>
          <w:docPartUnique/>
        </w:docPartObj>
      </w:sdtPr>
      <w:sdtEndPr>
        <w:rPr>
          <w:noProof/>
        </w:rPr>
      </w:sdtEndPr>
      <w:sdtContent/>
    </w:sdt>
    <w:r w:rsidR="002718E1" w:rsidRPr="00B4184E">
      <w:rPr>
        <w:sz w:val="20"/>
      </w:rPr>
      <w:t xml:space="preserve"> </w:t>
    </w:r>
    <w:r w:rsidR="002718E1">
      <w:rPr>
        <w:sz w:val="20"/>
      </w:rPr>
      <w:t>Bushfire Recovery for Wildlife and Habitat Community Grants Program</w:t>
    </w:r>
    <w:r w:rsidR="002718E1" w:rsidRPr="00756385">
      <w:rPr>
        <w:sz w:val="20"/>
      </w:rPr>
      <w:t>: Mapping Tool User Guide</w:t>
    </w:r>
  </w:p>
  <w:p w14:paraId="75701197" w14:textId="77777777" w:rsidR="002718E1" w:rsidRDefault="002718E1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381693" w14:textId="6CC6B325" w:rsidR="002718E1" w:rsidRPr="00756385" w:rsidRDefault="002718E1">
    <w:pPr>
      <w:pStyle w:val="Header"/>
      <w:rPr>
        <w:sz w:val="20"/>
      </w:rPr>
    </w:pPr>
    <w:r>
      <w:rPr>
        <w:sz w:val="20"/>
      </w:rPr>
      <w:t>Bushfire Recovery for Wildlife and Habitat Community Grants Program</w:t>
    </w:r>
    <w:r w:rsidRPr="00756385">
      <w:rPr>
        <w:sz w:val="20"/>
      </w:rPr>
      <w:t>: Mapping Tool User Guide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E"/>
    <w:multiLevelType w:val="singleLevel"/>
    <w:tmpl w:val="03AAE47A"/>
    <w:lvl w:ilvl="0">
      <w:start w:val="1"/>
      <w:numFmt w:val="lowerLetter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 w15:restartNumberingAfterBreak="0">
    <w:nsid w:val="FFFFFF7F"/>
    <w:multiLevelType w:val="singleLevel"/>
    <w:tmpl w:val="A9582836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 w15:restartNumberingAfterBreak="0">
    <w:nsid w:val="06CD119B"/>
    <w:multiLevelType w:val="hybridMultilevel"/>
    <w:tmpl w:val="23027408"/>
    <w:lvl w:ilvl="0" w:tplc="0C09000F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C0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" w15:restartNumberingAfterBreak="0">
    <w:nsid w:val="0AFF13D2"/>
    <w:multiLevelType w:val="hybridMultilevel"/>
    <w:tmpl w:val="315036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A67EE3"/>
    <w:multiLevelType w:val="hybridMultilevel"/>
    <w:tmpl w:val="C534DAC4"/>
    <w:lvl w:ilvl="0" w:tplc="33D277C4">
      <w:start w:val="1"/>
      <w:numFmt w:val="bullet"/>
      <w:pStyle w:val="ListBullet3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23D37F1"/>
    <w:multiLevelType w:val="multilevel"/>
    <w:tmpl w:val="6D84DDE4"/>
    <w:lvl w:ilvl="0">
      <w:start w:val="1"/>
      <w:numFmt w:val="bullet"/>
      <w:pStyle w:val="ListBullet2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264F90"/>
        <w:w w:val="100"/>
        <w:sz w:val="20"/>
        <w:szCs w:val="24"/>
      </w:rPr>
    </w:lvl>
    <w:lvl w:ilvl="1">
      <w:start w:val="1"/>
      <w:numFmt w:val="bullet"/>
      <w:lvlText w:val="•"/>
      <w:lvlJc w:val="left"/>
      <w:pPr>
        <w:tabs>
          <w:tab w:val="num" w:pos="1083"/>
        </w:tabs>
        <w:ind w:left="1443" w:hanging="360"/>
      </w:pPr>
      <w:rPr>
        <w:rFonts w:ascii="TheSansOffice" w:hAnsi="TheSansOffice" w:hint="default"/>
        <w:color w:val="0066CC"/>
        <w:sz w:val="24"/>
        <w:szCs w:val="24"/>
      </w:rPr>
    </w:lvl>
    <w:lvl w:ilvl="2">
      <w:start w:val="1"/>
      <w:numFmt w:val="bullet"/>
      <w:lvlText w:val="•"/>
      <w:lvlJc w:val="left"/>
      <w:pPr>
        <w:tabs>
          <w:tab w:val="num" w:pos="1803"/>
        </w:tabs>
        <w:ind w:left="1803" w:hanging="360"/>
      </w:pPr>
      <w:rPr>
        <w:rFonts w:ascii="TheSansOffice" w:hAnsi="TheSansOffice" w:hint="default"/>
        <w:color w:val="0066CC"/>
      </w:rPr>
    </w:lvl>
    <w:lvl w:ilvl="3">
      <w:start w:val="1"/>
      <w:numFmt w:val="bullet"/>
      <w:lvlText w:val=""/>
      <w:lvlJc w:val="left"/>
      <w:pPr>
        <w:tabs>
          <w:tab w:val="num" w:pos="2523"/>
        </w:tabs>
        <w:ind w:left="252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3"/>
        </w:tabs>
        <w:ind w:left="3243" w:hanging="360"/>
      </w:pPr>
      <w:rPr>
        <w:rFonts w:ascii="Courier New" w:hAnsi="Courier New" w:cs="Wingdings" w:hint="default"/>
      </w:rPr>
    </w:lvl>
    <w:lvl w:ilvl="5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3"/>
        </w:tabs>
        <w:ind w:left="468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3"/>
        </w:tabs>
        <w:ind w:left="5403" w:hanging="360"/>
      </w:pPr>
      <w:rPr>
        <w:rFonts w:ascii="Courier New" w:hAnsi="Courier New" w:cs="Wingdings" w:hint="default"/>
      </w:rPr>
    </w:lvl>
    <w:lvl w:ilvl="8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</w:rPr>
    </w:lvl>
  </w:abstractNum>
  <w:abstractNum w:abstractNumId="6" w15:restartNumberingAfterBreak="0">
    <w:nsid w:val="2EDA1BA7"/>
    <w:multiLevelType w:val="hybridMultilevel"/>
    <w:tmpl w:val="1B224F50"/>
    <w:lvl w:ilvl="0" w:tplc="0C090001">
      <w:start w:val="1"/>
      <w:numFmt w:val="bullet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7" w15:restartNumberingAfterBreak="0">
    <w:nsid w:val="2FF57813"/>
    <w:multiLevelType w:val="hybridMultilevel"/>
    <w:tmpl w:val="A2C4C40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E03B3F"/>
    <w:multiLevelType w:val="hybridMultilevel"/>
    <w:tmpl w:val="2050FD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3D3C34"/>
    <w:multiLevelType w:val="hybridMultilevel"/>
    <w:tmpl w:val="AB60F5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1C7DAA"/>
    <w:multiLevelType w:val="multilevel"/>
    <w:tmpl w:val="CAA83148"/>
    <w:styleLink w:val="Attach"/>
    <w:lvl w:ilvl="0">
      <w:start w:val="1"/>
      <w:numFmt w:val="upperLetter"/>
      <w:lvlText w:val="Attachment 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1" w15:restartNumberingAfterBreak="0">
    <w:nsid w:val="4C74419B"/>
    <w:multiLevelType w:val="hybridMultilevel"/>
    <w:tmpl w:val="10DAE8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05B09DF"/>
    <w:multiLevelType w:val="hybridMultilevel"/>
    <w:tmpl w:val="CC5EE6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5A3ADA"/>
    <w:multiLevelType w:val="multilevel"/>
    <w:tmpl w:val="E4B237E4"/>
    <w:lvl w:ilvl="0">
      <w:start w:val="1"/>
      <w:numFmt w:val="none"/>
      <w:lvlText w:val="%1"/>
      <w:lvlJc w:val="left"/>
      <w:pPr>
        <w:ind w:left="1134" w:hanging="1134"/>
      </w:pPr>
      <w:rPr>
        <w:rFonts w:hint="default"/>
      </w:rPr>
    </w:lvl>
    <w:lvl w:ilvl="1">
      <w:start w:val="1"/>
      <w:numFmt w:val="decimal"/>
      <w:pStyle w:val="Heading2"/>
      <w:lvlText w:val="%1%2."/>
      <w:lvlJc w:val="left"/>
      <w:pPr>
        <w:ind w:left="1134" w:hanging="1134"/>
      </w:pPr>
      <w:rPr>
        <w:rFonts w:hint="default"/>
      </w:rPr>
    </w:lvl>
    <w:lvl w:ilvl="2">
      <w:start w:val="1"/>
      <w:numFmt w:val="decimal"/>
      <w:pStyle w:val="Heading3"/>
      <w:lvlText w:val="%1%2.%3"/>
      <w:lvlJc w:val="left"/>
      <w:pPr>
        <w:ind w:left="1134" w:hanging="1134"/>
      </w:pPr>
      <w:rPr>
        <w:rFonts w:hint="default"/>
      </w:rPr>
    </w:lvl>
    <w:lvl w:ilvl="3">
      <w:start w:val="1"/>
      <w:numFmt w:val="decimal"/>
      <w:pStyle w:val="Heading4"/>
      <w:lvlText w:val="%1%2.%3.%4"/>
      <w:lvlJc w:val="left"/>
      <w:pPr>
        <w:ind w:left="1134" w:hanging="1134"/>
      </w:pPr>
      <w:rPr>
        <w:rFonts w:hint="default"/>
      </w:rPr>
    </w:lvl>
    <w:lvl w:ilvl="4">
      <w:start w:val="1"/>
      <w:numFmt w:val="decimal"/>
      <w:pStyle w:val="Heading5"/>
      <w:lvlText w:val="%1%2.%3.%4.%5"/>
      <w:lvlJc w:val="left"/>
      <w:pPr>
        <w:ind w:left="1134" w:hanging="1134"/>
      </w:pPr>
      <w:rPr>
        <w:rFonts w:hint="default"/>
      </w:rPr>
    </w:lvl>
    <w:lvl w:ilvl="5">
      <w:start w:val="1"/>
      <w:numFmt w:val="decimal"/>
      <w:pStyle w:val="Heading6"/>
      <w:lvlText w:val="%1%2.%3.%4.%5.%6"/>
      <w:lvlJc w:val="left"/>
      <w:pPr>
        <w:ind w:left="1134" w:hanging="1134"/>
      </w:pPr>
      <w:rPr>
        <w:rFonts w:hint="default"/>
      </w:rPr>
    </w:lvl>
    <w:lvl w:ilvl="6">
      <w:start w:val="1"/>
      <w:numFmt w:val="none"/>
      <w:lvlText w:val="%1.%2.%3.%4.%5.%6.%7"/>
      <w:lvlJc w:val="left"/>
      <w:pPr>
        <w:ind w:left="1134" w:hanging="1134"/>
      </w:pPr>
      <w:rPr>
        <w:rFonts w:hint="default"/>
      </w:rPr>
    </w:lvl>
    <w:lvl w:ilvl="7">
      <w:start w:val="1"/>
      <w:numFmt w:val="none"/>
      <w:lvlText w:val="%1.%2.%3.%4.%5.%6.%7.%8"/>
      <w:lvlJc w:val="left"/>
      <w:pPr>
        <w:ind w:left="1134" w:hanging="1134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134" w:hanging="1134"/>
      </w:pPr>
      <w:rPr>
        <w:rFonts w:hint="default"/>
      </w:rPr>
    </w:lvl>
  </w:abstractNum>
  <w:abstractNum w:abstractNumId="14" w15:restartNumberingAfterBreak="0">
    <w:nsid w:val="62504FF0"/>
    <w:multiLevelType w:val="hybridMultilevel"/>
    <w:tmpl w:val="CF4C33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88334F"/>
    <w:multiLevelType w:val="multilevel"/>
    <w:tmpl w:val="D2FA3946"/>
    <w:lvl w:ilvl="0">
      <w:start w:val="1"/>
      <w:numFmt w:val="decimal"/>
      <w:pStyle w:val="ListNumber"/>
      <w:lvlText w:val="%1."/>
      <w:lvlJc w:val="left"/>
      <w:pPr>
        <w:ind w:left="357" w:hanging="35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3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077" w:hanging="357"/>
      </w:pPr>
      <w:rPr>
        <w:rFonts w:hint="default"/>
      </w:rPr>
    </w:lvl>
    <w:lvl w:ilvl="3">
      <w:start w:val="1"/>
      <w:numFmt w:val="upperLetter"/>
      <w:lvlText w:val="%4."/>
      <w:lvlJc w:val="left"/>
      <w:pPr>
        <w:ind w:left="1435" w:hanging="358"/>
      </w:pPr>
      <w:rPr>
        <w:rFonts w:hint="default"/>
      </w:rPr>
    </w:lvl>
    <w:lvl w:ilvl="4">
      <w:start w:val="1"/>
      <w:numFmt w:val="bullet"/>
      <w:lvlText w:val=""/>
      <w:lvlJc w:val="left"/>
      <w:pPr>
        <w:ind w:left="1792" w:hanging="357"/>
      </w:pPr>
      <w:rPr>
        <w:rFonts w:ascii="Symbol" w:hAnsi="Symbol" w:hint="default"/>
      </w:rPr>
    </w:lvl>
    <w:lvl w:ilvl="5">
      <w:start w:val="1"/>
      <w:numFmt w:val="lowerRoman"/>
      <w:lvlText w:val="%6."/>
      <w:lvlJc w:val="left"/>
      <w:pPr>
        <w:ind w:left="2149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06" w:hanging="35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63" w:hanging="35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21" w:hanging="358"/>
      </w:pPr>
      <w:rPr>
        <w:rFonts w:hint="default"/>
      </w:rPr>
    </w:lvl>
  </w:abstractNum>
  <w:abstractNum w:abstractNumId="16" w15:restartNumberingAfterBreak="0">
    <w:nsid w:val="6CBC294C"/>
    <w:multiLevelType w:val="multilevel"/>
    <w:tmpl w:val="57BE8EAE"/>
    <w:lvl w:ilvl="0">
      <w:start w:val="1"/>
      <w:numFmt w:val="bullet"/>
      <w:pStyle w:val="ListBullet"/>
      <w:lvlText w:val=""/>
      <w:lvlJc w:val="left"/>
      <w:pPr>
        <w:ind w:left="357" w:hanging="357"/>
      </w:pPr>
      <w:rPr>
        <w:rFonts w:ascii="Wingdings" w:hAnsi="Wingdings" w:hint="default"/>
        <w:color w:val="264F90"/>
        <w:w w:val="100"/>
        <w:sz w:val="20"/>
        <w:szCs w:val="24"/>
      </w:rPr>
    </w:lvl>
    <w:lvl w:ilvl="1">
      <w:start w:val="1"/>
      <w:numFmt w:val="bullet"/>
      <w:lvlText w:val=""/>
      <w:lvlJc w:val="left"/>
      <w:pPr>
        <w:ind w:left="720" w:hanging="363"/>
      </w:pPr>
      <w:rPr>
        <w:rFonts w:ascii="Wingdings" w:hAnsi="Wingdings" w:hint="default"/>
        <w:color w:val="auto"/>
      </w:rPr>
    </w:lvl>
    <w:lvl w:ilvl="2">
      <w:start w:val="1"/>
      <w:numFmt w:val="bullet"/>
      <w:lvlText w:val="□"/>
      <w:lvlJc w:val="left"/>
      <w:pPr>
        <w:ind w:left="1077" w:hanging="357"/>
      </w:pPr>
      <w:rPr>
        <w:rFonts w:ascii="Arial" w:hAnsi="Arial" w:hint="default"/>
        <w:color w:val="auto"/>
      </w:rPr>
    </w:lvl>
    <w:lvl w:ilvl="3">
      <w:start w:val="1"/>
      <w:numFmt w:val="bullet"/>
      <w:lvlText w:val=""/>
      <w:lvlJc w:val="left"/>
      <w:pPr>
        <w:ind w:left="1435" w:hanging="358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1792" w:hanging="357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2155" w:hanging="363"/>
      </w:pPr>
      <w:rPr>
        <w:rFonts w:ascii="Wingdings" w:hAnsi="Wingdings" w:hint="default"/>
      </w:rPr>
    </w:lvl>
    <w:lvl w:ilvl="6">
      <w:start w:val="1"/>
      <w:numFmt w:val="bullet"/>
      <w:lvlText w:val="□"/>
      <w:lvlJc w:val="left"/>
      <w:pPr>
        <w:ind w:left="2512" w:hanging="357"/>
      </w:pPr>
      <w:rPr>
        <w:rFonts w:ascii="Arial" w:hAnsi="Arial" w:hint="default"/>
        <w:color w:val="auto"/>
      </w:rPr>
    </w:lvl>
    <w:lvl w:ilvl="7">
      <w:start w:val="1"/>
      <w:numFmt w:val="bullet"/>
      <w:lvlText w:val=""/>
      <w:lvlJc w:val="left"/>
      <w:pPr>
        <w:ind w:left="2869" w:hanging="357"/>
      </w:pPr>
      <w:rPr>
        <w:rFonts w:ascii="Symbol" w:hAnsi="Symbol" w:hint="default"/>
      </w:rPr>
    </w:lvl>
    <w:lvl w:ilvl="8">
      <w:start w:val="1"/>
      <w:numFmt w:val="bullet"/>
      <w:lvlText w:val="o"/>
      <w:lvlJc w:val="left"/>
      <w:pPr>
        <w:ind w:left="3232" w:hanging="363"/>
      </w:pPr>
      <w:rPr>
        <w:rFonts w:ascii="Courier New" w:hAnsi="Courier New" w:hint="default"/>
      </w:rPr>
    </w:lvl>
  </w:abstractNum>
  <w:num w:numId="1">
    <w:abstractNumId w:val="1"/>
  </w:num>
  <w:num w:numId="2">
    <w:abstractNumId w:val="0"/>
  </w:num>
  <w:num w:numId="3">
    <w:abstractNumId w:val="13"/>
  </w:num>
  <w:num w:numId="4">
    <w:abstractNumId w:val="15"/>
  </w:num>
  <w:num w:numId="5">
    <w:abstractNumId w:val="16"/>
  </w:num>
  <w:num w:numId="6">
    <w:abstractNumId w:val="5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14"/>
  </w:num>
  <w:num w:numId="12">
    <w:abstractNumId w:val="6"/>
  </w:num>
  <w:num w:numId="13">
    <w:abstractNumId w:val="9"/>
  </w:num>
  <w:num w:numId="14">
    <w:abstractNumId w:val="13"/>
  </w:num>
  <w:num w:numId="15">
    <w:abstractNumId w:val="13"/>
  </w:num>
  <w:num w:numId="16">
    <w:abstractNumId w:val="12"/>
  </w:num>
  <w:num w:numId="17">
    <w:abstractNumId w:val="13"/>
  </w:num>
  <w:num w:numId="18">
    <w:abstractNumId w:val="13"/>
  </w:num>
  <w:num w:numId="19">
    <w:abstractNumId w:val="11"/>
  </w:num>
  <w:num w:numId="20">
    <w:abstractNumId w:val="8"/>
  </w:num>
  <w:num w:numId="21">
    <w:abstractNumId w:val="7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hideSpellingErrors/>
  <w:hideGrammaticalErrors/>
  <w:proofState w:spelling="clean" w:grammar="clean"/>
  <w:stylePaneFormatFilter w:val="3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stylePaneSortMethod w:val="0000"/>
  <w:documentProtection w:edit="forms" w:enforcement="0"/>
  <w:defaultTabStop w:val="720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668B"/>
    <w:rsid w:val="000113A7"/>
    <w:rsid w:val="00011FFF"/>
    <w:rsid w:val="00012001"/>
    <w:rsid w:val="00012811"/>
    <w:rsid w:val="000140FA"/>
    <w:rsid w:val="0002059A"/>
    <w:rsid w:val="00036867"/>
    <w:rsid w:val="00037948"/>
    <w:rsid w:val="0004074F"/>
    <w:rsid w:val="000410F7"/>
    <w:rsid w:val="000427C9"/>
    <w:rsid w:val="00043E1C"/>
    <w:rsid w:val="00052F34"/>
    <w:rsid w:val="00053C6B"/>
    <w:rsid w:val="0005533F"/>
    <w:rsid w:val="00057622"/>
    <w:rsid w:val="000617AF"/>
    <w:rsid w:val="00063C04"/>
    <w:rsid w:val="00064B66"/>
    <w:rsid w:val="0006550B"/>
    <w:rsid w:val="000749FD"/>
    <w:rsid w:val="000767ED"/>
    <w:rsid w:val="0008308C"/>
    <w:rsid w:val="0008586E"/>
    <w:rsid w:val="00087D16"/>
    <w:rsid w:val="000A2BF6"/>
    <w:rsid w:val="000A4CD5"/>
    <w:rsid w:val="000B29F2"/>
    <w:rsid w:val="000B41E3"/>
    <w:rsid w:val="000B46FD"/>
    <w:rsid w:val="000B668B"/>
    <w:rsid w:val="000C0523"/>
    <w:rsid w:val="000C18C0"/>
    <w:rsid w:val="000C289A"/>
    <w:rsid w:val="000C36E7"/>
    <w:rsid w:val="000C4D4E"/>
    <w:rsid w:val="000C5945"/>
    <w:rsid w:val="000D06F1"/>
    <w:rsid w:val="000D21A5"/>
    <w:rsid w:val="000D2435"/>
    <w:rsid w:val="000D365A"/>
    <w:rsid w:val="000D6379"/>
    <w:rsid w:val="000D7042"/>
    <w:rsid w:val="000E42BA"/>
    <w:rsid w:val="000E6CFE"/>
    <w:rsid w:val="000F481E"/>
    <w:rsid w:val="000F6128"/>
    <w:rsid w:val="001072AB"/>
    <w:rsid w:val="001115E0"/>
    <w:rsid w:val="00114430"/>
    <w:rsid w:val="00116668"/>
    <w:rsid w:val="00117569"/>
    <w:rsid w:val="00122FD3"/>
    <w:rsid w:val="00126479"/>
    <w:rsid w:val="00130A7C"/>
    <w:rsid w:val="00132116"/>
    <w:rsid w:val="00132ECC"/>
    <w:rsid w:val="001354E5"/>
    <w:rsid w:val="00136552"/>
    <w:rsid w:val="001400EA"/>
    <w:rsid w:val="001406B4"/>
    <w:rsid w:val="001447B0"/>
    <w:rsid w:val="00145F54"/>
    <w:rsid w:val="00146FE8"/>
    <w:rsid w:val="00152587"/>
    <w:rsid w:val="0015474E"/>
    <w:rsid w:val="00167D7D"/>
    <w:rsid w:val="00180986"/>
    <w:rsid w:val="0018153D"/>
    <w:rsid w:val="00192253"/>
    <w:rsid w:val="00194ACD"/>
    <w:rsid w:val="001A386E"/>
    <w:rsid w:val="001B0E26"/>
    <w:rsid w:val="001B1318"/>
    <w:rsid w:val="001B1E6A"/>
    <w:rsid w:val="001C18B0"/>
    <w:rsid w:val="001C467D"/>
    <w:rsid w:val="001C70B3"/>
    <w:rsid w:val="001D3031"/>
    <w:rsid w:val="001D32D2"/>
    <w:rsid w:val="001D7F03"/>
    <w:rsid w:val="001D7FA2"/>
    <w:rsid w:val="001E23BD"/>
    <w:rsid w:val="001E54C3"/>
    <w:rsid w:val="001E5A19"/>
    <w:rsid w:val="001F0872"/>
    <w:rsid w:val="001F0E51"/>
    <w:rsid w:val="001F5F23"/>
    <w:rsid w:val="0020436B"/>
    <w:rsid w:val="002060C1"/>
    <w:rsid w:val="00206C15"/>
    <w:rsid w:val="00217A97"/>
    <w:rsid w:val="00220862"/>
    <w:rsid w:val="00225527"/>
    <w:rsid w:val="002305D2"/>
    <w:rsid w:val="00236AE4"/>
    <w:rsid w:val="0023742A"/>
    <w:rsid w:val="00251825"/>
    <w:rsid w:val="00253DBB"/>
    <w:rsid w:val="002552A3"/>
    <w:rsid w:val="002611CF"/>
    <w:rsid w:val="0027140F"/>
    <w:rsid w:val="002718E1"/>
    <w:rsid w:val="002724B8"/>
    <w:rsid w:val="00275D11"/>
    <w:rsid w:val="002776C8"/>
    <w:rsid w:val="002804DE"/>
    <w:rsid w:val="0028083C"/>
    <w:rsid w:val="002821C7"/>
    <w:rsid w:val="002860AD"/>
    <w:rsid w:val="0028614D"/>
    <w:rsid w:val="00296810"/>
    <w:rsid w:val="002A0EB7"/>
    <w:rsid w:val="002A1B1A"/>
    <w:rsid w:val="002A26CC"/>
    <w:rsid w:val="002A341C"/>
    <w:rsid w:val="002A51DB"/>
    <w:rsid w:val="002A5FD0"/>
    <w:rsid w:val="002A6898"/>
    <w:rsid w:val="002B1448"/>
    <w:rsid w:val="002B390C"/>
    <w:rsid w:val="002B6606"/>
    <w:rsid w:val="002C1B09"/>
    <w:rsid w:val="002C1B33"/>
    <w:rsid w:val="002C6843"/>
    <w:rsid w:val="002C73EC"/>
    <w:rsid w:val="002D3FC6"/>
    <w:rsid w:val="002D79D5"/>
    <w:rsid w:val="002E4B7D"/>
    <w:rsid w:val="002F0506"/>
    <w:rsid w:val="002F1336"/>
    <w:rsid w:val="00300F75"/>
    <w:rsid w:val="003015EE"/>
    <w:rsid w:val="003064B5"/>
    <w:rsid w:val="00332DAC"/>
    <w:rsid w:val="0034177B"/>
    <w:rsid w:val="00351289"/>
    <w:rsid w:val="003517BD"/>
    <w:rsid w:val="0035417A"/>
    <w:rsid w:val="0035791F"/>
    <w:rsid w:val="0036400A"/>
    <w:rsid w:val="0038046E"/>
    <w:rsid w:val="00383005"/>
    <w:rsid w:val="00386FDE"/>
    <w:rsid w:val="003964CD"/>
    <w:rsid w:val="003A4AA4"/>
    <w:rsid w:val="003A58C8"/>
    <w:rsid w:val="003B72EF"/>
    <w:rsid w:val="003C0B90"/>
    <w:rsid w:val="003C1B0A"/>
    <w:rsid w:val="003C4B78"/>
    <w:rsid w:val="003E0098"/>
    <w:rsid w:val="003E43DC"/>
    <w:rsid w:val="003E578F"/>
    <w:rsid w:val="003F151C"/>
    <w:rsid w:val="00401343"/>
    <w:rsid w:val="00425306"/>
    <w:rsid w:val="00425C60"/>
    <w:rsid w:val="0042773B"/>
    <w:rsid w:val="00436533"/>
    <w:rsid w:val="0044145A"/>
    <w:rsid w:val="00452C56"/>
    <w:rsid w:val="00453A75"/>
    <w:rsid w:val="004548BA"/>
    <w:rsid w:val="00455D98"/>
    <w:rsid w:val="004574F8"/>
    <w:rsid w:val="00464DC8"/>
    <w:rsid w:val="004777AA"/>
    <w:rsid w:val="00477882"/>
    <w:rsid w:val="00480607"/>
    <w:rsid w:val="0048102D"/>
    <w:rsid w:val="00481ECE"/>
    <w:rsid w:val="00483628"/>
    <w:rsid w:val="00484052"/>
    <w:rsid w:val="00495D31"/>
    <w:rsid w:val="004A3350"/>
    <w:rsid w:val="004B34D2"/>
    <w:rsid w:val="004B784A"/>
    <w:rsid w:val="004C49C2"/>
    <w:rsid w:val="004C5642"/>
    <w:rsid w:val="004C6900"/>
    <w:rsid w:val="004D1951"/>
    <w:rsid w:val="004D1A68"/>
    <w:rsid w:val="004D5361"/>
    <w:rsid w:val="004E010B"/>
    <w:rsid w:val="004E043D"/>
    <w:rsid w:val="004E2120"/>
    <w:rsid w:val="004E6D6F"/>
    <w:rsid w:val="004F05EF"/>
    <w:rsid w:val="004F0F2E"/>
    <w:rsid w:val="004F1941"/>
    <w:rsid w:val="004F47AE"/>
    <w:rsid w:val="004F6584"/>
    <w:rsid w:val="004F724C"/>
    <w:rsid w:val="00500DDD"/>
    <w:rsid w:val="005015BE"/>
    <w:rsid w:val="00501A89"/>
    <w:rsid w:val="00503162"/>
    <w:rsid w:val="00503CFB"/>
    <w:rsid w:val="00504D4A"/>
    <w:rsid w:val="00510FD0"/>
    <w:rsid w:val="00511E47"/>
    <w:rsid w:val="005175C0"/>
    <w:rsid w:val="0052292B"/>
    <w:rsid w:val="00530130"/>
    <w:rsid w:val="005334ED"/>
    <w:rsid w:val="00536578"/>
    <w:rsid w:val="00552360"/>
    <w:rsid w:val="0055327C"/>
    <w:rsid w:val="005550B6"/>
    <w:rsid w:val="00560721"/>
    <w:rsid w:val="005618FD"/>
    <w:rsid w:val="00561F1D"/>
    <w:rsid w:val="00562C14"/>
    <w:rsid w:val="00563644"/>
    <w:rsid w:val="0056417B"/>
    <w:rsid w:val="00570219"/>
    <w:rsid w:val="0057523E"/>
    <w:rsid w:val="00576531"/>
    <w:rsid w:val="00577AA1"/>
    <w:rsid w:val="005835DF"/>
    <w:rsid w:val="00584D67"/>
    <w:rsid w:val="00585F11"/>
    <w:rsid w:val="00587693"/>
    <w:rsid w:val="00591196"/>
    <w:rsid w:val="0059529E"/>
    <w:rsid w:val="00596C5A"/>
    <w:rsid w:val="0059722B"/>
    <w:rsid w:val="005B5FEB"/>
    <w:rsid w:val="005D0212"/>
    <w:rsid w:val="005D44BC"/>
    <w:rsid w:val="005E1705"/>
    <w:rsid w:val="005E3687"/>
    <w:rsid w:val="005F09E7"/>
    <w:rsid w:val="005F160D"/>
    <w:rsid w:val="005F3FD7"/>
    <w:rsid w:val="00615ECB"/>
    <w:rsid w:val="0062618C"/>
    <w:rsid w:val="00631BF8"/>
    <w:rsid w:val="0063779E"/>
    <w:rsid w:val="00641C02"/>
    <w:rsid w:val="00644E68"/>
    <w:rsid w:val="00645244"/>
    <w:rsid w:val="00647289"/>
    <w:rsid w:val="0065329E"/>
    <w:rsid w:val="00653C2E"/>
    <w:rsid w:val="00653EBB"/>
    <w:rsid w:val="00665EF3"/>
    <w:rsid w:val="006671E7"/>
    <w:rsid w:val="00674A65"/>
    <w:rsid w:val="0067717A"/>
    <w:rsid w:val="00680311"/>
    <w:rsid w:val="0068235C"/>
    <w:rsid w:val="00683522"/>
    <w:rsid w:val="00684E18"/>
    <w:rsid w:val="00691F12"/>
    <w:rsid w:val="00695781"/>
    <w:rsid w:val="006A533F"/>
    <w:rsid w:val="006A5FD6"/>
    <w:rsid w:val="006A67A9"/>
    <w:rsid w:val="006B1722"/>
    <w:rsid w:val="006C0F1E"/>
    <w:rsid w:val="006D03CA"/>
    <w:rsid w:val="006D2237"/>
    <w:rsid w:val="006D252F"/>
    <w:rsid w:val="006D2A27"/>
    <w:rsid w:val="006D31D4"/>
    <w:rsid w:val="006D522B"/>
    <w:rsid w:val="006D571E"/>
    <w:rsid w:val="006E41A8"/>
    <w:rsid w:val="006E43B6"/>
    <w:rsid w:val="006F19AA"/>
    <w:rsid w:val="006F442E"/>
    <w:rsid w:val="00700B17"/>
    <w:rsid w:val="0071400C"/>
    <w:rsid w:val="00717853"/>
    <w:rsid w:val="00721D69"/>
    <w:rsid w:val="0072377C"/>
    <w:rsid w:val="0072418E"/>
    <w:rsid w:val="00726450"/>
    <w:rsid w:val="007266B5"/>
    <w:rsid w:val="00727FC4"/>
    <w:rsid w:val="0073022C"/>
    <w:rsid w:val="007376A2"/>
    <w:rsid w:val="00737D71"/>
    <w:rsid w:val="00737E3D"/>
    <w:rsid w:val="007442B2"/>
    <w:rsid w:val="0074761B"/>
    <w:rsid w:val="00747B28"/>
    <w:rsid w:val="00756385"/>
    <w:rsid w:val="007732C7"/>
    <w:rsid w:val="00773B86"/>
    <w:rsid w:val="00785B44"/>
    <w:rsid w:val="00791549"/>
    <w:rsid w:val="00796211"/>
    <w:rsid w:val="00796229"/>
    <w:rsid w:val="007A0435"/>
    <w:rsid w:val="007A0BD7"/>
    <w:rsid w:val="007A12DB"/>
    <w:rsid w:val="007A5BD3"/>
    <w:rsid w:val="007B53B0"/>
    <w:rsid w:val="007B69B1"/>
    <w:rsid w:val="007C0C33"/>
    <w:rsid w:val="007C1828"/>
    <w:rsid w:val="007C1B96"/>
    <w:rsid w:val="007C3FD1"/>
    <w:rsid w:val="007C4A92"/>
    <w:rsid w:val="007C69A3"/>
    <w:rsid w:val="007C7F30"/>
    <w:rsid w:val="007D14D1"/>
    <w:rsid w:val="007D237D"/>
    <w:rsid w:val="007D260D"/>
    <w:rsid w:val="007D677E"/>
    <w:rsid w:val="007D681A"/>
    <w:rsid w:val="007E06D7"/>
    <w:rsid w:val="007E5242"/>
    <w:rsid w:val="007E60D2"/>
    <w:rsid w:val="007F0231"/>
    <w:rsid w:val="007F245C"/>
    <w:rsid w:val="007F2A94"/>
    <w:rsid w:val="007F2D3A"/>
    <w:rsid w:val="00813AC9"/>
    <w:rsid w:val="00814A8D"/>
    <w:rsid w:val="00817DA5"/>
    <w:rsid w:val="00821838"/>
    <w:rsid w:val="008254AD"/>
    <w:rsid w:val="008302D3"/>
    <w:rsid w:val="008354FF"/>
    <w:rsid w:val="00836D68"/>
    <w:rsid w:val="00840215"/>
    <w:rsid w:val="00841387"/>
    <w:rsid w:val="00841897"/>
    <w:rsid w:val="00866EA6"/>
    <w:rsid w:val="008742A6"/>
    <w:rsid w:val="00883240"/>
    <w:rsid w:val="00887EE5"/>
    <w:rsid w:val="00890E5E"/>
    <w:rsid w:val="0089214C"/>
    <w:rsid w:val="00895663"/>
    <w:rsid w:val="008A0C3E"/>
    <w:rsid w:val="008B080D"/>
    <w:rsid w:val="008B1BFF"/>
    <w:rsid w:val="008B6DD9"/>
    <w:rsid w:val="008B7CEB"/>
    <w:rsid w:val="008C1AC9"/>
    <w:rsid w:val="008C5264"/>
    <w:rsid w:val="008C76BD"/>
    <w:rsid w:val="008D7A26"/>
    <w:rsid w:val="008E141E"/>
    <w:rsid w:val="008E48C2"/>
    <w:rsid w:val="008F1BB4"/>
    <w:rsid w:val="00907857"/>
    <w:rsid w:val="00911A4B"/>
    <w:rsid w:val="009131DA"/>
    <w:rsid w:val="009232AA"/>
    <w:rsid w:val="00926449"/>
    <w:rsid w:val="009264E5"/>
    <w:rsid w:val="00927F69"/>
    <w:rsid w:val="00930DF1"/>
    <w:rsid w:val="009319FF"/>
    <w:rsid w:val="009325D1"/>
    <w:rsid w:val="00933A27"/>
    <w:rsid w:val="009346D5"/>
    <w:rsid w:val="00937070"/>
    <w:rsid w:val="00937E7F"/>
    <w:rsid w:val="00943F4C"/>
    <w:rsid w:val="00953197"/>
    <w:rsid w:val="00955B5F"/>
    <w:rsid w:val="009560B8"/>
    <w:rsid w:val="00957FD8"/>
    <w:rsid w:val="0096054A"/>
    <w:rsid w:val="00965053"/>
    <w:rsid w:val="009665E4"/>
    <w:rsid w:val="0097176E"/>
    <w:rsid w:val="00972DFD"/>
    <w:rsid w:val="00976CEE"/>
    <w:rsid w:val="009839A7"/>
    <w:rsid w:val="00984813"/>
    <w:rsid w:val="009863A9"/>
    <w:rsid w:val="009909FD"/>
    <w:rsid w:val="009937DB"/>
    <w:rsid w:val="00995A79"/>
    <w:rsid w:val="009A06C0"/>
    <w:rsid w:val="009A51AE"/>
    <w:rsid w:val="009B046A"/>
    <w:rsid w:val="009B0695"/>
    <w:rsid w:val="009B2653"/>
    <w:rsid w:val="009B2F62"/>
    <w:rsid w:val="009B3BF1"/>
    <w:rsid w:val="009D1A9B"/>
    <w:rsid w:val="009D751A"/>
    <w:rsid w:val="009E392F"/>
    <w:rsid w:val="009E4112"/>
    <w:rsid w:val="009E642D"/>
    <w:rsid w:val="009F1783"/>
    <w:rsid w:val="009F3240"/>
    <w:rsid w:val="009F3CCB"/>
    <w:rsid w:val="009F5029"/>
    <w:rsid w:val="00A04F91"/>
    <w:rsid w:val="00A06D75"/>
    <w:rsid w:val="00A113F1"/>
    <w:rsid w:val="00A121DB"/>
    <w:rsid w:val="00A13E79"/>
    <w:rsid w:val="00A14BDF"/>
    <w:rsid w:val="00A229B7"/>
    <w:rsid w:val="00A24AB9"/>
    <w:rsid w:val="00A27D91"/>
    <w:rsid w:val="00A33B00"/>
    <w:rsid w:val="00A3674A"/>
    <w:rsid w:val="00A45AA5"/>
    <w:rsid w:val="00A45FD6"/>
    <w:rsid w:val="00A54CCE"/>
    <w:rsid w:val="00A66871"/>
    <w:rsid w:val="00A708BE"/>
    <w:rsid w:val="00A718E0"/>
    <w:rsid w:val="00A74201"/>
    <w:rsid w:val="00A807AE"/>
    <w:rsid w:val="00A82F67"/>
    <w:rsid w:val="00AA0304"/>
    <w:rsid w:val="00AA7FA5"/>
    <w:rsid w:val="00AB3481"/>
    <w:rsid w:val="00AB5404"/>
    <w:rsid w:val="00AC2E40"/>
    <w:rsid w:val="00AC3FFB"/>
    <w:rsid w:val="00AC54EF"/>
    <w:rsid w:val="00AD396B"/>
    <w:rsid w:val="00AE34FF"/>
    <w:rsid w:val="00AE3677"/>
    <w:rsid w:val="00AE6E0B"/>
    <w:rsid w:val="00B01913"/>
    <w:rsid w:val="00B05747"/>
    <w:rsid w:val="00B07188"/>
    <w:rsid w:val="00B13F6B"/>
    <w:rsid w:val="00B200F1"/>
    <w:rsid w:val="00B2756D"/>
    <w:rsid w:val="00B4184E"/>
    <w:rsid w:val="00B43C79"/>
    <w:rsid w:val="00B4414B"/>
    <w:rsid w:val="00B4557A"/>
    <w:rsid w:val="00B473CB"/>
    <w:rsid w:val="00B54B55"/>
    <w:rsid w:val="00B556BD"/>
    <w:rsid w:val="00B57DB1"/>
    <w:rsid w:val="00B661E1"/>
    <w:rsid w:val="00B713D7"/>
    <w:rsid w:val="00B72D0F"/>
    <w:rsid w:val="00B76281"/>
    <w:rsid w:val="00B76BC7"/>
    <w:rsid w:val="00B81C61"/>
    <w:rsid w:val="00B862BC"/>
    <w:rsid w:val="00B87F9F"/>
    <w:rsid w:val="00B91E7B"/>
    <w:rsid w:val="00B93680"/>
    <w:rsid w:val="00B9599F"/>
    <w:rsid w:val="00BA0705"/>
    <w:rsid w:val="00BA2E8D"/>
    <w:rsid w:val="00BA4130"/>
    <w:rsid w:val="00BA7161"/>
    <w:rsid w:val="00BA7831"/>
    <w:rsid w:val="00BB51C5"/>
    <w:rsid w:val="00BB6493"/>
    <w:rsid w:val="00BC2326"/>
    <w:rsid w:val="00BC637E"/>
    <w:rsid w:val="00BD0E6F"/>
    <w:rsid w:val="00BD1941"/>
    <w:rsid w:val="00BD1E77"/>
    <w:rsid w:val="00BD79BF"/>
    <w:rsid w:val="00BE0EF4"/>
    <w:rsid w:val="00BE194A"/>
    <w:rsid w:val="00BE27D5"/>
    <w:rsid w:val="00BE2FCA"/>
    <w:rsid w:val="00BE40D1"/>
    <w:rsid w:val="00BE7D9F"/>
    <w:rsid w:val="00BF404A"/>
    <w:rsid w:val="00BF50B0"/>
    <w:rsid w:val="00C00669"/>
    <w:rsid w:val="00C01D2C"/>
    <w:rsid w:val="00C021C8"/>
    <w:rsid w:val="00C028A2"/>
    <w:rsid w:val="00C04EEE"/>
    <w:rsid w:val="00C130C6"/>
    <w:rsid w:val="00C144B8"/>
    <w:rsid w:val="00C1661A"/>
    <w:rsid w:val="00C21F0A"/>
    <w:rsid w:val="00C25C32"/>
    <w:rsid w:val="00C2778F"/>
    <w:rsid w:val="00C34169"/>
    <w:rsid w:val="00C35A46"/>
    <w:rsid w:val="00C36F44"/>
    <w:rsid w:val="00C44A81"/>
    <w:rsid w:val="00C512EB"/>
    <w:rsid w:val="00C60202"/>
    <w:rsid w:val="00C61B2E"/>
    <w:rsid w:val="00C65257"/>
    <w:rsid w:val="00C73B66"/>
    <w:rsid w:val="00C73EB1"/>
    <w:rsid w:val="00C8330F"/>
    <w:rsid w:val="00C8736F"/>
    <w:rsid w:val="00C94E01"/>
    <w:rsid w:val="00C96B19"/>
    <w:rsid w:val="00CA16A0"/>
    <w:rsid w:val="00CA28D5"/>
    <w:rsid w:val="00CA4625"/>
    <w:rsid w:val="00CB1532"/>
    <w:rsid w:val="00CB1E6C"/>
    <w:rsid w:val="00CB7299"/>
    <w:rsid w:val="00CC2E77"/>
    <w:rsid w:val="00CC64E8"/>
    <w:rsid w:val="00CC672D"/>
    <w:rsid w:val="00CC7804"/>
    <w:rsid w:val="00CD62A9"/>
    <w:rsid w:val="00CF17CC"/>
    <w:rsid w:val="00CF558C"/>
    <w:rsid w:val="00D01141"/>
    <w:rsid w:val="00D04599"/>
    <w:rsid w:val="00D074BE"/>
    <w:rsid w:val="00D1155A"/>
    <w:rsid w:val="00D11792"/>
    <w:rsid w:val="00D12372"/>
    <w:rsid w:val="00D13397"/>
    <w:rsid w:val="00D1654E"/>
    <w:rsid w:val="00D20053"/>
    <w:rsid w:val="00D23682"/>
    <w:rsid w:val="00D32C4A"/>
    <w:rsid w:val="00D44451"/>
    <w:rsid w:val="00D4567F"/>
    <w:rsid w:val="00D464D3"/>
    <w:rsid w:val="00D46941"/>
    <w:rsid w:val="00D53F6D"/>
    <w:rsid w:val="00D6308C"/>
    <w:rsid w:val="00D67CBE"/>
    <w:rsid w:val="00D71629"/>
    <w:rsid w:val="00D75A2F"/>
    <w:rsid w:val="00D77995"/>
    <w:rsid w:val="00D81E5A"/>
    <w:rsid w:val="00D851F1"/>
    <w:rsid w:val="00D87ACD"/>
    <w:rsid w:val="00D97414"/>
    <w:rsid w:val="00DB59F1"/>
    <w:rsid w:val="00DC1835"/>
    <w:rsid w:val="00DC30EC"/>
    <w:rsid w:val="00DC5B44"/>
    <w:rsid w:val="00DC67BB"/>
    <w:rsid w:val="00DD183C"/>
    <w:rsid w:val="00DD2218"/>
    <w:rsid w:val="00DD5E6B"/>
    <w:rsid w:val="00DD7C70"/>
    <w:rsid w:val="00DE2461"/>
    <w:rsid w:val="00DE62B6"/>
    <w:rsid w:val="00DF097C"/>
    <w:rsid w:val="00DF6722"/>
    <w:rsid w:val="00E01822"/>
    <w:rsid w:val="00E02156"/>
    <w:rsid w:val="00E057BC"/>
    <w:rsid w:val="00E058F5"/>
    <w:rsid w:val="00E0630A"/>
    <w:rsid w:val="00E15322"/>
    <w:rsid w:val="00E156DB"/>
    <w:rsid w:val="00E25D33"/>
    <w:rsid w:val="00E26AC6"/>
    <w:rsid w:val="00E34CAD"/>
    <w:rsid w:val="00E359A3"/>
    <w:rsid w:val="00E43472"/>
    <w:rsid w:val="00E4408E"/>
    <w:rsid w:val="00E443AE"/>
    <w:rsid w:val="00E53895"/>
    <w:rsid w:val="00E544F1"/>
    <w:rsid w:val="00E63A89"/>
    <w:rsid w:val="00E66B80"/>
    <w:rsid w:val="00E70403"/>
    <w:rsid w:val="00E72B50"/>
    <w:rsid w:val="00E82CCB"/>
    <w:rsid w:val="00E84627"/>
    <w:rsid w:val="00E85203"/>
    <w:rsid w:val="00E9025F"/>
    <w:rsid w:val="00E97A66"/>
    <w:rsid w:val="00EA0BE6"/>
    <w:rsid w:val="00EA215A"/>
    <w:rsid w:val="00EA3150"/>
    <w:rsid w:val="00EA6053"/>
    <w:rsid w:val="00EB27C8"/>
    <w:rsid w:val="00EC1A6C"/>
    <w:rsid w:val="00EC3CC5"/>
    <w:rsid w:val="00ED770B"/>
    <w:rsid w:val="00EE0190"/>
    <w:rsid w:val="00EE094F"/>
    <w:rsid w:val="00EE352C"/>
    <w:rsid w:val="00EE4557"/>
    <w:rsid w:val="00EF123D"/>
    <w:rsid w:val="00EF267E"/>
    <w:rsid w:val="00EF6D8C"/>
    <w:rsid w:val="00F064AF"/>
    <w:rsid w:val="00F1495D"/>
    <w:rsid w:val="00F20399"/>
    <w:rsid w:val="00F25419"/>
    <w:rsid w:val="00F30699"/>
    <w:rsid w:val="00F32284"/>
    <w:rsid w:val="00F32620"/>
    <w:rsid w:val="00F406E4"/>
    <w:rsid w:val="00F4232E"/>
    <w:rsid w:val="00F429B8"/>
    <w:rsid w:val="00F42BD2"/>
    <w:rsid w:val="00F4492D"/>
    <w:rsid w:val="00F455B1"/>
    <w:rsid w:val="00F4762D"/>
    <w:rsid w:val="00F505BE"/>
    <w:rsid w:val="00F50CD2"/>
    <w:rsid w:val="00F561CE"/>
    <w:rsid w:val="00F62C76"/>
    <w:rsid w:val="00F64D2B"/>
    <w:rsid w:val="00F731B3"/>
    <w:rsid w:val="00F76747"/>
    <w:rsid w:val="00F81E14"/>
    <w:rsid w:val="00F8215D"/>
    <w:rsid w:val="00F852A4"/>
    <w:rsid w:val="00F85C89"/>
    <w:rsid w:val="00F86C71"/>
    <w:rsid w:val="00F9268A"/>
    <w:rsid w:val="00FA1743"/>
    <w:rsid w:val="00FA1B66"/>
    <w:rsid w:val="00FA7100"/>
    <w:rsid w:val="00FB0137"/>
    <w:rsid w:val="00FB5C52"/>
    <w:rsid w:val="00FB6D44"/>
    <w:rsid w:val="00FB7376"/>
    <w:rsid w:val="00FC7C74"/>
    <w:rsid w:val="00FD07BD"/>
    <w:rsid w:val="00FD099B"/>
    <w:rsid w:val="00FD4869"/>
    <w:rsid w:val="00FD6CFC"/>
    <w:rsid w:val="00FD6DCB"/>
    <w:rsid w:val="00FD7768"/>
    <w:rsid w:val="00FE464B"/>
    <w:rsid w:val="00FE75C0"/>
    <w:rsid w:val="00FF2C57"/>
    <w:rsid w:val="00FF309E"/>
    <w:rsid w:val="00FF3731"/>
    <w:rsid w:val="00FF4F6B"/>
    <w:rsid w:val="00FF6912"/>
    <w:rsid w:val="00FF698E"/>
    <w:rsid w:val="00FF7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4817"/>
    <o:shapelayout v:ext="edit">
      <o:idmap v:ext="edit" data="1"/>
    </o:shapelayout>
  </w:shapeDefaults>
  <w:decimalSymbol w:val="."/>
  <w:listSeparator w:val=","/>
  <w14:docId w14:val="7CD1284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AU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Date" w:uiPriority="99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522B"/>
    <w:pPr>
      <w:spacing w:before="40" w:after="120" w:line="280" w:lineRule="atLeast"/>
    </w:pPr>
    <w:rPr>
      <w:rFonts w:ascii="Arial" w:hAnsi="Arial"/>
      <w:szCs w:val="22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FD7768"/>
    <w:pPr>
      <w:spacing w:before="240" w:after="240" w:line="240" w:lineRule="auto"/>
      <w:contextualSpacing/>
      <w:outlineLvl w:val="0"/>
    </w:pPr>
    <w:rPr>
      <w:rFonts w:eastAsiaTheme="majorEastAsia" w:cstheme="majorBidi"/>
      <w:bCs/>
      <w:color w:val="264F90"/>
      <w:kern w:val="28"/>
      <w:sz w:val="36"/>
      <w:szCs w:val="44"/>
      <w:lang w:val="en-US" w:eastAsia="en-AU"/>
    </w:rPr>
  </w:style>
  <w:style w:type="paragraph" w:styleId="Heading2">
    <w:name w:val="heading 2"/>
    <w:basedOn w:val="Normal"/>
    <w:next w:val="Normal"/>
    <w:link w:val="Heading2Char"/>
    <w:autoRedefine/>
    <w:qFormat/>
    <w:rsid w:val="00F455B1"/>
    <w:pPr>
      <w:keepNext/>
      <w:numPr>
        <w:ilvl w:val="1"/>
        <w:numId w:val="3"/>
      </w:numPr>
      <w:tabs>
        <w:tab w:val="left" w:pos="1134"/>
      </w:tabs>
      <w:spacing w:before="240"/>
      <w:ind w:left="567" w:hanging="567"/>
      <w:outlineLvl w:val="1"/>
    </w:pPr>
    <w:rPr>
      <w:rFonts w:cs="Arial"/>
      <w:bCs/>
      <w:iCs/>
      <w:color w:val="264F90"/>
      <w:sz w:val="28"/>
      <w:szCs w:val="28"/>
    </w:rPr>
  </w:style>
  <w:style w:type="paragraph" w:styleId="Heading3">
    <w:name w:val="heading 3"/>
    <w:basedOn w:val="Normal"/>
    <w:next w:val="Normal"/>
    <w:qFormat/>
    <w:rsid w:val="00F455B1"/>
    <w:pPr>
      <w:keepNext/>
      <w:numPr>
        <w:ilvl w:val="2"/>
        <w:numId w:val="3"/>
      </w:numPr>
      <w:spacing w:before="360" w:after="40" w:line="240" w:lineRule="atLeast"/>
      <w:ind w:left="567" w:hanging="567"/>
      <w:outlineLvl w:val="2"/>
    </w:pPr>
    <w:rPr>
      <w:bCs/>
      <w:color w:val="264F90"/>
      <w:sz w:val="22"/>
    </w:rPr>
  </w:style>
  <w:style w:type="paragraph" w:styleId="Heading4">
    <w:name w:val="heading 4"/>
    <w:basedOn w:val="Heading3"/>
    <w:next w:val="Normal"/>
    <w:autoRedefine/>
    <w:qFormat/>
    <w:rsid w:val="00386FDE"/>
    <w:pPr>
      <w:numPr>
        <w:ilvl w:val="3"/>
      </w:numPr>
      <w:spacing w:after="120" w:line="240" w:lineRule="exact"/>
      <w:jc w:val="both"/>
      <w:outlineLvl w:val="3"/>
    </w:pPr>
    <w:rPr>
      <w:rFonts w:eastAsia="MS Mincho" w:cs="TimesNewRoman"/>
      <w:sz w:val="20"/>
      <w:szCs w:val="20"/>
    </w:rPr>
  </w:style>
  <w:style w:type="paragraph" w:styleId="Heading5">
    <w:name w:val="heading 5"/>
    <w:basedOn w:val="Heading4"/>
    <w:next w:val="Normal"/>
    <w:qFormat/>
    <w:rsid w:val="008F1BB4"/>
    <w:pPr>
      <w:numPr>
        <w:ilvl w:val="4"/>
      </w:numPr>
      <w:tabs>
        <w:tab w:val="left" w:pos="1134"/>
      </w:tabs>
      <w:spacing w:before="240" w:after="60"/>
      <w:outlineLvl w:val="4"/>
    </w:pPr>
    <w:rPr>
      <w:b/>
      <w:bCs w:val="0"/>
      <w:iCs/>
      <w:szCs w:val="26"/>
    </w:rPr>
  </w:style>
  <w:style w:type="paragraph" w:styleId="Heading6">
    <w:name w:val="heading 6"/>
    <w:basedOn w:val="Heading5"/>
    <w:next w:val="Normal"/>
    <w:qFormat/>
    <w:rsid w:val="008F1BB4"/>
    <w:pPr>
      <w:numPr>
        <w:ilvl w:val="5"/>
      </w:numPr>
      <w:outlineLvl w:val="5"/>
    </w:pPr>
    <w:rPr>
      <w:b w:val="0"/>
      <w:bCs/>
      <w:szCs w:val="22"/>
    </w:rPr>
  </w:style>
  <w:style w:type="paragraph" w:styleId="Heading7">
    <w:name w:val="heading 7"/>
    <w:basedOn w:val="Normal"/>
    <w:next w:val="Normal"/>
    <w:qFormat/>
    <w:rsid w:val="00351289"/>
    <w:pPr>
      <w:ind w:left="1134" w:hanging="1134"/>
      <w:outlineLvl w:val="6"/>
    </w:pPr>
    <w:rPr>
      <w:b/>
    </w:rPr>
  </w:style>
  <w:style w:type="paragraph" w:styleId="Heading8">
    <w:name w:val="heading 8"/>
    <w:basedOn w:val="Normal"/>
    <w:next w:val="Normal"/>
    <w:link w:val="Heading8Char"/>
    <w:qFormat/>
    <w:rsid w:val="00727FC4"/>
    <w:pPr>
      <w:keepNext/>
      <w:spacing w:before="240" w:after="60"/>
      <w:ind w:left="1134" w:hanging="1134"/>
      <w:outlineLvl w:val="7"/>
    </w:pPr>
    <w:rPr>
      <w:rFonts w:ascii="Georgia" w:hAnsi="Georgia"/>
      <w:b/>
      <w:i/>
      <w:iCs/>
    </w:rPr>
  </w:style>
  <w:style w:type="paragraph" w:styleId="Heading9">
    <w:name w:val="heading 9"/>
    <w:basedOn w:val="Normal"/>
    <w:next w:val="Normal"/>
    <w:rsid w:val="00FD6DCB"/>
    <w:pPr>
      <w:numPr>
        <w:ilvl w:val="8"/>
        <w:numId w:val="3"/>
      </w:numPr>
      <w:spacing w:before="240" w:after="60"/>
      <w:outlineLvl w:val="8"/>
    </w:pPr>
    <w:rPr>
      <w:rFonts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B05747"/>
    <w:pPr>
      <w:jc w:val="center"/>
    </w:pPr>
    <w:rPr>
      <w:sz w:val="18"/>
    </w:rPr>
  </w:style>
  <w:style w:type="paragraph" w:styleId="Footer">
    <w:name w:val="footer"/>
    <w:basedOn w:val="Normal"/>
    <w:rsid w:val="0028614D"/>
    <w:pPr>
      <w:tabs>
        <w:tab w:val="center" w:pos="4153"/>
        <w:tab w:val="right" w:pos="8306"/>
      </w:tabs>
      <w:spacing w:before="0" w:after="0" w:line="240" w:lineRule="auto"/>
    </w:pPr>
    <w:rPr>
      <w:sz w:val="16"/>
    </w:rPr>
  </w:style>
  <w:style w:type="paragraph" w:styleId="ListNumber">
    <w:name w:val="List Number"/>
    <w:basedOn w:val="ListBullet"/>
    <w:qFormat/>
    <w:rsid w:val="007B53B0"/>
    <w:pPr>
      <w:numPr>
        <w:numId w:val="4"/>
      </w:numPr>
    </w:pPr>
  </w:style>
  <w:style w:type="character" w:styleId="Hyperlink">
    <w:name w:val="Hyperlink"/>
    <w:uiPriority w:val="99"/>
    <w:rsid w:val="00B05747"/>
    <w:rPr>
      <w:rFonts w:ascii="Arial" w:hAnsi="Arial" w:cs="Times New Roman"/>
      <w:color w:val="264F90"/>
      <w:sz w:val="20"/>
      <w:u w:val="single"/>
    </w:rPr>
  </w:style>
  <w:style w:type="paragraph" w:styleId="FootnoteText">
    <w:name w:val="footnote text"/>
    <w:basedOn w:val="Normal"/>
    <w:link w:val="FootnoteTextChar1"/>
    <w:autoRedefine/>
    <w:pPr>
      <w:tabs>
        <w:tab w:val="left" w:pos="4590"/>
        <w:tab w:val="right" w:pos="9450"/>
      </w:tabs>
      <w:spacing w:line="220" w:lineRule="exact"/>
      <w:ind w:left="180" w:right="188"/>
    </w:pPr>
    <w:rPr>
      <w:sz w:val="16"/>
    </w:rPr>
  </w:style>
  <w:style w:type="character" w:customStyle="1" w:styleId="FootnoteTextChar1">
    <w:name w:val="Footnote Text Char1"/>
    <w:basedOn w:val="DefaultParagraphFont"/>
    <w:link w:val="FootnoteText"/>
    <w:rPr>
      <w:rFonts w:ascii="TheSansOffice" w:hAnsi="TheSansOffice"/>
      <w:sz w:val="16"/>
      <w:szCs w:val="24"/>
      <w:lang w:val="en-AU" w:eastAsia="en-AU" w:bidi="ar-SA"/>
    </w:rPr>
  </w:style>
  <w:style w:type="paragraph" w:styleId="ListBullet2">
    <w:name w:val="List Bullet 2"/>
    <w:rsid w:val="000B41E3"/>
    <w:pPr>
      <w:numPr>
        <w:numId w:val="6"/>
      </w:numPr>
      <w:spacing w:before="60" w:after="60"/>
    </w:pPr>
    <w:rPr>
      <w:rFonts w:ascii="Arial" w:hAnsi="Arial"/>
      <w:iCs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FD7768"/>
    <w:rPr>
      <w:rFonts w:ascii="Arial" w:eastAsiaTheme="majorEastAsia" w:hAnsi="Arial" w:cstheme="majorBidi"/>
      <w:bCs/>
      <w:color w:val="264F90"/>
      <w:kern w:val="28"/>
      <w:sz w:val="36"/>
      <w:szCs w:val="44"/>
      <w:lang w:val="en-US" w:eastAsia="en-AU"/>
    </w:rPr>
  </w:style>
  <w:style w:type="paragraph" w:styleId="ListBullet3">
    <w:name w:val="List Bullet 3"/>
    <w:basedOn w:val="ListBullet2"/>
    <w:rsid w:val="000B41E3"/>
    <w:pPr>
      <w:numPr>
        <w:numId w:val="7"/>
      </w:numPr>
    </w:pPr>
  </w:style>
  <w:style w:type="paragraph" w:styleId="ListBullet">
    <w:name w:val="List Bullet"/>
    <w:basedOn w:val="Normal"/>
    <w:qFormat/>
    <w:rsid w:val="0036400A"/>
    <w:pPr>
      <w:numPr>
        <w:numId w:val="5"/>
      </w:numPr>
      <w:spacing w:before="60" w:after="60"/>
    </w:pPr>
    <w:rPr>
      <w:iCs/>
    </w:rPr>
  </w:style>
  <w:style w:type="character" w:customStyle="1" w:styleId="Heading2Char">
    <w:name w:val="Heading 2 Char"/>
    <w:basedOn w:val="DefaultParagraphFont"/>
    <w:link w:val="Heading2"/>
    <w:rsid w:val="00F455B1"/>
    <w:rPr>
      <w:rFonts w:ascii="Arial" w:hAnsi="Arial" w:cs="Arial"/>
      <w:bCs/>
      <w:iCs/>
      <w:color w:val="264F90"/>
      <w:sz w:val="28"/>
      <w:szCs w:val="28"/>
    </w:rPr>
  </w:style>
  <w:style w:type="paragraph" w:styleId="DocumentMap">
    <w:name w:val="Document Map"/>
    <w:basedOn w:val="Normal"/>
    <w:semiHidden/>
    <w:rsid w:val="00FF3731"/>
    <w:pPr>
      <w:shd w:val="clear" w:color="auto" w:fill="000080"/>
    </w:pPr>
    <w:rPr>
      <w:rFonts w:ascii="Tahoma" w:hAnsi="Tahoma" w:cs="Tahoma"/>
      <w:szCs w:val="20"/>
    </w:rPr>
  </w:style>
  <w:style w:type="paragraph" w:styleId="ListNumber2">
    <w:name w:val="List Number 2"/>
    <w:basedOn w:val="Normal"/>
    <w:rsid w:val="00194ACD"/>
    <w:pPr>
      <w:numPr>
        <w:numId w:val="1"/>
      </w:numPr>
      <w:spacing w:before="60" w:after="60"/>
      <w:ind w:left="641" w:hanging="357"/>
    </w:pPr>
  </w:style>
  <w:style w:type="paragraph" w:styleId="TOC4">
    <w:name w:val="toc 4"/>
    <w:basedOn w:val="TOC3"/>
    <w:next w:val="Normal"/>
    <w:autoRedefine/>
    <w:uiPriority w:val="39"/>
    <w:rsid w:val="00796229"/>
  </w:style>
  <w:style w:type="paragraph" w:styleId="ListNumber3">
    <w:name w:val="List Number 3"/>
    <w:basedOn w:val="Normal"/>
    <w:rsid w:val="00194ACD"/>
    <w:pPr>
      <w:numPr>
        <w:numId w:val="2"/>
      </w:numPr>
      <w:tabs>
        <w:tab w:val="clear" w:pos="926"/>
        <w:tab w:val="num" w:pos="360"/>
      </w:tabs>
      <w:spacing w:before="60" w:after="60"/>
      <w:ind w:left="357" w:hanging="357"/>
    </w:pPr>
  </w:style>
  <w:style w:type="character" w:customStyle="1" w:styleId="FootnoteTextChar">
    <w:name w:val="Footnote Text Char"/>
    <w:basedOn w:val="DefaultParagraphFont"/>
    <w:locked/>
    <w:rsid w:val="00FD6DCB"/>
    <w:rPr>
      <w:rFonts w:ascii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rsid w:val="00FD6DCB"/>
    <w:rPr>
      <w:rFonts w:cs="Times New Roman"/>
      <w:vertAlign w:val="superscript"/>
    </w:rPr>
  </w:style>
  <w:style w:type="paragraph" w:customStyle="1" w:styleId="Default">
    <w:name w:val="Default"/>
    <w:rsid w:val="00FD6DC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TOCHeading">
    <w:name w:val="TOC Heading"/>
    <w:basedOn w:val="Normal"/>
    <w:next w:val="Normal"/>
    <w:uiPriority w:val="39"/>
    <w:qFormat/>
    <w:rsid w:val="007D260D"/>
    <w:pPr>
      <w:keepNext/>
      <w:keepLines/>
      <w:spacing w:before="240"/>
    </w:pPr>
    <w:rPr>
      <w:rFonts w:eastAsia="Calibri"/>
      <w:bCs/>
      <w:color w:val="264F90"/>
      <w:sz w:val="32"/>
      <w:szCs w:val="28"/>
    </w:rPr>
  </w:style>
  <w:style w:type="paragraph" w:styleId="TOC1">
    <w:name w:val="toc 1"/>
    <w:basedOn w:val="Normal"/>
    <w:next w:val="Normal"/>
    <w:autoRedefine/>
    <w:uiPriority w:val="39"/>
    <w:rsid w:val="0067717A"/>
    <w:pPr>
      <w:tabs>
        <w:tab w:val="right" w:leader="dot" w:pos="8505"/>
      </w:tabs>
      <w:spacing w:after="40"/>
      <w:ind w:left="851" w:hanging="851"/>
    </w:pPr>
    <w:rPr>
      <w:rFonts w:eastAsia="Calibri"/>
      <w:b/>
      <w:noProof/>
      <w:sz w:val="24"/>
      <w:lang w:val="en-US"/>
    </w:rPr>
  </w:style>
  <w:style w:type="paragraph" w:styleId="TOC2">
    <w:name w:val="toc 2"/>
    <w:basedOn w:val="Normal"/>
    <w:next w:val="Normal"/>
    <w:autoRedefine/>
    <w:uiPriority w:val="39"/>
    <w:rsid w:val="00933A27"/>
    <w:pPr>
      <w:tabs>
        <w:tab w:val="right" w:leader="dot" w:pos="8505"/>
      </w:tabs>
      <w:spacing w:after="40"/>
      <w:ind w:left="851" w:hanging="851"/>
    </w:pPr>
    <w:rPr>
      <w:rFonts w:eastAsia="Calibri"/>
      <w:b/>
      <w:lang w:val="en-US"/>
    </w:rPr>
  </w:style>
  <w:style w:type="paragraph" w:styleId="TOC3">
    <w:name w:val="toc 3"/>
    <w:basedOn w:val="TOC2"/>
    <w:next w:val="Normal"/>
    <w:autoRedefine/>
    <w:uiPriority w:val="39"/>
    <w:rsid w:val="003964CD"/>
    <w:pPr>
      <w:ind w:left="1248"/>
    </w:pPr>
    <w:rPr>
      <w:b w:val="0"/>
      <w:noProof/>
    </w:rPr>
  </w:style>
  <w:style w:type="paragraph" w:styleId="BalloonText">
    <w:name w:val="Balloon Text"/>
    <w:basedOn w:val="Normal"/>
    <w:link w:val="BalloonTextChar"/>
    <w:rsid w:val="00D53F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D53F6D"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link w:val="DateChar"/>
    <w:uiPriority w:val="99"/>
    <w:unhideWhenUsed/>
    <w:rsid w:val="001115E0"/>
    <w:pPr>
      <w:spacing w:after="200" w:line="276" w:lineRule="auto"/>
    </w:pPr>
    <w:rPr>
      <w:rFonts w:eastAsiaTheme="minorHAnsi" w:cstheme="minorBidi"/>
      <w:color w:val="808080" w:themeColor="background1" w:themeShade="80"/>
      <w:sz w:val="34"/>
    </w:rPr>
  </w:style>
  <w:style w:type="character" w:customStyle="1" w:styleId="DateChar">
    <w:name w:val="Date Char"/>
    <w:basedOn w:val="DefaultParagraphFont"/>
    <w:link w:val="Date"/>
    <w:uiPriority w:val="99"/>
    <w:rsid w:val="001115E0"/>
    <w:rPr>
      <w:rFonts w:asciiTheme="minorHAnsi" w:eastAsiaTheme="minorHAnsi" w:hAnsiTheme="minorHAnsi" w:cstheme="minorBidi"/>
      <w:color w:val="808080" w:themeColor="background1" w:themeShade="80"/>
      <w:sz w:val="34"/>
      <w:szCs w:val="22"/>
      <w:lang w:eastAsia="en-US"/>
    </w:rPr>
  </w:style>
  <w:style w:type="character" w:styleId="LineNumber">
    <w:name w:val="line number"/>
    <w:basedOn w:val="DefaultParagraphFont"/>
    <w:rsid w:val="001115E0"/>
  </w:style>
  <w:style w:type="paragraph" w:customStyle="1" w:styleId="Normalwhitetableheader">
    <w:name w:val="Normal + white table header"/>
    <w:basedOn w:val="Normal"/>
    <w:next w:val="Normal"/>
    <w:qFormat/>
    <w:rsid w:val="00B01913"/>
    <w:pPr>
      <w:spacing w:before="60" w:after="60"/>
    </w:pPr>
    <w:rPr>
      <w:b/>
      <w:color w:val="FFFFFF" w:themeColor="background1"/>
      <w:sz w:val="22"/>
    </w:rPr>
  </w:style>
  <w:style w:type="paragraph" w:customStyle="1" w:styleId="Normalitalics">
    <w:name w:val="Normal + italics"/>
    <w:basedOn w:val="Normal"/>
    <w:qFormat/>
    <w:rsid w:val="00F731B3"/>
    <w:rPr>
      <w:i/>
    </w:rPr>
  </w:style>
  <w:style w:type="paragraph" w:styleId="TOC5">
    <w:name w:val="toc 5"/>
    <w:basedOn w:val="Normal"/>
    <w:next w:val="Normal"/>
    <w:autoRedefine/>
    <w:uiPriority w:val="39"/>
    <w:rsid w:val="00F9268A"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39"/>
    <w:rsid w:val="00F9268A"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39"/>
    <w:rsid w:val="00F9268A"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39"/>
    <w:rsid w:val="00F9268A"/>
    <w:pPr>
      <w:spacing w:after="100"/>
      <w:ind w:left="1400"/>
    </w:pPr>
  </w:style>
  <w:style w:type="character" w:styleId="Emphasis">
    <w:name w:val="Emphasis"/>
    <w:basedOn w:val="DefaultParagraphFont"/>
    <w:rsid w:val="009232AA"/>
    <w:rPr>
      <w:i/>
      <w:iCs/>
    </w:rPr>
  </w:style>
  <w:style w:type="paragraph" w:styleId="Subtitle">
    <w:name w:val="Subtitle"/>
    <w:basedOn w:val="Normal"/>
    <w:next w:val="Normal"/>
    <w:link w:val="SubtitleChar"/>
    <w:qFormat/>
    <w:rsid w:val="00591196"/>
    <w:pPr>
      <w:numPr>
        <w:ilvl w:val="1"/>
      </w:numPr>
    </w:pPr>
    <w:rPr>
      <w:rFonts w:eastAsiaTheme="majorEastAsia" w:cstheme="majorBidi"/>
      <w:i/>
      <w:iCs/>
      <w:color w:val="264F90"/>
      <w:spacing w:val="15"/>
      <w:szCs w:val="24"/>
    </w:rPr>
  </w:style>
  <w:style w:type="character" w:customStyle="1" w:styleId="SubtitleChar">
    <w:name w:val="Subtitle Char"/>
    <w:basedOn w:val="DefaultParagraphFont"/>
    <w:link w:val="Subtitle"/>
    <w:rsid w:val="00591196"/>
    <w:rPr>
      <w:rFonts w:ascii="Arial" w:eastAsiaTheme="majorEastAsia" w:hAnsi="Arial" w:cstheme="majorBidi"/>
      <w:i/>
      <w:iCs/>
      <w:color w:val="264F90"/>
      <w:spacing w:val="15"/>
      <w:szCs w:val="24"/>
    </w:rPr>
  </w:style>
  <w:style w:type="paragraph" w:styleId="Title">
    <w:name w:val="Title"/>
    <w:basedOn w:val="Heading1"/>
    <w:next w:val="Normal"/>
    <w:link w:val="TitleChar"/>
    <w:qFormat/>
    <w:rsid w:val="00727FC4"/>
  </w:style>
  <w:style w:type="character" w:customStyle="1" w:styleId="TitleChar">
    <w:name w:val="Title Char"/>
    <w:basedOn w:val="DefaultParagraphFont"/>
    <w:link w:val="Title"/>
    <w:rsid w:val="00727FC4"/>
    <w:rPr>
      <w:rFonts w:ascii="Arial" w:eastAsiaTheme="majorEastAsia" w:hAnsi="Arial" w:cstheme="majorBidi"/>
      <w:b/>
      <w:bCs/>
      <w:color w:val="264F90"/>
      <w:kern w:val="28"/>
      <w:sz w:val="48"/>
      <w:szCs w:val="44"/>
      <w:lang w:val="en-US"/>
    </w:rPr>
  </w:style>
  <w:style w:type="paragraph" w:styleId="NoSpacing">
    <w:name w:val="No Spacing"/>
    <w:basedOn w:val="Normal"/>
    <w:next w:val="Normal"/>
    <w:uiPriority w:val="1"/>
    <w:qFormat/>
    <w:rsid w:val="000D21A5"/>
    <w:pPr>
      <w:spacing w:before="0" w:after="0" w:line="240" w:lineRule="auto"/>
    </w:pPr>
  </w:style>
  <w:style w:type="table" w:styleId="TableGrid">
    <w:name w:val="Table Grid"/>
    <w:basedOn w:val="TableNormal"/>
    <w:rsid w:val="008402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bold">
    <w:name w:val="Normal + bold"/>
    <w:basedOn w:val="Normal"/>
    <w:qFormat/>
    <w:rsid w:val="00840215"/>
    <w:rPr>
      <w:b/>
    </w:rPr>
  </w:style>
  <w:style w:type="paragraph" w:customStyle="1" w:styleId="NormalHeaderrow">
    <w:name w:val="Normal + Header row"/>
    <w:basedOn w:val="Normal"/>
    <w:qFormat/>
    <w:rsid w:val="006F442E"/>
    <w:pPr>
      <w:keepNext/>
    </w:pPr>
    <w:rPr>
      <w:rFonts w:eastAsiaTheme="minorEastAsia" w:cstheme="minorBidi"/>
      <w:color w:val="FFFFFF" w:themeColor="background1"/>
      <w:szCs w:val="24"/>
    </w:rPr>
  </w:style>
  <w:style w:type="character" w:styleId="PlaceholderText">
    <w:name w:val="Placeholder Text"/>
    <w:basedOn w:val="DefaultParagraphFont"/>
    <w:uiPriority w:val="99"/>
    <w:semiHidden/>
    <w:rsid w:val="006A67A9"/>
    <w:rPr>
      <w:color w:val="808080"/>
    </w:rPr>
  </w:style>
  <w:style w:type="paragraph" w:customStyle="1" w:styleId="Normalinstructions">
    <w:name w:val="Normal + instructions"/>
    <w:basedOn w:val="Normal"/>
    <w:qFormat/>
    <w:rsid w:val="00E01822"/>
    <w:pPr>
      <w:pBdr>
        <w:top w:val="single" w:sz="2" w:space="1" w:color="808080" w:themeColor="background1" w:themeShade="80"/>
        <w:left w:val="single" w:sz="2" w:space="4" w:color="808080" w:themeColor="background1" w:themeShade="80"/>
        <w:bottom w:val="single" w:sz="2" w:space="1" w:color="808080" w:themeColor="background1" w:themeShade="80"/>
        <w:right w:val="single" w:sz="2" w:space="4" w:color="808080" w:themeColor="background1" w:themeShade="80"/>
      </w:pBdr>
      <w:shd w:val="clear" w:color="auto" w:fill="D9D9D9" w:themeFill="background1" w:themeFillShade="D9"/>
    </w:pPr>
  </w:style>
  <w:style w:type="numbering" w:customStyle="1" w:styleId="Attach">
    <w:name w:val="Attach"/>
    <w:basedOn w:val="NoList"/>
    <w:uiPriority w:val="99"/>
    <w:rsid w:val="001406B4"/>
    <w:pPr>
      <w:numPr>
        <w:numId w:val="8"/>
      </w:numPr>
    </w:pPr>
  </w:style>
  <w:style w:type="paragraph" w:customStyle="1" w:styleId="Tabletext">
    <w:name w:val="Table text"/>
    <w:basedOn w:val="Normal"/>
    <w:uiPriority w:val="9"/>
    <w:qFormat/>
    <w:rsid w:val="001406B4"/>
    <w:pPr>
      <w:spacing w:before="0" w:after="0" w:line="276" w:lineRule="auto"/>
    </w:pPr>
    <w:rPr>
      <w:rFonts w:eastAsia="Calibri"/>
      <w:sz w:val="22"/>
    </w:rPr>
  </w:style>
  <w:style w:type="character" w:customStyle="1" w:styleId="Heading8Char">
    <w:name w:val="Heading 8 Char"/>
    <w:basedOn w:val="DefaultParagraphFont"/>
    <w:link w:val="Heading8"/>
    <w:rsid w:val="003064B5"/>
    <w:rPr>
      <w:rFonts w:ascii="Georgia" w:hAnsi="Georgia"/>
      <w:b/>
      <w:i/>
      <w:iCs/>
      <w:szCs w:val="22"/>
    </w:rPr>
  </w:style>
  <w:style w:type="paragraph" w:styleId="ListParagraph">
    <w:name w:val="List Paragraph"/>
    <w:basedOn w:val="Normal"/>
    <w:uiPriority w:val="34"/>
    <w:qFormat/>
    <w:rsid w:val="00BE27D5"/>
    <w:pPr>
      <w:ind w:left="720"/>
      <w:contextualSpacing/>
    </w:pPr>
  </w:style>
  <w:style w:type="character" w:styleId="CommentReference">
    <w:name w:val="annotation reference"/>
    <w:basedOn w:val="DefaultParagraphFont"/>
    <w:semiHidden/>
    <w:unhideWhenUsed/>
    <w:rsid w:val="00BE27D5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BE27D5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BE27D5"/>
    <w:rPr>
      <w:rFonts w:ascii="Arial" w:hAnsi="Arial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BE27D5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BE27D5"/>
    <w:rPr>
      <w:rFonts w:ascii="Arial" w:hAnsi="Arial"/>
      <w:b/>
      <w:bCs/>
    </w:rPr>
  </w:style>
  <w:style w:type="paragraph" w:styleId="Revision">
    <w:name w:val="Revision"/>
    <w:hidden/>
    <w:uiPriority w:val="99"/>
    <w:semiHidden/>
    <w:rsid w:val="00BE27D5"/>
    <w:rPr>
      <w:rFonts w:ascii="Arial" w:hAnsi="Arial"/>
      <w:szCs w:val="22"/>
    </w:rPr>
  </w:style>
  <w:style w:type="paragraph" w:styleId="Caption">
    <w:name w:val="caption"/>
    <w:basedOn w:val="Normal"/>
    <w:next w:val="Normal"/>
    <w:unhideWhenUsed/>
    <w:qFormat/>
    <w:rsid w:val="00B2756D"/>
    <w:pPr>
      <w:spacing w:before="0" w:line="240" w:lineRule="auto"/>
    </w:pPr>
    <w:rPr>
      <w:b/>
      <w:i/>
      <w:iCs/>
      <w:color w:val="1F497D" w:themeColor="text2"/>
      <w:sz w:val="18"/>
      <w:szCs w:val="18"/>
    </w:rPr>
  </w:style>
  <w:style w:type="character" w:styleId="FollowedHyperlink">
    <w:name w:val="FollowedHyperlink"/>
    <w:basedOn w:val="DefaultParagraphFont"/>
    <w:semiHidden/>
    <w:unhideWhenUsed/>
    <w:rsid w:val="005F160D"/>
    <w:rPr>
      <w:color w:val="800080" w:themeColor="followed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756385"/>
    <w:rPr>
      <w:rFonts w:ascii="Arial" w:hAnsi="Arial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9071147">
      <w:bodyDiv w:val="1"/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40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74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67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95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9959479">
                          <w:marLeft w:val="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7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hyperlink" Target="https://www.google.com/chrome/" TargetMode="External"/><Relationship Id="rId26" Type="http://schemas.openxmlformats.org/officeDocument/2006/relationships/image" Target="media/image6.png"/><Relationship Id="rId39" Type="http://schemas.openxmlformats.org/officeDocument/2006/relationships/image" Target="media/image18.png"/><Relationship Id="rId21" Type="http://schemas.openxmlformats.org/officeDocument/2006/relationships/image" Target="media/image2.png"/><Relationship Id="rId34" Type="http://schemas.openxmlformats.org/officeDocument/2006/relationships/image" Target="media/image13.png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50" Type="http://schemas.openxmlformats.org/officeDocument/2006/relationships/image" Target="media/image29.png"/><Relationship Id="rId55" Type="http://schemas.openxmlformats.org/officeDocument/2006/relationships/image" Target="media/image32.pn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eader" Target="header5.xml"/><Relationship Id="rId25" Type="http://schemas.openxmlformats.org/officeDocument/2006/relationships/image" Target="media/image5.pn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46" Type="http://schemas.openxmlformats.org/officeDocument/2006/relationships/image" Target="media/image25.png"/><Relationship Id="rId59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oter" Target="footer4.xml"/><Relationship Id="rId20" Type="http://schemas.openxmlformats.org/officeDocument/2006/relationships/image" Target="media/image1.png"/><Relationship Id="rId29" Type="http://schemas.openxmlformats.org/officeDocument/2006/relationships/image" Target="media/image8.PNG"/><Relationship Id="rId41" Type="http://schemas.openxmlformats.org/officeDocument/2006/relationships/image" Target="media/image20.png"/><Relationship Id="rId54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4.png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53" Type="http://schemas.openxmlformats.org/officeDocument/2006/relationships/hyperlink" Target="http://www.nationalmap.gov.au" TargetMode="External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4.xml"/><Relationship Id="rId23" Type="http://schemas.openxmlformats.org/officeDocument/2006/relationships/hyperlink" Target="https://www.google.com.au/earth/download/gep/agree.html" TargetMode="External"/><Relationship Id="rId28" Type="http://schemas.openxmlformats.org/officeDocument/2006/relationships/image" Target="media/image7.png"/><Relationship Id="rId36" Type="http://schemas.openxmlformats.org/officeDocument/2006/relationships/image" Target="media/image15.png"/><Relationship Id="rId49" Type="http://schemas.openxmlformats.org/officeDocument/2006/relationships/image" Target="media/image28.png"/><Relationship Id="rId57" Type="http://schemas.openxmlformats.org/officeDocument/2006/relationships/hyperlink" Target="https://www.business.gov.au/Contact-us" TargetMode="External"/><Relationship Id="rId10" Type="http://schemas.openxmlformats.org/officeDocument/2006/relationships/header" Target="header2.xml"/><Relationship Id="rId19" Type="http://schemas.openxmlformats.org/officeDocument/2006/relationships/hyperlink" Target="https://www.mozilla.org/en-US/firefox/new/" TargetMode="External"/><Relationship Id="rId31" Type="http://schemas.openxmlformats.org/officeDocument/2006/relationships/image" Target="media/image10.png"/><Relationship Id="rId44" Type="http://schemas.openxmlformats.org/officeDocument/2006/relationships/image" Target="media/image23.png"/><Relationship Id="rId52" Type="http://schemas.openxmlformats.org/officeDocument/2006/relationships/hyperlink" Target="https://www.google.com/earth" TargetMode="Externa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3.PNG"/><Relationship Id="rId27" Type="http://schemas.openxmlformats.org/officeDocument/2006/relationships/hyperlink" Target="https://www.google.com.au/earth/download/gep/agree.html" TargetMode="External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56" Type="http://schemas.openxmlformats.org/officeDocument/2006/relationships/image" Target="media/image33.png"/><Relationship Id="rId8" Type="http://schemas.openxmlformats.org/officeDocument/2006/relationships/endnotes" Target="endnotes.xml"/><Relationship Id="rId51" Type="http://schemas.openxmlformats.org/officeDocument/2006/relationships/image" Target="media/image30.png"/><Relationship Id="rId3" Type="http://schemas.openxmlformats.org/officeDocument/2006/relationships/numbering" Target="numbering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nvironment.gov.au/about-us/environmental-information-data/information-policy/on-ground-investment-location-data-capture-mgt-sharing-standards-v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LongProperties xmlns="http://schemas.microsoft.com/office/2006/metadata/longProperties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D88EF1-945A-478F-BED5-D1DEB1C909DE}">
  <ds:schemaRefs>
    <ds:schemaRef ds:uri="http://schemas.microsoft.com/office/2006/metadata/longProperties"/>
  </ds:schemaRefs>
</ds:datastoreItem>
</file>

<file path=customXml/itemProps2.xml><?xml version="1.0" encoding="utf-8"?>
<ds:datastoreItem xmlns:ds="http://schemas.openxmlformats.org/officeDocument/2006/customXml" ds:itemID="{2FAE1DE5-907D-41A7-9200-08ECC226F7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3158</Words>
  <Characters>19282</Characters>
  <Application>Microsoft Office Word</Application>
  <DocSecurity>0</DocSecurity>
  <Lines>160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22396</CharactersWithSpaces>
  <SharedDoc>false</SharedDoc>
  <HLinks>
    <vt:vector size="18" baseType="variant">
      <vt:variant>
        <vt:i4>1966135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_Toc330719543</vt:lpwstr>
      </vt:variant>
      <vt:variant>
        <vt:i4>1966135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_Toc330719542</vt:lpwstr>
      </vt:variant>
      <vt:variant>
        <vt:i4>1966135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_Toc330719541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2020-10-21T21:54:00Z</dcterms:created>
  <dcterms:modified xsi:type="dcterms:W3CDTF">2020-10-21T21:57:00Z</dcterms:modified>
</cp:coreProperties>
</file>